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68BF" w14:textId="77777777" w:rsidR="003F406A" w:rsidRDefault="003F406A" w:rsidP="00E74F18">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0C4E4174" w14:textId="77777777" w:rsidR="003F406A" w:rsidRDefault="003F406A" w:rsidP="00E74F18">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3131BF5B" w14:textId="77777777" w:rsidR="003F406A" w:rsidRDefault="003F406A" w:rsidP="00E74F18">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5C86D315" w14:textId="77777777" w:rsidR="003F406A" w:rsidRDefault="003F406A" w:rsidP="00E74F18">
      <w:pPr>
        <w:widowControl w:val="0"/>
        <w:spacing w:line="240" w:lineRule="auto"/>
        <w:jc w:val="center"/>
        <w:rPr>
          <w:rFonts w:asciiTheme="minorBidi" w:hAnsiTheme="minorBidi" w:cstheme="minorBidi"/>
          <w:caps/>
          <w:sz w:val="24"/>
          <w:szCs w:val="24"/>
        </w:rPr>
      </w:pPr>
    </w:p>
    <w:p w14:paraId="3B5CC258" w14:textId="77777777" w:rsidR="003F406A" w:rsidRDefault="003F406A" w:rsidP="00E74F18">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70986B27" w14:textId="77777777" w:rsidR="003F406A" w:rsidRDefault="003F406A" w:rsidP="00E74F18">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2253B86C" w14:textId="77777777" w:rsidR="003F406A" w:rsidRDefault="003F406A" w:rsidP="00E74F18">
      <w:pPr>
        <w:spacing w:line="240" w:lineRule="auto"/>
        <w:jc w:val="center"/>
        <w:rPr>
          <w:rFonts w:asciiTheme="minorBidi" w:hAnsiTheme="minorBidi" w:cstheme="minorBidi"/>
          <w:sz w:val="24"/>
          <w:szCs w:val="24"/>
          <w:shd w:val="clear" w:color="auto" w:fill="FFFFFF"/>
        </w:rPr>
      </w:pPr>
    </w:p>
    <w:p w14:paraId="00D6C774" w14:textId="3F4CC443" w:rsidR="003F406A" w:rsidRDefault="003F406A" w:rsidP="00E74F18">
      <w:pPr>
        <w:spacing w:line="240" w:lineRule="auto"/>
        <w:jc w:val="center"/>
        <w:rPr>
          <w:rFonts w:asciiTheme="minorBidi" w:hAnsiTheme="minorBidi" w:cstheme="minorBidi"/>
          <w:sz w:val="24"/>
          <w:szCs w:val="24"/>
          <w:shd w:val="clear" w:color="auto" w:fill="FFFFFF"/>
        </w:rPr>
      </w:pPr>
    </w:p>
    <w:p w14:paraId="4AAE53CE" w14:textId="5ABE2791" w:rsidR="003F406A" w:rsidRDefault="003F406A" w:rsidP="00E74F18">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#08 The Rambam (III) – Guide of the Perplexed</w:t>
      </w:r>
    </w:p>
    <w:p w14:paraId="6F10F5C2" w14:textId="77777777" w:rsidR="003F406A" w:rsidRDefault="003F406A" w:rsidP="00E74F18">
      <w:pPr>
        <w:spacing w:line="240" w:lineRule="auto"/>
        <w:ind w:firstLine="720"/>
        <w:rPr>
          <w:rFonts w:asciiTheme="minorBidi" w:hAnsiTheme="minorBidi" w:cstheme="minorBidi"/>
          <w:sz w:val="24"/>
          <w:szCs w:val="24"/>
        </w:rPr>
      </w:pPr>
    </w:p>
    <w:p w14:paraId="3AF3DB7A" w14:textId="77777777" w:rsidR="003F406A" w:rsidRDefault="003F406A" w:rsidP="00E74F18">
      <w:pPr>
        <w:spacing w:line="240" w:lineRule="auto"/>
        <w:ind w:firstLine="720"/>
        <w:rPr>
          <w:rFonts w:asciiTheme="minorBidi" w:hAnsiTheme="minorBidi" w:cstheme="minorBidi"/>
          <w:sz w:val="24"/>
          <w:szCs w:val="24"/>
        </w:rPr>
      </w:pPr>
    </w:p>
    <w:p w14:paraId="7EF7ADCD" w14:textId="12BB07BC" w:rsidR="00245B70"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We </w:t>
      </w:r>
      <w:r w:rsidR="00453114" w:rsidRPr="00813990">
        <w:rPr>
          <w:rFonts w:asciiTheme="minorBidi" w:hAnsiTheme="minorBidi" w:cstheme="minorBidi"/>
          <w:sz w:val="24"/>
          <w:szCs w:val="24"/>
        </w:rPr>
        <w:t>turn</w:t>
      </w:r>
      <w:r w:rsidRPr="00813990">
        <w:rPr>
          <w:rFonts w:asciiTheme="minorBidi" w:hAnsiTheme="minorBidi" w:cstheme="minorBidi"/>
          <w:sz w:val="24"/>
          <w:szCs w:val="24"/>
        </w:rPr>
        <w:t xml:space="preserve"> now </w:t>
      </w:r>
      <w:r w:rsidR="00453114" w:rsidRPr="00813990">
        <w:rPr>
          <w:rFonts w:asciiTheme="minorBidi" w:hAnsiTheme="minorBidi" w:cstheme="minorBidi"/>
          <w:sz w:val="24"/>
          <w:szCs w:val="24"/>
        </w:rPr>
        <w:t xml:space="preserve">to </w:t>
      </w:r>
      <w:r w:rsidRPr="00813990">
        <w:rPr>
          <w:rFonts w:asciiTheme="minorBidi" w:hAnsiTheme="minorBidi" w:cstheme="minorBidi"/>
          <w:sz w:val="24"/>
          <w:szCs w:val="24"/>
        </w:rPr>
        <w:t xml:space="preserve">the issue of prayer as it is found in the Rambam's </w:t>
      </w:r>
      <w:r w:rsidRPr="00813990">
        <w:rPr>
          <w:rFonts w:asciiTheme="minorBidi" w:hAnsiTheme="minorBidi" w:cstheme="minorBidi"/>
          <w:i/>
          <w:iCs/>
          <w:sz w:val="24"/>
          <w:szCs w:val="24"/>
        </w:rPr>
        <w:t xml:space="preserve">Guide </w:t>
      </w:r>
      <w:r w:rsidR="00EA4F7D">
        <w:rPr>
          <w:rFonts w:asciiTheme="minorBidi" w:hAnsiTheme="minorBidi" w:cstheme="minorBidi"/>
          <w:i/>
          <w:iCs/>
          <w:sz w:val="24"/>
          <w:szCs w:val="24"/>
        </w:rPr>
        <w:t>for</w:t>
      </w:r>
      <w:r w:rsidR="00EA4F7D" w:rsidRPr="00813990">
        <w:rPr>
          <w:rFonts w:asciiTheme="minorBidi" w:hAnsiTheme="minorBidi" w:cstheme="minorBidi"/>
          <w:i/>
          <w:iCs/>
          <w:sz w:val="24"/>
          <w:szCs w:val="24"/>
        </w:rPr>
        <w:t xml:space="preserve"> </w:t>
      </w:r>
      <w:r w:rsidRPr="00813990">
        <w:rPr>
          <w:rFonts w:asciiTheme="minorBidi" w:hAnsiTheme="minorBidi" w:cstheme="minorBidi"/>
          <w:i/>
          <w:iCs/>
          <w:sz w:val="24"/>
          <w:szCs w:val="24"/>
        </w:rPr>
        <w:t>the Perplexed.</w:t>
      </w:r>
      <w:r w:rsidRPr="00813990">
        <w:rPr>
          <w:rFonts w:asciiTheme="minorBidi" w:hAnsiTheme="minorBidi" w:cstheme="minorBidi"/>
          <w:sz w:val="24"/>
          <w:szCs w:val="24"/>
        </w:rPr>
        <w:t xml:space="preserve"> The main part of this </w:t>
      </w:r>
      <w:r w:rsidRPr="00813990">
        <w:rPr>
          <w:rFonts w:asciiTheme="minorBidi" w:hAnsiTheme="minorBidi" w:cstheme="minorBidi"/>
          <w:i/>
          <w:iCs/>
          <w:sz w:val="24"/>
          <w:szCs w:val="24"/>
        </w:rPr>
        <w:t xml:space="preserve">shiur </w:t>
      </w:r>
      <w:r w:rsidRPr="00813990">
        <w:rPr>
          <w:rFonts w:asciiTheme="minorBidi" w:hAnsiTheme="minorBidi" w:cstheme="minorBidi"/>
          <w:sz w:val="24"/>
          <w:szCs w:val="24"/>
        </w:rPr>
        <w:t xml:space="preserve">will deal with the Rambam's approach to prayers of </w:t>
      </w:r>
      <w:r w:rsidR="00395E08">
        <w:rPr>
          <w:rFonts w:asciiTheme="minorBidi" w:hAnsiTheme="minorBidi" w:cstheme="minorBidi"/>
          <w:sz w:val="24"/>
          <w:szCs w:val="24"/>
        </w:rPr>
        <w:t>petition</w:t>
      </w:r>
      <w:r w:rsidR="00EA4F7D">
        <w:rPr>
          <w:rFonts w:asciiTheme="minorBidi" w:hAnsiTheme="minorBidi" w:cstheme="minorBidi"/>
          <w:sz w:val="24"/>
          <w:szCs w:val="24"/>
        </w:rPr>
        <w:t xml:space="preserve"> – but first, a word about</w:t>
      </w:r>
      <w:r w:rsidRPr="00813990">
        <w:rPr>
          <w:rFonts w:asciiTheme="minorBidi" w:hAnsiTheme="minorBidi" w:cstheme="minorBidi"/>
          <w:sz w:val="24"/>
          <w:szCs w:val="24"/>
        </w:rPr>
        <w:t xml:space="preserve"> prayers of praise</w:t>
      </w:r>
      <w:r w:rsidR="00EA4F7D">
        <w:rPr>
          <w:rFonts w:asciiTheme="minorBidi" w:hAnsiTheme="minorBidi" w:cstheme="minorBidi"/>
          <w:sz w:val="24"/>
          <w:szCs w:val="24"/>
        </w:rPr>
        <w:t>:</w:t>
      </w:r>
      <w:r w:rsidRPr="00813990">
        <w:rPr>
          <w:rFonts w:asciiTheme="minorBidi" w:hAnsiTheme="minorBidi" w:cstheme="minorBidi"/>
          <w:sz w:val="24"/>
          <w:szCs w:val="24"/>
        </w:rPr>
        <w:t xml:space="preserve"> Prayers of praise should be desirable according to the Rambam, </w:t>
      </w:r>
      <w:r w:rsidR="00EA4F7D">
        <w:rPr>
          <w:rFonts w:asciiTheme="minorBidi" w:hAnsiTheme="minorBidi" w:cstheme="minorBidi"/>
          <w:sz w:val="24"/>
          <w:szCs w:val="24"/>
        </w:rPr>
        <w:t>as he</w:t>
      </w:r>
      <w:r w:rsidR="00EA4F7D"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generally directs a person to shift from </w:t>
      </w:r>
      <w:r w:rsidR="00EA4F7D">
        <w:rPr>
          <w:rFonts w:asciiTheme="minorBidi" w:hAnsiTheme="minorBidi" w:cstheme="minorBidi"/>
          <w:sz w:val="24"/>
          <w:szCs w:val="24"/>
        </w:rPr>
        <w:t>involvement</w:t>
      </w:r>
      <w:r w:rsidR="00EA4F7D"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with his own needs to </w:t>
      </w:r>
      <w:r w:rsidR="00EA4F7D">
        <w:rPr>
          <w:rFonts w:asciiTheme="minorBidi" w:hAnsiTheme="minorBidi" w:cstheme="minorBidi"/>
          <w:sz w:val="24"/>
          <w:szCs w:val="24"/>
        </w:rPr>
        <w:t>involvement</w:t>
      </w:r>
      <w:r w:rsidR="00EA4F7D" w:rsidRPr="00813990">
        <w:rPr>
          <w:rFonts w:asciiTheme="minorBidi" w:hAnsiTheme="minorBidi" w:cstheme="minorBidi"/>
          <w:sz w:val="24"/>
          <w:szCs w:val="24"/>
        </w:rPr>
        <w:t xml:space="preserve"> </w:t>
      </w:r>
      <w:r w:rsidRPr="00813990">
        <w:rPr>
          <w:rFonts w:asciiTheme="minorBidi" w:hAnsiTheme="minorBidi" w:cstheme="minorBidi"/>
          <w:sz w:val="24"/>
          <w:szCs w:val="24"/>
        </w:rPr>
        <w:t>with the knowledge of God</w:t>
      </w:r>
      <w:r w:rsidR="00EA4F7D">
        <w:rPr>
          <w:rFonts w:asciiTheme="minorBidi" w:hAnsiTheme="minorBidi" w:cstheme="minorBidi"/>
          <w:sz w:val="24"/>
          <w:szCs w:val="24"/>
        </w:rPr>
        <w:t>; however</w:t>
      </w:r>
      <w:r w:rsidRPr="00813990">
        <w:rPr>
          <w:rFonts w:asciiTheme="minorBidi" w:hAnsiTheme="minorBidi" w:cstheme="minorBidi"/>
          <w:sz w:val="24"/>
          <w:szCs w:val="24"/>
        </w:rPr>
        <w:t>, in fact, he</w:t>
      </w:r>
      <w:r w:rsidR="00D8218E" w:rsidRPr="00813990">
        <w:rPr>
          <w:rFonts w:asciiTheme="minorBidi" w:hAnsiTheme="minorBidi" w:cstheme="minorBidi"/>
          <w:sz w:val="24"/>
          <w:szCs w:val="24"/>
        </w:rPr>
        <w:t xml:space="preserve"> advocates keeping such prayers to a minimum. </w:t>
      </w:r>
      <w:r w:rsidR="00395E08">
        <w:rPr>
          <w:rFonts w:asciiTheme="minorBidi" w:hAnsiTheme="minorBidi" w:cstheme="minorBidi"/>
          <w:sz w:val="24"/>
          <w:szCs w:val="24"/>
        </w:rPr>
        <w:t>This is because, while</w:t>
      </w:r>
      <w:r w:rsidR="00395E08" w:rsidRPr="00813990">
        <w:rPr>
          <w:rFonts w:asciiTheme="minorBidi" w:hAnsiTheme="minorBidi" w:cstheme="minorBidi"/>
          <w:sz w:val="24"/>
          <w:szCs w:val="24"/>
        </w:rPr>
        <w:t xml:space="preserve"> </w:t>
      </w:r>
      <w:r w:rsidR="00D8218E" w:rsidRPr="00813990">
        <w:rPr>
          <w:rFonts w:asciiTheme="minorBidi" w:hAnsiTheme="minorBidi" w:cstheme="minorBidi"/>
          <w:sz w:val="24"/>
          <w:szCs w:val="24"/>
        </w:rPr>
        <w:t xml:space="preserve">turning to God in order to praise Him is in itself a positive activity, our ability to express God's praise is limited. Talking about God requires caution, and therefore excessive praise is liable to be problematic. The Rambam expands </w:t>
      </w:r>
      <w:r w:rsidR="00395E08">
        <w:rPr>
          <w:rFonts w:asciiTheme="minorBidi" w:hAnsiTheme="minorBidi" w:cstheme="minorBidi"/>
          <w:sz w:val="24"/>
          <w:szCs w:val="24"/>
        </w:rPr>
        <w:t>on the issue</w:t>
      </w:r>
      <w:r w:rsidR="00D8218E" w:rsidRPr="00813990">
        <w:rPr>
          <w:rFonts w:asciiTheme="minorBidi" w:hAnsiTheme="minorBidi" w:cstheme="minorBidi"/>
          <w:sz w:val="24"/>
          <w:szCs w:val="24"/>
        </w:rPr>
        <w:t xml:space="preserve"> in the first part of the </w:t>
      </w:r>
      <w:r w:rsidR="00D8218E" w:rsidRPr="00813990">
        <w:rPr>
          <w:rFonts w:asciiTheme="minorBidi" w:hAnsiTheme="minorBidi" w:cstheme="minorBidi"/>
          <w:i/>
          <w:iCs/>
          <w:sz w:val="24"/>
          <w:szCs w:val="24"/>
        </w:rPr>
        <w:t>Guide</w:t>
      </w:r>
      <w:r w:rsidR="00D8218E" w:rsidRPr="00813990">
        <w:rPr>
          <w:rFonts w:asciiTheme="minorBidi" w:hAnsiTheme="minorBidi" w:cstheme="minorBidi"/>
          <w:sz w:val="24"/>
          <w:szCs w:val="24"/>
        </w:rPr>
        <w:t xml:space="preserve">, chapter 59, and it is worthwhile </w:t>
      </w:r>
      <w:r w:rsidR="00395E08">
        <w:rPr>
          <w:rFonts w:asciiTheme="minorBidi" w:hAnsiTheme="minorBidi" w:cstheme="minorBidi"/>
          <w:sz w:val="24"/>
          <w:szCs w:val="24"/>
        </w:rPr>
        <w:t xml:space="preserve">to </w:t>
      </w:r>
      <w:r w:rsidR="00D8218E" w:rsidRPr="00813990">
        <w:rPr>
          <w:rFonts w:asciiTheme="minorBidi" w:hAnsiTheme="minorBidi" w:cstheme="minorBidi"/>
          <w:sz w:val="24"/>
          <w:szCs w:val="24"/>
        </w:rPr>
        <w:t xml:space="preserve">read </w:t>
      </w:r>
      <w:r w:rsidR="00395E08" w:rsidRPr="00813990">
        <w:rPr>
          <w:rFonts w:asciiTheme="minorBidi" w:hAnsiTheme="minorBidi" w:cstheme="minorBidi"/>
          <w:sz w:val="24"/>
          <w:szCs w:val="24"/>
        </w:rPr>
        <w:t xml:space="preserve">carefully </w:t>
      </w:r>
      <w:r w:rsidR="00D8218E" w:rsidRPr="00813990">
        <w:rPr>
          <w:rFonts w:asciiTheme="minorBidi" w:hAnsiTheme="minorBidi" w:cstheme="minorBidi"/>
          <w:sz w:val="24"/>
          <w:szCs w:val="24"/>
        </w:rPr>
        <w:t>what he says there.</w:t>
      </w:r>
    </w:p>
    <w:p w14:paraId="7ED38682" w14:textId="77777777" w:rsidR="00D8218E" w:rsidRPr="00813990" w:rsidRDefault="00D8218E" w:rsidP="00E74F18">
      <w:pPr>
        <w:spacing w:line="240" w:lineRule="auto"/>
        <w:ind w:firstLine="720"/>
        <w:rPr>
          <w:rFonts w:asciiTheme="minorBidi" w:hAnsiTheme="minorBidi" w:cstheme="minorBidi"/>
          <w:sz w:val="24"/>
          <w:szCs w:val="24"/>
        </w:rPr>
      </w:pPr>
    </w:p>
    <w:p w14:paraId="13DC1EF1" w14:textId="355C72DB" w:rsidR="00245B70" w:rsidRPr="00813990" w:rsidRDefault="00D8218E"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The question</w:t>
      </w:r>
      <w:r w:rsidR="00395E08">
        <w:rPr>
          <w:rFonts w:asciiTheme="minorBidi" w:hAnsiTheme="minorBidi" w:cstheme="minorBidi"/>
          <w:sz w:val="24"/>
          <w:szCs w:val="24"/>
        </w:rPr>
        <w:t xml:space="preserve"> now</w:t>
      </w:r>
      <w:r w:rsidRPr="00813990">
        <w:rPr>
          <w:rFonts w:asciiTheme="minorBidi" w:hAnsiTheme="minorBidi" w:cstheme="minorBidi"/>
          <w:sz w:val="24"/>
          <w:szCs w:val="24"/>
        </w:rPr>
        <w:t xml:space="preserve"> before us relates to the </w:t>
      </w:r>
      <w:r w:rsidR="00395E08">
        <w:rPr>
          <w:rFonts w:asciiTheme="minorBidi" w:hAnsiTheme="minorBidi" w:cstheme="minorBidi"/>
          <w:sz w:val="24"/>
          <w:szCs w:val="24"/>
        </w:rPr>
        <w:t>requests</w:t>
      </w:r>
      <w:r w:rsidR="00395E08" w:rsidRPr="00813990">
        <w:rPr>
          <w:rFonts w:asciiTheme="minorBidi" w:hAnsiTheme="minorBidi" w:cstheme="minorBidi"/>
          <w:sz w:val="24"/>
          <w:szCs w:val="24"/>
        </w:rPr>
        <w:t xml:space="preserve"> </w:t>
      </w:r>
      <w:r w:rsidRPr="00813990">
        <w:rPr>
          <w:rFonts w:asciiTheme="minorBidi" w:hAnsiTheme="minorBidi" w:cstheme="minorBidi"/>
          <w:sz w:val="24"/>
          <w:szCs w:val="24"/>
        </w:rPr>
        <w:t>in our prayer</w:t>
      </w:r>
      <w:r w:rsidR="00395E08">
        <w:rPr>
          <w:rFonts w:asciiTheme="minorBidi" w:hAnsiTheme="minorBidi" w:cstheme="minorBidi"/>
          <w:sz w:val="24"/>
          <w:szCs w:val="24"/>
        </w:rPr>
        <w:t>:</w:t>
      </w:r>
      <w:r w:rsidRPr="00813990">
        <w:rPr>
          <w:rFonts w:asciiTheme="minorBidi" w:hAnsiTheme="minorBidi" w:cstheme="minorBidi"/>
          <w:sz w:val="24"/>
          <w:szCs w:val="24"/>
        </w:rPr>
        <w:t xml:space="preserve"> </w:t>
      </w:r>
      <w:r w:rsidR="00395E08">
        <w:rPr>
          <w:rFonts w:asciiTheme="minorBidi" w:hAnsiTheme="minorBidi" w:cstheme="minorBidi"/>
          <w:sz w:val="24"/>
          <w:szCs w:val="24"/>
        </w:rPr>
        <w:t>A</w:t>
      </w:r>
      <w:r w:rsidRPr="00813990">
        <w:rPr>
          <w:rFonts w:asciiTheme="minorBidi" w:hAnsiTheme="minorBidi" w:cstheme="minorBidi"/>
          <w:sz w:val="24"/>
          <w:szCs w:val="24"/>
        </w:rPr>
        <w:t xml:space="preserve">re they effective? Does prayer have the power </w:t>
      </w:r>
      <w:r w:rsidR="00453114" w:rsidRPr="00813990">
        <w:rPr>
          <w:rFonts w:asciiTheme="minorBidi" w:hAnsiTheme="minorBidi" w:cstheme="minorBidi"/>
          <w:sz w:val="24"/>
          <w:szCs w:val="24"/>
        </w:rPr>
        <w:t>to cause God to act as we want H</w:t>
      </w:r>
      <w:r w:rsidRPr="00813990">
        <w:rPr>
          <w:rFonts w:asciiTheme="minorBidi" w:hAnsiTheme="minorBidi" w:cstheme="minorBidi"/>
          <w:sz w:val="24"/>
          <w:szCs w:val="24"/>
        </w:rPr>
        <w:t>im to</w:t>
      </w:r>
      <w:r w:rsidR="00453114" w:rsidRPr="00813990">
        <w:rPr>
          <w:rFonts w:asciiTheme="minorBidi" w:hAnsiTheme="minorBidi" w:cstheme="minorBidi"/>
          <w:sz w:val="24"/>
          <w:szCs w:val="24"/>
        </w:rPr>
        <w:t xml:space="preserve"> act</w:t>
      </w:r>
      <w:r w:rsidRPr="00813990">
        <w:rPr>
          <w:rFonts w:asciiTheme="minorBidi" w:hAnsiTheme="minorBidi" w:cstheme="minorBidi"/>
          <w:sz w:val="24"/>
          <w:szCs w:val="24"/>
        </w:rPr>
        <w:t>?</w:t>
      </w:r>
    </w:p>
    <w:p w14:paraId="7E9BC4CF" w14:textId="4C00BFE4" w:rsidR="00D8218E" w:rsidRDefault="00D8218E" w:rsidP="00E74F18">
      <w:pPr>
        <w:spacing w:line="240" w:lineRule="auto"/>
        <w:rPr>
          <w:rFonts w:asciiTheme="minorBidi" w:hAnsiTheme="minorBidi" w:cstheme="minorBidi"/>
          <w:sz w:val="24"/>
          <w:szCs w:val="24"/>
        </w:rPr>
      </w:pPr>
    </w:p>
    <w:p w14:paraId="53CE5BFA" w14:textId="36AEFB40" w:rsidR="003F406A" w:rsidRPr="003F406A" w:rsidRDefault="003F406A" w:rsidP="00E74F18">
      <w:pPr>
        <w:spacing w:line="240" w:lineRule="auto"/>
        <w:rPr>
          <w:rFonts w:asciiTheme="minorBidi" w:hAnsiTheme="minorBidi" w:cstheme="minorBidi"/>
          <w:b/>
          <w:bCs/>
          <w:sz w:val="24"/>
          <w:szCs w:val="24"/>
        </w:rPr>
      </w:pPr>
      <w:r w:rsidRPr="003F406A">
        <w:rPr>
          <w:rFonts w:asciiTheme="minorBidi" w:hAnsiTheme="minorBidi" w:cstheme="minorBidi"/>
          <w:b/>
          <w:bCs/>
          <w:sz w:val="24"/>
          <w:szCs w:val="24"/>
        </w:rPr>
        <w:t>In What Sense Does God “Hear Prayer”</w:t>
      </w:r>
      <w:r w:rsidR="00395E08">
        <w:rPr>
          <w:rFonts w:asciiTheme="minorBidi" w:hAnsiTheme="minorBidi" w:cstheme="minorBidi"/>
          <w:b/>
          <w:bCs/>
          <w:sz w:val="24"/>
          <w:szCs w:val="24"/>
        </w:rPr>
        <w:t>?</w:t>
      </w:r>
    </w:p>
    <w:p w14:paraId="280C8867" w14:textId="77777777" w:rsidR="00D027B8" w:rsidRPr="00813990" w:rsidRDefault="00D027B8" w:rsidP="00E74F18">
      <w:pPr>
        <w:spacing w:line="240" w:lineRule="auto"/>
        <w:ind w:firstLine="720"/>
        <w:rPr>
          <w:rFonts w:asciiTheme="minorBidi" w:hAnsiTheme="minorBidi" w:cstheme="minorBidi"/>
          <w:sz w:val="24"/>
          <w:szCs w:val="24"/>
        </w:rPr>
      </w:pPr>
    </w:p>
    <w:p w14:paraId="03D9ABCB" w14:textId="02568845" w:rsidR="00245B70"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A </w:t>
      </w:r>
      <w:r w:rsidR="00D027B8" w:rsidRPr="00813990">
        <w:rPr>
          <w:rFonts w:asciiTheme="minorBidi" w:hAnsiTheme="minorBidi" w:cstheme="minorBidi"/>
          <w:sz w:val="24"/>
          <w:szCs w:val="24"/>
        </w:rPr>
        <w:t xml:space="preserve">fundamental chapter in the </w:t>
      </w:r>
      <w:r w:rsidR="00D027B8" w:rsidRPr="00813990">
        <w:rPr>
          <w:rFonts w:asciiTheme="minorBidi" w:hAnsiTheme="minorBidi" w:cstheme="minorBidi"/>
          <w:i/>
          <w:iCs/>
          <w:sz w:val="24"/>
          <w:szCs w:val="24"/>
        </w:rPr>
        <w:t xml:space="preserve">Guide </w:t>
      </w:r>
      <w:r w:rsidR="00395E08">
        <w:rPr>
          <w:rFonts w:asciiTheme="minorBidi" w:hAnsiTheme="minorBidi" w:cstheme="minorBidi"/>
          <w:i/>
          <w:iCs/>
          <w:sz w:val="24"/>
          <w:szCs w:val="24"/>
        </w:rPr>
        <w:t>for</w:t>
      </w:r>
      <w:r w:rsidR="00395E08" w:rsidRPr="00813990">
        <w:rPr>
          <w:rFonts w:asciiTheme="minorBidi" w:hAnsiTheme="minorBidi" w:cstheme="minorBidi"/>
          <w:i/>
          <w:iCs/>
          <w:sz w:val="24"/>
          <w:szCs w:val="24"/>
        </w:rPr>
        <w:t xml:space="preserve"> </w:t>
      </w:r>
      <w:r w:rsidR="00D027B8" w:rsidRPr="00813990">
        <w:rPr>
          <w:rFonts w:asciiTheme="minorBidi" w:hAnsiTheme="minorBidi" w:cstheme="minorBidi"/>
          <w:i/>
          <w:iCs/>
          <w:sz w:val="24"/>
          <w:szCs w:val="24"/>
        </w:rPr>
        <w:t xml:space="preserve">the Perplexed </w:t>
      </w:r>
      <w:r w:rsidR="00C933AC" w:rsidRPr="00813990">
        <w:rPr>
          <w:rFonts w:asciiTheme="minorBidi" w:hAnsiTheme="minorBidi" w:cstheme="minorBidi"/>
          <w:sz w:val="24"/>
          <w:szCs w:val="24"/>
        </w:rPr>
        <w:t xml:space="preserve">speaks of </w:t>
      </w:r>
      <w:r w:rsidR="00D027B8" w:rsidRPr="00813990">
        <w:rPr>
          <w:rFonts w:asciiTheme="minorBidi" w:hAnsiTheme="minorBidi" w:cstheme="minorBidi"/>
          <w:sz w:val="24"/>
          <w:szCs w:val="24"/>
        </w:rPr>
        <w:t xml:space="preserve">the various kinds of </w:t>
      </w:r>
      <w:r w:rsidR="00395E08">
        <w:rPr>
          <w:rFonts w:asciiTheme="minorBidi" w:hAnsiTheme="minorBidi" w:cstheme="minorBidi"/>
          <w:sz w:val="24"/>
          <w:szCs w:val="24"/>
        </w:rPr>
        <w:t>knowledge</w:t>
      </w:r>
      <w:r w:rsidR="00395E08" w:rsidRPr="00813990">
        <w:rPr>
          <w:rFonts w:asciiTheme="minorBidi" w:hAnsiTheme="minorBidi" w:cstheme="minorBidi"/>
          <w:sz w:val="24"/>
          <w:szCs w:val="24"/>
        </w:rPr>
        <w:t xml:space="preserve"> </w:t>
      </w:r>
      <w:r w:rsidR="00D027B8" w:rsidRPr="00813990">
        <w:rPr>
          <w:rFonts w:asciiTheme="minorBidi" w:hAnsiTheme="minorBidi" w:cstheme="minorBidi"/>
          <w:sz w:val="24"/>
          <w:szCs w:val="24"/>
        </w:rPr>
        <w:t xml:space="preserve">that the Torah </w:t>
      </w:r>
      <w:r w:rsidR="00C933AC" w:rsidRPr="00813990">
        <w:rPr>
          <w:rFonts w:asciiTheme="minorBidi" w:hAnsiTheme="minorBidi" w:cstheme="minorBidi"/>
          <w:sz w:val="24"/>
          <w:szCs w:val="24"/>
        </w:rPr>
        <w:t xml:space="preserve">teaches </w:t>
      </w:r>
      <w:r w:rsidR="00D027B8" w:rsidRPr="00813990">
        <w:rPr>
          <w:rFonts w:asciiTheme="minorBidi" w:hAnsiTheme="minorBidi" w:cstheme="minorBidi"/>
          <w:sz w:val="24"/>
          <w:szCs w:val="24"/>
        </w:rPr>
        <w:t xml:space="preserve">us. There </w:t>
      </w:r>
      <w:r w:rsidR="00C933AC" w:rsidRPr="00813990">
        <w:rPr>
          <w:rFonts w:asciiTheme="minorBidi" w:hAnsiTheme="minorBidi" w:cstheme="minorBidi"/>
          <w:sz w:val="24"/>
          <w:szCs w:val="24"/>
        </w:rPr>
        <w:t xml:space="preserve">are </w:t>
      </w:r>
      <w:r w:rsidR="00395E08">
        <w:rPr>
          <w:rFonts w:asciiTheme="minorBidi" w:hAnsiTheme="minorBidi" w:cstheme="minorBidi"/>
          <w:sz w:val="24"/>
          <w:szCs w:val="24"/>
        </w:rPr>
        <w:t>truths that</w:t>
      </w:r>
      <w:r w:rsidR="00D027B8" w:rsidRPr="00813990">
        <w:rPr>
          <w:rFonts w:asciiTheme="minorBidi" w:hAnsiTheme="minorBidi" w:cstheme="minorBidi"/>
          <w:sz w:val="24"/>
          <w:szCs w:val="24"/>
        </w:rPr>
        <w:t xml:space="preserve"> the Torah </w:t>
      </w:r>
      <w:r w:rsidR="00395E08">
        <w:rPr>
          <w:rFonts w:asciiTheme="minorBidi" w:hAnsiTheme="minorBidi" w:cstheme="minorBidi"/>
          <w:sz w:val="24"/>
          <w:szCs w:val="24"/>
        </w:rPr>
        <w:t>conveys without</w:t>
      </w:r>
      <w:r w:rsidR="00D027B8" w:rsidRPr="00813990">
        <w:rPr>
          <w:rFonts w:asciiTheme="minorBidi" w:hAnsiTheme="minorBidi" w:cstheme="minorBidi"/>
          <w:sz w:val="24"/>
          <w:szCs w:val="24"/>
        </w:rPr>
        <w:t xml:space="preserve"> spell</w:t>
      </w:r>
      <w:r w:rsidR="00395E08">
        <w:rPr>
          <w:rFonts w:asciiTheme="minorBidi" w:hAnsiTheme="minorBidi" w:cstheme="minorBidi"/>
          <w:sz w:val="24"/>
          <w:szCs w:val="24"/>
        </w:rPr>
        <w:t>ing</w:t>
      </w:r>
      <w:r w:rsidR="00D027B8" w:rsidRPr="00813990">
        <w:rPr>
          <w:rFonts w:asciiTheme="minorBidi" w:hAnsiTheme="minorBidi" w:cstheme="minorBidi"/>
          <w:sz w:val="24"/>
          <w:szCs w:val="24"/>
        </w:rPr>
        <w:t xml:space="preserve"> out the entire path </w:t>
      </w:r>
      <w:r w:rsidR="00453114" w:rsidRPr="00813990">
        <w:rPr>
          <w:rFonts w:asciiTheme="minorBidi" w:hAnsiTheme="minorBidi" w:cstheme="minorBidi"/>
          <w:sz w:val="24"/>
          <w:szCs w:val="24"/>
        </w:rPr>
        <w:t xml:space="preserve">that one must follow in order </w:t>
      </w:r>
      <w:r w:rsidR="00D027B8" w:rsidRPr="00813990">
        <w:rPr>
          <w:rFonts w:asciiTheme="minorBidi" w:hAnsiTheme="minorBidi" w:cstheme="minorBidi"/>
          <w:sz w:val="24"/>
          <w:szCs w:val="24"/>
        </w:rPr>
        <w:t xml:space="preserve">to </w:t>
      </w:r>
      <w:r w:rsidR="00885B73" w:rsidRPr="00813990">
        <w:rPr>
          <w:rFonts w:asciiTheme="minorBidi" w:hAnsiTheme="minorBidi" w:cstheme="minorBidi"/>
          <w:sz w:val="24"/>
          <w:szCs w:val="24"/>
        </w:rPr>
        <w:t>arrive at them</w:t>
      </w:r>
      <w:r w:rsidR="006371E4">
        <w:rPr>
          <w:rFonts w:asciiTheme="minorBidi" w:hAnsiTheme="minorBidi" w:cstheme="minorBidi"/>
          <w:sz w:val="24"/>
          <w:szCs w:val="24"/>
        </w:rPr>
        <w:t>;</w:t>
      </w:r>
      <w:r w:rsidR="00885B73" w:rsidRPr="00813990">
        <w:rPr>
          <w:rFonts w:asciiTheme="minorBidi" w:hAnsiTheme="minorBidi" w:cstheme="minorBidi"/>
          <w:sz w:val="24"/>
          <w:szCs w:val="24"/>
        </w:rPr>
        <w:t xml:space="preserve"> </w:t>
      </w:r>
      <w:r w:rsidR="006371E4">
        <w:rPr>
          <w:rFonts w:asciiTheme="minorBidi" w:hAnsiTheme="minorBidi" w:cstheme="minorBidi"/>
          <w:sz w:val="24"/>
          <w:szCs w:val="24"/>
        </w:rPr>
        <w:t>i</w:t>
      </w:r>
      <w:r w:rsidR="00885B73" w:rsidRPr="00813990">
        <w:rPr>
          <w:rFonts w:asciiTheme="minorBidi" w:hAnsiTheme="minorBidi" w:cstheme="minorBidi"/>
          <w:sz w:val="24"/>
          <w:szCs w:val="24"/>
        </w:rPr>
        <w:t xml:space="preserve">t does not offer the necessary prefaces or explain the </w:t>
      </w:r>
      <w:r w:rsidR="00D027B8" w:rsidRPr="00813990">
        <w:rPr>
          <w:rFonts w:asciiTheme="minorBidi" w:hAnsiTheme="minorBidi" w:cstheme="minorBidi"/>
          <w:sz w:val="24"/>
          <w:szCs w:val="24"/>
        </w:rPr>
        <w:t>intellectual processes</w:t>
      </w:r>
      <w:r w:rsidR="006371E4">
        <w:rPr>
          <w:rFonts w:asciiTheme="minorBidi" w:hAnsiTheme="minorBidi" w:cstheme="minorBidi"/>
          <w:sz w:val="24"/>
          <w:szCs w:val="24"/>
        </w:rPr>
        <w:t xml:space="preserve">, but </w:t>
      </w:r>
      <w:r w:rsidR="00D027B8" w:rsidRPr="00813990">
        <w:rPr>
          <w:rFonts w:asciiTheme="minorBidi" w:hAnsiTheme="minorBidi" w:cstheme="minorBidi"/>
          <w:sz w:val="24"/>
          <w:szCs w:val="24"/>
        </w:rPr>
        <w:t>merely gives us the con</w:t>
      </w:r>
      <w:r w:rsidR="00885B73" w:rsidRPr="00813990">
        <w:rPr>
          <w:rFonts w:asciiTheme="minorBidi" w:hAnsiTheme="minorBidi" w:cstheme="minorBidi"/>
          <w:sz w:val="24"/>
          <w:szCs w:val="24"/>
        </w:rPr>
        <w:t xml:space="preserve">clusions. In addition, there are </w:t>
      </w:r>
      <w:r w:rsidR="006371E4">
        <w:rPr>
          <w:rFonts w:asciiTheme="minorBidi" w:hAnsiTheme="minorBidi" w:cstheme="minorBidi"/>
          <w:sz w:val="24"/>
          <w:szCs w:val="24"/>
        </w:rPr>
        <w:t>ideas</w:t>
      </w:r>
      <w:r w:rsidR="006371E4" w:rsidRPr="00813990">
        <w:rPr>
          <w:rFonts w:asciiTheme="minorBidi" w:hAnsiTheme="minorBidi" w:cstheme="minorBidi"/>
          <w:sz w:val="24"/>
          <w:szCs w:val="24"/>
        </w:rPr>
        <w:t xml:space="preserve"> </w:t>
      </w:r>
      <w:r w:rsidR="00D027B8" w:rsidRPr="00813990">
        <w:rPr>
          <w:rFonts w:asciiTheme="minorBidi" w:hAnsiTheme="minorBidi" w:cstheme="minorBidi"/>
          <w:sz w:val="24"/>
          <w:szCs w:val="24"/>
        </w:rPr>
        <w:t xml:space="preserve">that </w:t>
      </w:r>
      <w:r w:rsidR="00885B73" w:rsidRPr="00813990">
        <w:rPr>
          <w:rFonts w:asciiTheme="minorBidi" w:hAnsiTheme="minorBidi" w:cstheme="minorBidi"/>
          <w:sz w:val="24"/>
          <w:szCs w:val="24"/>
        </w:rPr>
        <w:t>are</w:t>
      </w:r>
      <w:r w:rsidR="00D027B8" w:rsidRPr="00813990">
        <w:rPr>
          <w:rFonts w:asciiTheme="minorBidi" w:hAnsiTheme="minorBidi" w:cstheme="minorBidi"/>
          <w:sz w:val="24"/>
          <w:szCs w:val="24"/>
        </w:rPr>
        <w:t xml:space="preserve"> important for us to </w:t>
      </w:r>
      <w:r w:rsidR="00885B73" w:rsidRPr="00813990">
        <w:rPr>
          <w:rFonts w:asciiTheme="minorBidi" w:hAnsiTheme="minorBidi" w:cstheme="minorBidi"/>
          <w:sz w:val="24"/>
          <w:szCs w:val="24"/>
        </w:rPr>
        <w:t>acquire for the welfare of society:</w:t>
      </w:r>
    </w:p>
    <w:p w14:paraId="50A02C17" w14:textId="77777777" w:rsidR="00D027B8" w:rsidRPr="00813990" w:rsidRDefault="00D027B8" w:rsidP="00E74F18">
      <w:pPr>
        <w:spacing w:line="240" w:lineRule="auto"/>
        <w:ind w:firstLine="720"/>
        <w:rPr>
          <w:rFonts w:asciiTheme="minorBidi" w:hAnsiTheme="minorBidi" w:cstheme="minorBidi"/>
          <w:sz w:val="24"/>
          <w:szCs w:val="24"/>
        </w:rPr>
      </w:pPr>
    </w:p>
    <w:p w14:paraId="2BC841AD" w14:textId="239216E7" w:rsidR="00D027B8" w:rsidRPr="00813990" w:rsidRDefault="00D027B8" w:rsidP="00E74F18">
      <w:pPr>
        <w:pStyle w:val="BlockText"/>
        <w:spacing w:line="240" w:lineRule="auto"/>
        <w:ind w:left="720"/>
        <w:rPr>
          <w:rFonts w:asciiTheme="minorBidi" w:hAnsiTheme="minorBidi" w:cstheme="minorBidi"/>
          <w:sz w:val="24"/>
          <w:szCs w:val="24"/>
        </w:rPr>
      </w:pPr>
      <w:r w:rsidRPr="00813990">
        <w:rPr>
          <w:rFonts w:asciiTheme="minorBidi" w:hAnsiTheme="minorBidi" w:cstheme="minorBidi"/>
          <w:sz w:val="24"/>
          <w:szCs w:val="24"/>
        </w:rPr>
        <w:t xml:space="preserve">Among the things </w:t>
      </w:r>
      <w:r w:rsidR="006371E4">
        <w:rPr>
          <w:rFonts w:asciiTheme="minorBidi" w:hAnsiTheme="minorBidi" w:cstheme="minorBidi"/>
          <w:sz w:val="24"/>
          <w:szCs w:val="24"/>
        </w:rPr>
        <w:t>to</w:t>
      </w:r>
      <w:r w:rsidR="006371E4"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which your attention ought to be directed is that you should know that in regard to the correct opinions through which the ultimate perfection may be obtained, the Law has communicated only </w:t>
      </w:r>
      <w:r w:rsidR="00C933AC" w:rsidRPr="00813990">
        <w:rPr>
          <w:rFonts w:asciiTheme="minorBidi" w:hAnsiTheme="minorBidi" w:cstheme="minorBidi"/>
          <w:sz w:val="24"/>
          <w:szCs w:val="24"/>
        </w:rPr>
        <w:t>their</w:t>
      </w:r>
      <w:r w:rsidRPr="00813990">
        <w:rPr>
          <w:rFonts w:asciiTheme="minorBidi" w:hAnsiTheme="minorBidi" w:cstheme="minorBidi"/>
          <w:sz w:val="24"/>
          <w:szCs w:val="24"/>
        </w:rPr>
        <w:t xml:space="preserve"> end </w:t>
      </w:r>
      <w:r w:rsidR="00C933AC" w:rsidRPr="00813990">
        <w:rPr>
          <w:rFonts w:asciiTheme="minorBidi" w:hAnsiTheme="minorBidi" w:cstheme="minorBidi"/>
          <w:sz w:val="24"/>
          <w:szCs w:val="24"/>
        </w:rPr>
        <w:t>and</w:t>
      </w:r>
      <w:r w:rsidRPr="00813990">
        <w:rPr>
          <w:rFonts w:asciiTheme="minorBidi" w:hAnsiTheme="minorBidi" w:cstheme="minorBidi"/>
          <w:sz w:val="24"/>
          <w:szCs w:val="24"/>
        </w:rPr>
        <w:t xml:space="preserve"> made a call to believe in them in a summary way – that is, to believe in the existence of </w:t>
      </w:r>
      <w:r w:rsidR="006371E4">
        <w:rPr>
          <w:rFonts w:asciiTheme="minorBidi" w:hAnsiTheme="minorBidi" w:cstheme="minorBidi"/>
          <w:sz w:val="24"/>
          <w:szCs w:val="24"/>
        </w:rPr>
        <w:t>God</w:t>
      </w:r>
      <w:r w:rsidRPr="00813990">
        <w:rPr>
          <w:rFonts w:asciiTheme="minorBidi" w:hAnsiTheme="minorBidi" w:cstheme="minorBidi"/>
          <w:sz w:val="24"/>
          <w:szCs w:val="24"/>
        </w:rPr>
        <w:t>, may He be exalted, His unity, His knowledge, His power, His will, and His eternity. All these points are ultimate ends, which can be made clear in detail and through definitions only after on</w:t>
      </w:r>
      <w:r w:rsidR="00C933AC" w:rsidRPr="00813990">
        <w:rPr>
          <w:rFonts w:asciiTheme="minorBidi" w:hAnsiTheme="minorBidi" w:cstheme="minorBidi"/>
          <w:sz w:val="24"/>
          <w:szCs w:val="24"/>
        </w:rPr>
        <w:t>e</w:t>
      </w:r>
      <w:r w:rsidRPr="00813990">
        <w:rPr>
          <w:rFonts w:asciiTheme="minorBidi" w:hAnsiTheme="minorBidi" w:cstheme="minorBidi"/>
          <w:sz w:val="24"/>
          <w:szCs w:val="24"/>
        </w:rPr>
        <w:t xml:space="preserve"> knows many opinions. In the same way</w:t>
      </w:r>
      <w:r w:rsidR="00C933AC" w:rsidRPr="00813990">
        <w:rPr>
          <w:rFonts w:asciiTheme="minorBidi" w:hAnsiTheme="minorBidi" w:cstheme="minorBidi"/>
          <w:sz w:val="24"/>
          <w:szCs w:val="24"/>
        </w:rPr>
        <w:t>,</w:t>
      </w:r>
      <w:r w:rsidRPr="00813990">
        <w:rPr>
          <w:rFonts w:asciiTheme="minorBidi" w:hAnsiTheme="minorBidi" w:cstheme="minorBidi"/>
          <w:sz w:val="24"/>
          <w:szCs w:val="24"/>
        </w:rPr>
        <w:t xml:space="preserve"> the Law also makes a call to adopt certain beliefs </w:t>
      </w:r>
      <w:r w:rsidR="006371E4">
        <w:rPr>
          <w:rFonts w:asciiTheme="minorBidi" w:hAnsiTheme="minorBidi" w:cstheme="minorBidi"/>
          <w:sz w:val="24"/>
          <w:szCs w:val="24"/>
        </w:rPr>
        <w:t>which are</w:t>
      </w:r>
      <w:r w:rsidRPr="00813990">
        <w:rPr>
          <w:rFonts w:asciiTheme="minorBidi" w:hAnsiTheme="minorBidi" w:cstheme="minorBidi"/>
          <w:sz w:val="24"/>
          <w:szCs w:val="24"/>
        </w:rPr>
        <w:t xml:space="preserve"> necessary for the sake of political welfare</w:t>
      </w:r>
      <w:r w:rsidR="00C933AC" w:rsidRPr="00813990">
        <w:rPr>
          <w:rFonts w:asciiTheme="minorBidi" w:hAnsiTheme="minorBidi" w:cstheme="minorBidi"/>
          <w:sz w:val="24"/>
          <w:szCs w:val="24"/>
        </w:rPr>
        <w:t xml:space="preserve">. Such, for instance, is our belief that He, may He be exalted, </w:t>
      </w:r>
      <w:r w:rsidR="006371E4">
        <w:rPr>
          <w:rFonts w:asciiTheme="minorBidi" w:hAnsiTheme="minorBidi" w:cstheme="minorBidi"/>
          <w:sz w:val="24"/>
          <w:szCs w:val="24"/>
        </w:rPr>
        <w:t>will be</w:t>
      </w:r>
      <w:r w:rsidR="006371E4" w:rsidRPr="00813990">
        <w:rPr>
          <w:rFonts w:asciiTheme="minorBidi" w:hAnsiTheme="minorBidi" w:cstheme="minorBidi"/>
          <w:sz w:val="24"/>
          <w:szCs w:val="24"/>
        </w:rPr>
        <w:t xml:space="preserve"> </w:t>
      </w:r>
      <w:r w:rsidR="00C933AC" w:rsidRPr="00813990">
        <w:rPr>
          <w:rFonts w:asciiTheme="minorBidi" w:hAnsiTheme="minorBidi" w:cstheme="minorBidi"/>
          <w:sz w:val="24"/>
          <w:szCs w:val="24"/>
        </w:rPr>
        <w:t>violently angry with those who disobey Him and that it is therefore necessary to fear Him and to dread Him and to take care not to disobey. (</w:t>
      </w:r>
      <w:r w:rsidR="00C933AC" w:rsidRPr="00813990">
        <w:rPr>
          <w:rFonts w:asciiTheme="minorBidi" w:hAnsiTheme="minorBidi" w:cstheme="minorBidi"/>
          <w:i/>
          <w:iCs/>
          <w:sz w:val="24"/>
          <w:szCs w:val="24"/>
        </w:rPr>
        <w:t xml:space="preserve">Guide </w:t>
      </w:r>
      <w:r w:rsidR="006371E4">
        <w:rPr>
          <w:rFonts w:asciiTheme="minorBidi" w:hAnsiTheme="minorBidi" w:cstheme="minorBidi"/>
          <w:i/>
          <w:iCs/>
          <w:sz w:val="24"/>
          <w:szCs w:val="24"/>
        </w:rPr>
        <w:t>for</w:t>
      </w:r>
      <w:r w:rsidR="006371E4" w:rsidRPr="00813990">
        <w:rPr>
          <w:rFonts w:asciiTheme="minorBidi" w:hAnsiTheme="minorBidi" w:cstheme="minorBidi"/>
          <w:i/>
          <w:iCs/>
          <w:sz w:val="24"/>
          <w:szCs w:val="24"/>
        </w:rPr>
        <w:t xml:space="preserve"> </w:t>
      </w:r>
      <w:r w:rsidR="00C933AC" w:rsidRPr="00813990">
        <w:rPr>
          <w:rFonts w:asciiTheme="minorBidi" w:hAnsiTheme="minorBidi" w:cstheme="minorBidi"/>
          <w:i/>
          <w:iCs/>
          <w:sz w:val="24"/>
          <w:szCs w:val="24"/>
        </w:rPr>
        <w:t>the Perplexed</w:t>
      </w:r>
      <w:r w:rsidR="00C933AC" w:rsidRPr="00813990">
        <w:rPr>
          <w:rFonts w:asciiTheme="minorBidi" w:hAnsiTheme="minorBidi" w:cstheme="minorBidi"/>
          <w:sz w:val="24"/>
          <w:szCs w:val="24"/>
        </w:rPr>
        <w:t>, III, 28)</w:t>
      </w:r>
    </w:p>
    <w:p w14:paraId="3C8C6316" w14:textId="77777777" w:rsidR="00885B73" w:rsidRPr="00813990" w:rsidRDefault="00885B73" w:rsidP="00E74F18">
      <w:pPr>
        <w:spacing w:line="240" w:lineRule="auto"/>
        <w:ind w:firstLine="720"/>
        <w:rPr>
          <w:rFonts w:asciiTheme="minorBidi" w:hAnsiTheme="minorBidi" w:cstheme="minorBidi"/>
          <w:sz w:val="24"/>
          <w:szCs w:val="24"/>
        </w:rPr>
      </w:pPr>
    </w:p>
    <w:p w14:paraId="70C229A4" w14:textId="6F079A4A" w:rsidR="00885B73"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lastRenderedPageBreak/>
        <w:t xml:space="preserve">The second type of </w:t>
      </w:r>
      <w:r w:rsidR="006371E4">
        <w:rPr>
          <w:rFonts w:asciiTheme="minorBidi" w:hAnsiTheme="minorBidi" w:cstheme="minorBidi"/>
          <w:sz w:val="24"/>
          <w:szCs w:val="24"/>
        </w:rPr>
        <w:t>idea</w:t>
      </w:r>
      <w:r w:rsidR="006371E4" w:rsidRPr="00813990">
        <w:rPr>
          <w:rFonts w:asciiTheme="minorBidi" w:hAnsiTheme="minorBidi" w:cstheme="minorBidi"/>
          <w:sz w:val="24"/>
          <w:szCs w:val="24"/>
        </w:rPr>
        <w:t xml:space="preserve"> </w:t>
      </w:r>
      <w:r w:rsidR="00885B73" w:rsidRPr="00813990">
        <w:rPr>
          <w:rFonts w:asciiTheme="minorBidi" w:hAnsiTheme="minorBidi" w:cstheme="minorBidi"/>
          <w:sz w:val="24"/>
          <w:szCs w:val="24"/>
        </w:rPr>
        <w:t>can be understood in two very different ways</w:t>
      </w:r>
      <w:r w:rsidR="00AE29E6">
        <w:rPr>
          <w:rFonts w:asciiTheme="minorBidi" w:hAnsiTheme="minorBidi" w:cstheme="minorBidi"/>
          <w:sz w:val="24"/>
          <w:szCs w:val="24"/>
        </w:rPr>
        <w:t>.</w:t>
      </w:r>
      <w:r w:rsidR="00885B73" w:rsidRPr="00813990">
        <w:rPr>
          <w:rFonts w:asciiTheme="minorBidi" w:hAnsiTheme="minorBidi" w:cstheme="minorBidi"/>
          <w:sz w:val="24"/>
          <w:szCs w:val="24"/>
        </w:rPr>
        <w:t xml:space="preserve"> It can be understood that the reference is to correct</w:t>
      </w:r>
      <w:r w:rsidR="00AE29E6">
        <w:rPr>
          <w:rFonts w:asciiTheme="minorBidi" w:hAnsiTheme="minorBidi" w:cstheme="minorBidi"/>
          <w:sz w:val="24"/>
          <w:szCs w:val="24"/>
        </w:rPr>
        <w:t xml:space="preserve">, exacting </w:t>
      </w:r>
      <w:r w:rsidR="00885B73" w:rsidRPr="00813990">
        <w:rPr>
          <w:rFonts w:asciiTheme="minorBidi" w:hAnsiTheme="minorBidi" w:cstheme="minorBidi"/>
          <w:sz w:val="24"/>
          <w:szCs w:val="24"/>
        </w:rPr>
        <w:t xml:space="preserve">opinions that are important </w:t>
      </w:r>
      <w:r w:rsidR="00AE29E6">
        <w:rPr>
          <w:rFonts w:asciiTheme="minorBidi" w:hAnsiTheme="minorBidi" w:cstheme="minorBidi"/>
          <w:sz w:val="24"/>
          <w:szCs w:val="24"/>
        </w:rPr>
        <w:t>both</w:t>
      </w:r>
      <w:r w:rsidR="00885B73" w:rsidRPr="00813990">
        <w:rPr>
          <w:rFonts w:asciiTheme="minorBidi" w:hAnsiTheme="minorBidi" w:cstheme="minorBidi"/>
          <w:sz w:val="24"/>
          <w:szCs w:val="24"/>
        </w:rPr>
        <w:t xml:space="preserve"> because they are true</w:t>
      </w:r>
      <w:r w:rsidR="00AE29E6">
        <w:rPr>
          <w:rFonts w:asciiTheme="minorBidi" w:hAnsiTheme="minorBidi" w:cstheme="minorBidi"/>
          <w:sz w:val="24"/>
          <w:szCs w:val="24"/>
        </w:rPr>
        <w:t xml:space="preserve"> and</w:t>
      </w:r>
      <w:r w:rsidR="00885B73" w:rsidRPr="00813990">
        <w:rPr>
          <w:rFonts w:asciiTheme="minorBidi" w:hAnsiTheme="minorBidi" w:cstheme="minorBidi"/>
          <w:sz w:val="24"/>
          <w:szCs w:val="24"/>
        </w:rPr>
        <w:t xml:space="preserve"> because they are beneficial to society. A second possibility is that these opinions are not the absolute </w:t>
      </w:r>
      <w:proofErr w:type="gramStart"/>
      <w:r w:rsidR="00885B73" w:rsidRPr="00813990">
        <w:rPr>
          <w:rFonts w:asciiTheme="minorBidi" w:hAnsiTheme="minorBidi" w:cstheme="minorBidi"/>
          <w:sz w:val="24"/>
          <w:szCs w:val="24"/>
        </w:rPr>
        <w:t xml:space="preserve">truth, </w:t>
      </w:r>
      <w:r w:rsidR="00C844C7" w:rsidRPr="00813990">
        <w:rPr>
          <w:rFonts w:asciiTheme="minorBidi" w:hAnsiTheme="minorBidi" w:cstheme="minorBidi"/>
          <w:sz w:val="24"/>
          <w:szCs w:val="24"/>
        </w:rPr>
        <w:t>but</w:t>
      </w:r>
      <w:proofErr w:type="gramEnd"/>
      <w:r w:rsidR="00C844C7" w:rsidRPr="00813990">
        <w:rPr>
          <w:rFonts w:asciiTheme="minorBidi" w:hAnsiTheme="minorBidi" w:cstheme="minorBidi"/>
          <w:sz w:val="24"/>
          <w:szCs w:val="24"/>
        </w:rPr>
        <w:t xml:space="preserve"> must be instilled</w:t>
      </w:r>
      <w:r w:rsidR="00453114" w:rsidRPr="00813990">
        <w:rPr>
          <w:rFonts w:asciiTheme="minorBidi" w:hAnsiTheme="minorBidi" w:cstheme="minorBidi"/>
          <w:sz w:val="24"/>
          <w:szCs w:val="24"/>
        </w:rPr>
        <w:t xml:space="preserve"> in us</w:t>
      </w:r>
      <w:r w:rsidR="00C844C7" w:rsidRPr="00813990">
        <w:rPr>
          <w:rFonts w:asciiTheme="minorBidi" w:hAnsiTheme="minorBidi" w:cstheme="minorBidi"/>
          <w:sz w:val="24"/>
          <w:szCs w:val="24"/>
        </w:rPr>
        <w:t xml:space="preserve"> in order for society to exist.</w:t>
      </w:r>
    </w:p>
    <w:p w14:paraId="63C472EF" w14:textId="77777777" w:rsidR="00C844C7" w:rsidRPr="00813990" w:rsidRDefault="00C844C7" w:rsidP="00E74F18">
      <w:pPr>
        <w:spacing w:line="240" w:lineRule="auto"/>
        <w:ind w:firstLine="720"/>
        <w:rPr>
          <w:rFonts w:asciiTheme="minorBidi" w:hAnsiTheme="minorBidi" w:cstheme="minorBidi"/>
          <w:sz w:val="24"/>
          <w:szCs w:val="24"/>
        </w:rPr>
      </w:pPr>
    </w:p>
    <w:p w14:paraId="027A2C7F" w14:textId="04DC36D4" w:rsidR="00C844C7" w:rsidRPr="00813990" w:rsidRDefault="00CF3EB6" w:rsidP="00E74F18">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I will tell </w:t>
      </w:r>
      <w:proofErr w:type="gramStart"/>
      <w:r>
        <w:rPr>
          <w:rFonts w:asciiTheme="minorBidi" w:hAnsiTheme="minorBidi" w:cstheme="minorBidi"/>
          <w:sz w:val="24"/>
          <w:szCs w:val="24"/>
        </w:rPr>
        <w:t>you</w:t>
      </w:r>
      <w:proofErr w:type="gramEnd"/>
      <w:r w:rsidR="00C844C7" w:rsidRPr="00813990">
        <w:rPr>
          <w:rFonts w:asciiTheme="minorBidi" w:hAnsiTheme="minorBidi" w:cstheme="minorBidi"/>
          <w:sz w:val="24"/>
          <w:szCs w:val="24"/>
        </w:rPr>
        <w:t xml:space="preserve"> my explanation for all of them and my exposition of the correct and demonstrated causes for them all</w:t>
      </w:r>
      <w:r w:rsidR="00AE29E6">
        <w:rPr>
          <w:rFonts w:asciiTheme="minorBidi" w:hAnsiTheme="minorBidi" w:cstheme="minorBidi"/>
          <w:sz w:val="24"/>
          <w:szCs w:val="24"/>
        </w:rPr>
        <w:t>,</w:t>
      </w:r>
      <w:r w:rsidR="00C844C7" w:rsidRPr="00813990">
        <w:rPr>
          <w:rFonts w:asciiTheme="minorBidi" w:hAnsiTheme="minorBidi" w:cstheme="minorBidi"/>
          <w:sz w:val="24"/>
          <w:szCs w:val="24"/>
        </w:rPr>
        <w:t xml:space="preserve"> </w:t>
      </w:r>
      <w:r w:rsidR="00AE29E6">
        <w:rPr>
          <w:rFonts w:asciiTheme="minorBidi" w:hAnsiTheme="minorBidi" w:cstheme="minorBidi"/>
          <w:sz w:val="24"/>
          <w:szCs w:val="24"/>
        </w:rPr>
        <w:t>except for a few details and isolated</w:t>
      </w:r>
      <w:r w:rsidR="00C844C7" w:rsidRPr="00813990">
        <w:rPr>
          <w:rFonts w:asciiTheme="minorBidi" w:hAnsiTheme="minorBidi" w:cstheme="minorBidi"/>
          <w:sz w:val="24"/>
          <w:szCs w:val="24"/>
        </w:rPr>
        <w:t xml:space="preserve"> commandments</w:t>
      </w:r>
      <w:r w:rsidR="00AE29E6">
        <w:rPr>
          <w:rFonts w:asciiTheme="minorBidi" w:hAnsiTheme="minorBidi" w:cstheme="minorBidi"/>
          <w:sz w:val="24"/>
          <w:szCs w:val="24"/>
        </w:rPr>
        <w:t>, as I have mentioned to you</w:t>
      </w:r>
      <w:r w:rsidR="00C844C7" w:rsidRPr="00813990">
        <w:rPr>
          <w:rFonts w:asciiTheme="minorBidi" w:hAnsiTheme="minorBidi" w:cstheme="minorBidi"/>
          <w:sz w:val="24"/>
          <w:szCs w:val="24"/>
        </w:rPr>
        <w:t>. I shall explain that all these and others of the same kind are indubitably related to one of the three notions referred to – either to the welfare of a belief or to the welfare of the conditions of the city, which is achieved through two things: abolition of reciprocal wrongdoing and acquisition of excellent characters. Sum up what we have said concerning beliefs as follows: In some cases</w:t>
      </w:r>
      <w:r w:rsidR="00DD1B78" w:rsidRPr="00813990">
        <w:rPr>
          <w:rFonts w:asciiTheme="minorBidi" w:hAnsiTheme="minorBidi" w:cstheme="minorBidi"/>
          <w:sz w:val="24"/>
          <w:szCs w:val="24"/>
        </w:rPr>
        <w:t>,</w:t>
      </w:r>
      <w:r w:rsidR="00C844C7" w:rsidRPr="00813990">
        <w:rPr>
          <w:rFonts w:asciiTheme="minorBidi" w:hAnsiTheme="minorBidi" w:cstheme="minorBidi"/>
          <w:sz w:val="24"/>
          <w:szCs w:val="24"/>
        </w:rPr>
        <w:t xml:space="preserve"> a commandment</w:t>
      </w:r>
      <w:r>
        <w:rPr>
          <w:rFonts w:asciiTheme="minorBidi" w:hAnsiTheme="minorBidi" w:cstheme="minorBidi"/>
          <w:sz w:val="24"/>
          <w:szCs w:val="24"/>
        </w:rPr>
        <w:t>’s only aim is to</w:t>
      </w:r>
      <w:r w:rsidR="00C844C7" w:rsidRPr="00813990">
        <w:rPr>
          <w:rFonts w:asciiTheme="minorBidi" w:hAnsiTheme="minorBidi" w:cstheme="minorBidi"/>
          <w:sz w:val="24"/>
          <w:szCs w:val="24"/>
        </w:rPr>
        <w:t xml:space="preserve"> communicate a correct belief</w:t>
      </w:r>
      <w:r w:rsidR="00670659">
        <w:rPr>
          <w:rFonts w:asciiTheme="minorBidi" w:hAnsiTheme="minorBidi" w:cstheme="minorBidi"/>
          <w:sz w:val="24"/>
          <w:szCs w:val="24"/>
        </w:rPr>
        <w:t xml:space="preserve"> </w:t>
      </w:r>
      <w:r w:rsidR="00C844C7" w:rsidRPr="00813990">
        <w:rPr>
          <w:rFonts w:asciiTheme="minorBidi" w:hAnsiTheme="minorBidi" w:cstheme="minorBidi"/>
          <w:sz w:val="24"/>
          <w:szCs w:val="24"/>
        </w:rPr>
        <w:t xml:space="preserve">– as, for instance, the belief in the unity and eternity of </w:t>
      </w:r>
      <w:r w:rsidR="00670659">
        <w:rPr>
          <w:rFonts w:asciiTheme="minorBidi" w:hAnsiTheme="minorBidi" w:cstheme="minorBidi"/>
          <w:sz w:val="24"/>
          <w:szCs w:val="24"/>
        </w:rPr>
        <w:t>God</w:t>
      </w:r>
      <w:r w:rsidR="00C844C7" w:rsidRPr="00813990">
        <w:rPr>
          <w:rFonts w:asciiTheme="minorBidi" w:hAnsiTheme="minorBidi" w:cstheme="minorBidi"/>
          <w:sz w:val="24"/>
          <w:szCs w:val="24"/>
        </w:rPr>
        <w:t xml:space="preserve"> and in </w:t>
      </w:r>
      <w:r w:rsidR="00670659">
        <w:rPr>
          <w:rFonts w:asciiTheme="minorBidi" w:hAnsiTheme="minorBidi" w:cstheme="minorBidi"/>
          <w:sz w:val="24"/>
          <w:szCs w:val="24"/>
        </w:rPr>
        <w:t>H</w:t>
      </w:r>
      <w:r w:rsidR="00C844C7" w:rsidRPr="00813990">
        <w:rPr>
          <w:rFonts w:asciiTheme="minorBidi" w:hAnsiTheme="minorBidi" w:cstheme="minorBidi"/>
          <w:sz w:val="24"/>
          <w:szCs w:val="24"/>
        </w:rPr>
        <w:t>is not being a body. In other cases</w:t>
      </w:r>
      <w:r w:rsidR="00670659">
        <w:rPr>
          <w:rFonts w:asciiTheme="minorBidi" w:hAnsiTheme="minorBidi" w:cstheme="minorBidi"/>
          <w:sz w:val="24"/>
          <w:szCs w:val="24"/>
        </w:rPr>
        <w:t>,</w:t>
      </w:r>
      <w:r w:rsidR="00C844C7" w:rsidRPr="00813990">
        <w:rPr>
          <w:rFonts w:asciiTheme="minorBidi" w:hAnsiTheme="minorBidi" w:cstheme="minorBidi"/>
          <w:sz w:val="24"/>
          <w:szCs w:val="24"/>
        </w:rPr>
        <w:t xml:space="preserve"> the belief is necessary for the abolition of reciprocal wrongdoing or for the acquisition of noble moral quality – as, for instance, the belief that He, may He be exalted, </w:t>
      </w:r>
      <w:r w:rsidR="00670659">
        <w:rPr>
          <w:rFonts w:asciiTheme="minorBidi" w:hAnsiTheme="minorBidi" w:cstheme="minorBidi"/>
          <w:sz w:val="24"/>
          <w:szCs w:val="24"/>
        </w:rPr>
        <w:t>will have great</w:t>
      </w:r>
      <w:r w:rsidR="00C844C7" w:rsidRPr="00813990">
        <w:rPr>
          <w:rFonts w:asciiTheme="minorBidi" w:hAnsiTheme="minorBidi" w:cstheme="minorBidi"/>
          <w:sz w:val="24"/>
          <w:szCs w:val="24"/>
        </w:rPr>
        <w:t xml:space="preserve"> anger against those who do injustice, </w:t>
      </w:r>
      <w:r w:rsidR="00670659">
        <w:rPr>
          <w:rFonts w:asciiTheme="minorBidi" w:hAnsiTheme="minorBidi" w:cstheme="minorBidi"/>
          <w:sz w:val="24"/>
          <w:szCs w:val="24"/>
        </w:rPr>
        <w:t>as it</w:t>
      </w:r>
      <w:r w:rsidR="00C844C7" w:rsidRPr="00813990">
        <w:rPr>
          <w:rFonts w:asciiTheme="minorBidi" w:hAnsiTheme="minorBidi" w:cstheme="minorBidi"/>
          <w:sz w:val="24"/>
          <w:szCs w:val="24"/>
        </w:rPr>
        <w:t xml:space="preserve"> is said: "And my wrath shall wax hot, and I will kill</w:t>
      </w:r>
      <w:r w:rsidR="00670659">
        <w:rPr>
          <w:rFonts w:asciiTheme="minorBidi" w:hAnsiTheme="minorBidi" w:cstheme="minorBidi"/>
          <w:sz w:val="24"/>
          <w:szCs w:val="24"/>
        </w:rPr>
        <w:t>…</w:t>
      </w:r>
      <w:r w:rsidR="00C844C7" w:rsidRPr="00813990">
        <w:rPr>
          <w:rFonts w:asciiTheme="minorBidi" w:hAnsiTheme="minorBidi" w:cstheme="minorBidi"/>
          <w:sz w:val="24"/>
          <w:szCs w:val="24"/>
        </w:rPr>
        <w:t>" (</w:t>
      </w:r>
      <w:r w:rsidR="00C844C7" w:rsidRPr="00813990">
        <w:rPr>
          <w:rFonts w:asciiTheme="minorBidi" w:hAnsiTheme="minorBidi" w:cstheme="minorBidi"/>
          <w:i/>
          <w:iCs/>
          <w:sz w:val="24"/>
          <w:szCs w:val="24"/>
        </w:rPr>
        <w:t xml:space="preserve">Shemot </w:t>
      </w:r>
      <w:r w:rsidR="00C844C7" w:rsidRPr="00813990">
        <w:rPr>
          <w:rFonts w:asciiTheme="minorBidi" w:hAnsiTheme="minorBidi" w:cstheme="minorBidi"/>
          <w:sz w:val="24"/>
          <w:szCs w:val="24"/>
        </w:rPr>
        <w:t>22:23), and as the belief that He, may He be exalted, responds instantaneously to prayer of someone wronged or deceived: "And it shall come to pass, when he cries to Me, that I will hear; for I am gracious" (</w:t>
      </w:r>
      <w:r w:rsidR="00C844C7" w:rsidRPr="00813990">
        <w:rPr>
          <w:rFonts w:asciiTheme="minorBidi" w:hAnsiTheme="minorBidi" w:cstheme="minorBidi"/>
          <w:i/>
          <w:iCs/>
          <w:sz w:val="24"/>
          <w:szCs w:val="24"/>
        </w:rPr>
        <w:t xml:space="preserve">Shemot </w:t>
      </w:r>
      <w:r w:rsidR="00C844C7" w:rsidRPr="00813990">
        <w:rPr>
          <w:rFonts w:asciiTheme="minorBidi" w:hAnsiTheme="minorBidi" w:cstheme="minorBidi"/>
          <w:sz w:val="24"/>
          <w:szCs w:val="24"/>
        </w:rPr>
        <w:t>22:26).</w:t>
      </w:r>
      <w:r w:rsidR="00DD1B78" w:rsidRPr="00813990">
        <w:rPr>
          <w:rFonts w:asciiTheme="minorBidi" w:hAnsiTheme="minorBidi" w:cstheme="minorBidi"/>
          <w:sz w:val="24"/>
          <w:szCs w:val="24"/>
        </w:rPr>
        <w:t xml:space="preserve"> (ibid.)</w:t>
      </w:r>
    </w:p>
    <w:p w14:paraId="2409A64E" w14:textId="77777777" w:rsidR="00C844C7" w:rsidRPr="00813990" w:rsidRDefault="00C844C7" w:rsidP="00E74F18">
      <w:pPr>
        <w:spacing w:line="240" w:lineRule="auto"/>
        <w:ind w:firstLine="720"/>
        <w:rPr>
          <w:rFonts w:asciiTheme="minorBidi" w:hAnsiTheme="minorBidi" w:cstheme="minorBidi"/>
          <w:sz w:val="24"/>
          <w:szCs w:val="24"/>
        </w:rPr>
      </w:pPr>
    </w:p>
    <w:p w14:paraId="213DD196" w14:textId="1E25E968" w:rsidR="00245B70" w:rsidRPr="00813990" w:rsidRDefault="00DD1B78"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The Rambam says that some of the</w:t>
      </w:r>
      <w:r w:rsidRPr="00813990">
        <w:rPr>
          <w:rFonts w:asciiTheme="minorBidi" w:hAnsiTheme="minorBidi" w:cstheme="minorBidi"/>
          <w:i/>
          <w:iCs/>
          <w:sz w:val="24"/>
          <w:szCs w:val="24"/>
        </w:rPr>
        <w:t xml:space="preserve"> mitzvot </w:t>
      </w:r>
      <w:r w:rsidRPr="00813990">
        <w:rPr>
          <w:rFonts w:asciiTheme="minorBidi" w:hAnsiTheme="minorBidi" w:cstheme="minorBidi"/>
          <w:sz w:val="24"/>
          <w:szCs w:val="24"/>
        </w:rPr>
        <w:t xml:space="preserve">are meant to instill certain beliefs, and among them are beliefs that are important for the welfare of society. An example </w:t>
      </w:r>
      <w:r w:rsidR="002D79C4" w:rsidRPr="00813990">
        <w:rPr>
          <w:rFonts w:asciiTheme="minorBidi" w:hAnsiTheme="minorBidi" w:cstheme="minorBidi"/>
          <w:sz w:val="24"/>
          <w:szCs w:val="24"/>
        </w:rPr>
        <w:t>of such a</w:t>
      </w:r>
      <w:r w:rsidRPr="00813990">
        <w:rPr>
          <w:rFonts w:asciiTheme="minorBidi" w:hAnsiTheme="minorBidi" w:cstheme="minorBidi"/>
          <w:sz w:val="24"/>
          <w:szCs w:val="24"/>
        </w:rPr>
        <w:t xml:space="preserve"> belief is the belief that God responds to the prayer of a person who was wronged. In order to prevent such wrongdoing, it is important that society believe that God becomes violently angry </w:t>
      </w:r>
      <w:r w:rsidR="002D79C4" w:rsidRPr="00813990">
        <w:rPr>
          <w:rFonts w:asciiTheme="minorBidi" w:hAnsiTheme="minorBidi" w:cstheme="minorBidi"/>
          <w:sz w:val="24"/>
          <w:szCs w:val="24"/>
        </w:rPr>
        <w:t>with the oppressor</w:t>
      </w:r>
      <w:r w:rsidRPr="00813990">
        <w:rPr>
          <w:rFonts w:asciiTheme="minorBidi" w:hAnsiTheme="minorBidi" w:cstheme="minorBidi"/>
          <w:sz w:val="24"/>
          <w:szCs w:val="24"/>
        </w:rPr>
        <w:t>, and that he hears the cries of the oppressed.</w:t>
      </w:r>
      <w:r w:rsidR="002D79C4" w:rsidRPr="00813990">
        <w:rPr>
          <w:rFonts w:asciiTheme="minorBidi" w:hAnsiTheme="minorBidi" w:cstheme="minorBidi"/>
          <w:sz w:val="24"/>
          <w:szCs w:val="24"/>
        </w:rPr>
        <w:t xml:space="preserve"> </w:t>
      </w:r>
      <w:r w:rsidR="00042059">
        <w:rPr>
          <w:rFonts w:asciiTheme="minorBidi" w:hAnsiTheme="minorBidi" w:cstheme="minorBidi"/>
          <w:sz w:val="24"/>
          <w:szCs w:val="24"/>
        </w:rPr>
        <w:t>It is possible to draw a</w:t>
      </w:r>
      <w:r w:rsidR="00042059" w:rsidRPr="00813990">
        <w:rPr>
          <w:rFonts w:asciiTheme="minorBidi" w:hAnsiTheme="minorBidi" w:cstheme="minorBidi"/>
          <w:sz w:val="24"/>
          <w:szCs w:val="24"/>
        </w:rPr>
        <w:t xml:space="preserve"> </w:t>
      </w:r>
      <w:r w:rsidR="002D79C4" w:rsidRPr="00813990">
        <w:rPr>
          <w:rFonts w:asciiTheme="minorBidi" w:hAnsiTheme="minorBidi" w:cstheme="minorBidi"/>
          <w:sz w:val="24"/>
          <w:szCs w:val="24"/>
        </w:rPr>
        <w:t>far-</w:t>
      </w:r>
      <w:r w:rsidR="00245B70" w:rsidRPr="00813990">
        <w:rPr>
          <w:rFonts w:asciiTheme="minorBidi" w:hAnsiTheme="minorBidi" w:cstheme="minorBidi"/>
          <w:sz w:val="24"/>
          <w:szCs w:val="24"/>
        </w:rPr>
        <w:t>reaching conclusion</w:t>
      </w:r>
      <w:r w:rsidR="002D79C4" w:rsidRPr="00813990">
        <w:rPr>
          <w:rFonts w:asciiTheme="minorBidi" w:hAnsiTheme="minorBidi" w:cstheme="minorBidi"/>
          <w:sz w:val="24"/>
          <w:szCs w:val="24"/>
        </w:rPr>
        <w:t xml:space="preserve"> from his words</w:t>
      </w:r>
      <w:r w:rsidR="00042059">
        <w:rPr>
          <w:rFonts w:asciiTheme="minorBidi" w:hAnsiTheme="minorBidi" w:cstheme="minorBidi"/>
          <w:sz w:val="24"/>
          <w:szCs w:val="24"/>
        </w:rPr>
        <w:t>:</w:t>
      </w:r>
      <w:r w:rsidR="002D79C4" w:rsidRPr="00813990">
        <w:rPr>
          <w:rFonts w:asciiTheme="minorBidi" w:hAnsiTheme="minorBidi" w:cstheme="minorBidi"/>
          <w:sz w:val="24"/>
          <w:szCs w:val="24"/>
        </w:rPr>
        <w:t xml:space="preserve"> that God does not truly hear prayer, but that it is important that we believe </w:t>
      </w:r>
      <w:r w:rsidR="00042059">
        <w:rPr>
          <w:rFonts w:asciiTheme="minorBidi" w:hAnsiTheme="minorBidi" w:cstheme="minorBidi"/>
          <w:sz w:val="24"/>
          <w:szCs w:val="24"/>
        </w:rPr>
        <w:t>H</w:t>
      </w:r>
      <w:r w:rsidR="002D79C4" w:rsidRPr="00813990">
        <w:rPr>
          <w:rFonts w:asciiTheme="minorBidi" w:hAnsiTheme="minorBidi" w:cstheme="minorBidi"/>
          <w:sz w:val="24"/>
          <w:szCs w:val="24"/>
        </w:rPr>
        <w:t xml:space="preserve">e does. The Torah said that He </w:t>
      </w:r>
      <w:r w:rsidR="00787BAB" w:rsidRPr="00813990">
        <w:rPr>
          <w:rFonts w:asciiTheme="minorBidi" w:hAnsiTheme="minorBidi" w:cstheme="minorBidi"/>
          <w:sz w:val="24"/>
          <w:szCs w:val="24"/>
        </w:rPr>
        <w:t>hear</w:t>
      </w:r>
      <w:r w:rsidR="00042059">
        <w:rPr>
          <w:rFonts w:asciiTheme="minorBidi" w:hAnsiTheme="minorBidi" w:cstheme="minorBidi"/>
          <w:sz w:val="24"/>
          <w:szCs w:val="24"/>
        </w:rPr>
        <w:t>s</w:t>
      </w:r>
      <w:r w:rsidR="00787BAB" w:rsidRPr="00813990">
        <w:rPr>
          <w:rFonts w:asciiTheme="minorBidi" w:hAnsiTheme="minorBidi" w:cstheme="minorBidi"/>
          <w:sz w:val="24"/>
          <w:szCs w:val="24"/>
        </w:rPr>
        <w:t xml:space="preserve"> prayer </w:t>
      </w:r>
      <w:r w:rsidR="002D79C4" w:rsidRPr="00813990">
        <w:rPr>
          <w:rFonts w:asciiTheme="minorBidi" w:hAnsiTheme="minorBidi" w:cstheme="minorBidi"/>
          <w:sz w:val="24"/>
          <w:szCs w:val="24"/>
        </w:rPr>
        <w:t xml:space="preserve">only </w:t>
      </w:r>
      <w:r w:rsidR="00042059">
        <w:rPr>
          <w:rFonts w:asciiTheme="minorBidi" w:hAnsiTheme="minorBidi" w:cstheme="minorBidi"/>
          <w:sz w:val="24"/>
          <w:szCs w:val="24"/>
        </w:rPr>
        <w:t>to further its goal</w:t>
      </w:r>
      <w:r w:rsidR="002D79C4" w:rsidRPr="00813990">
        <w:rPr>
          <w:rFonts w:asciiTheme="minorBidi" w:hAnsiTheme="minorBidi" w:cstheme="minorBidi"/>
          <w:sz w:val="24"/>
          <w:szCs w:val="24"/>
        </w:rPr>
        <w:t xml:space="preserve"> of </w:t>
      </w:r>
      <w:r w:rsidR="00787BAB" w:rsidRPr="00813990">
        <w:rPr>
          <w:rFonts w:asciiTheme="minorBidi" w:hAnsiTheme="minorBidi" w:cstheme="minorBidi"/>
          <w:sz w:val="24"/>
          <w:szCs w:val="24"/>
        </w:rPr>
        <w:t>improving</w:t>
      </w:r>
      <w:r w:rsidR="002D79C4" w:rsidRPr="00813990">
        <w:rPr>
          <w:rFonts w:asciiTheme="minorBidi" w:hAnsiTheme="minorBidi" w:cstheme="minorBidi"/>
          <w:sz w:val="24"/>
          <w:szCs w:val="24"/>
        </w:rPr>
        <w:t xml:space="preserve"> society. </w:t>
      </w:r>
    </w:p>
    <w:p w14:paraId="5B9E2A67" w14:textId="77777777" w:rsidR="002D79C4" w:rsidRPr="00813990" w:rsidRDefault="002D79C4" w:rsidP="00E74F18">
      <w:pPr>
        <w:spacing w:line="240" w:lineRule="auto"/>
        <w:ind w:firstLine="720"/>
        <w:rPr>
          <w:rFonts w:asciiTheme="minorBidi" w:hAnsiTheme="minorBidi" w:cstheme="minorBidi"/>
          <w:sz w:val="24"/>
          <w:szCs w:val="24"/>
        </w:rPr>
      </w:pPr>
    </w:p>
    <w:p w14:paraId="5DCD931F" w14:textId="574BCFF9" w:rsidR="00245B70"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When </w:t>
      </w:r>
      <w:r w:rsidR="002D79C4" w:rsidRPr="00813990">
        <w:rPr>
          <w:rFonts w:asciiTheme="minorBidi" w:hAnsiTheme="minorBidi" w:cstheme="minorBidi"/>
          <w:sz w:val="24"/>
          <w:szCs w:val="24"/>
        </w:rPr>
        <w:t xml:space="preserve">the Rambam </w:t>
      </w:r>
      <w:r w:rsidR="00042059">
        <w:rPr>
          <w:rFonts w:asciiTheme="minorBidi" w:hAnsiTheme="minorBidi" w:cstheme="minorBidi"/>
          <w:sz w:val="24"/>
          <w:szCs w:val="24"/>
        </w:rPr>
        <w:t>addresses</w:t>
      </w:r>
      <w:r w:rsidRPr="00813990">
        <w:rPr>
          <w:rFonts w:asciiTheme="minorBidi" w:hAnsiTheme="minorBidi" w:cstheme="minorBidi"/>
          <w:sz w:val="24"/>
          <w:szCs w:val="24"/>
        </w:rPr>
        <w:t xml:space="preserve"> the </w:t>
      </w:r>
      <w:r w:rsidR="002D79C4" w:rsidRPr="00813990">
        <w:rPr>
          <w:rFonts w:asciiTheme="minorBidi" w:hAnsiTheme="minorBidi" w:cstheme="minorBidi"/>
          <w:sz w:val="24"/>
          <w:szCs w:val="24"/>
        </w:rPr>
        <w:t>reasons</w:t>
      </w:r>
      <w:r w:rsidRPr="00813990">
        <w:rPr>
          <w:rFonts w:asciiTheme="minorBidi" w:hAnsiTheme="minorBidi" w:cstheme="minorBidi"/>
          <w:sz w:val="24"/>
          <w:szCs w:val="24"/>
        </w:rPr>
        <w:t xml:space="preserve"> </w:t>
      </w:r>
      <w:r w:rsidR="00042059">
        <w:rPr>
          <w:rFonts w:asciiTheme="minorBidi" w:hAnsiTheme="minorBidi" w:cstheme="minorBidi"/>
          <w:sz w:val="24"/>
          <w:szCs w:val="24"/>
        </w:rPr>
        <w:t>for</w:t>
      </w:r>
      <w:r w:rsidR="00042059"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the </w:t>
      </w:r>
      <w:r w:rsidRPr="00813990">
        <w:rPr>
          <w:rFonts w:asciiTheme="minorBidi" w:hAnsiTheme="minorBidi" w:cstheme="minorBidi"/>
          <w:i/>
          <w:iCs/>
          <w:sz w:val="24"/>
          <w:szCs w:val="24"/>
        </w:rPr>
        <w:t>mitzvo</w:t>
      </w:r>
      <w:r w:rsidR="002D79C4" w:rsidRPr="00813990">
        <w:rPr>
          <w:rFonts w:asciiTheme="minorBidi" w:hAnsiTheme="minorBidi" w:cstheme="minorBidi"/>
          <w:i/>
          <w:iCs/>
          <w:sz w:val="24"/>
          <w:szCs w:val="24"/>
        </w:rPr>
        <w:t>t</w:t>
      </w:r>
      <w:r w:rsidRPr="00813990">
        <w:rPr>
          <w:rFonts w:asciiTheme="minorBidi" w:hAnsiTheme="minorBidi" w:cstheme="minorBidi"/>
          <w:sz w:val="24"/>
          <w:szCs w:val="24"/>
        </w:rPr>
        <w:t xml:space="preserve"> associated with sacrifices, he </w:t>
      </w:r>
      <w:r w:rsidR="002D79C4" w:rsidRPr="00813990">
        <w:rPr>
          <w:rFonts w:asciiTheme="minorBidi" w:hAnsiTheme="minorBidi" w:cstheme="minorBidi"/>
          <w:sz w:val="24"/>
          <w:szCs w:val="24"/>
        </w:rPr>
        <w:t xml:space="preserve">presents the novel idea that it would have been better </w:t>
      </w:r>
      <w:r w:rsidR="00B52ADF">
        <w:rPr>
          <w:rFonts w:asciiTheme="minorBidi" w:hAnsiTheme="minorBidi" w:cstheme="minorBidi"/>
          <w:sz w:val="24"/>
          <w:szCs w:val="24"/>
        </w:rPr>
        <w:t xml:space="preserve">if there </w:t>
      </w:r>
      <w:r w:rsidR="002D79C4" w:rsidRPr="00813990">
        <w:rPr>
          <w:rFonts w:asciiTheme="minorBidi" w:hAnsiTheme="minorBidi" w:cstheme="minorBidi"/>
          <w:sz w:val="24"/>
          <w:szCs w:val="24"/>
        </w:rPr>
        <w:t xml:space="preserve">were no sacrificial service, but </w:t>
      </w:r>
      <w:r w:rsidR="00B52ADF">
        <w:rPr>
          <w:rFonts w:asciiTheme="minorBidi" w:hAnsiTheme="minorBidi" w:cstheme="minorBidi"/>
          <w:sz w:val="24"/>
          <w:szCs w:val="24"/>
        </w:rPr>
        <w:t xml:space="preserve">that </w:t>
      </w:r>
      <w:r w:rsidR="002D79C4" w:rsidRPr="00813990">
        <w:rPr>
          <w:rFonts w:asciiTheme="minorBidi" w:hAnsiTheme="minorBidi" w:cstheme="minorBidi"/>
          <w:sz w:val="24"/>
          <w:szCs w:val="24"/>
        </w:rPr>
        <w:t>the people of Israel were familiar with idolatrous practices and would have been unable to accept a different form of service. Therefore</w:t>
      </w:r>
      <w:r w:rsidR="00787BAB" w:rsidRPr="00813990">
        <w:rPr>
          <w:rFonts w:asciiTheme="minorBidi" w:hAnsiTheme="minorBidi" w:cstheme="minorBidi"/>
          <w:sz w:val="24"/>
          <w:szCs w:val="24"/>
        </w:rPr>
        <w:t>,</w:t>
      </w:r>
      <w:r w:rsidR="002D79C4" w:rsidRPr="00813990">
        <w:rPr>
          <w:rFonts w:asciiTheme="minorBidi" w:hAnsiTheme="minorBidi" w:cstheme="minorBidi"/>
          <w:sz w:val="24"/>
          <w:szCs w:val="24"/>
        </w:rPr>
        <w:t xml:space="preserve"> the Torah turned the sacrificial service from service directed toward some idol to service directed at God. </w:t>
      </w:r>
      <w:r w:rsidR="00B52ADF">
        <w:rPr>
          <w:rFonts w:asciiTheme="minorBidi" w:hAnsiTheme="minorBidi" w:cstheme="minorBidi"/>
          <w:sz w:val="24"/>
          <w:szCs w:val="24"/>
        </w:rPr>
        <w:t>His</w:t>
      </w:r>
      <w:r w:rsidR="002D79C4" w:rsidRPr="00813990">
        <w:rPr>
          <w:rFonts w:asciiTheme="minorBidi" w:hAnsiTheme="minorBidi" w:cstheme="minorBidi"/>
          <w:sz w:val="24"/>
          <w:szCs w:val="24"/>
        </w:rPr>
        <w:t xml:space="preserve"> remarks</w:t>
      </w:r>
      <w:r w:rsidR="00B52ADF">
        <w:rPr>
          <w:rFonts w:asciiTheme="minorBidi" w:hAnsiTheme="minorBidi" w:cstheme="minorBidi"/>
          <w:sz w:val="24"/>
          <w:szCs w:val="24"/>
        </w:rPr>
        <w:t xml:space="preserve"> on this topic include ideas</w:t>
      </w:r>
      <w:r w:rsidR="002D79C4" w:rsidRPr="00813990">
        <w:rPr>
          <w:rFonts w:asciiTheme="minorBidi" w:hAnsiTheme="minorBidi" w:cstheme="minorBidi"/>
          <w:sz w:val="24"/>
          <w:szCs w:val="24"/>
        </w:rPr>
        <w:t xml:space="preserve"> that are </w:t>
      </w:r>
      <w:r w:rsidR="00B52ADF" w:rsidRPr="00813990">
        <w:rPr>
          <w:rFonts w:asciiTheme="minorBidi" w:hAnsiTheme="minorBidi" w:cstheme="minorBidi"/>
          <w:sz w:val="24"/>
          <w:szCs w:val="24"/>
        </w:rPr>
        <w:t xml:space="preserve">also </w:t>
      </w:r>
      <w:r w:rsidR="002D79C4" w:rsidRPr="00813990">
        <w:rPr>
          <w:rFonts w:asciiTheme="minorBidi" w:hAnsiTheme="minorBidi" w:cstheme="minorBidi"/>
          <w:sz w:val="24"/>
          <w:szCs w:val="24"/>
        </w:rPr>
        <w:t xml:space="preserve">important </w:t>
      </w:r>
      <w:r w:rsidR="00B52ADF">
        <w:rPr>
          <w:rFonts w:asciiTheme="minorBidi" w:hAnsiTheme="minorBidi" w:cstheme="minorBidi"/>
          <w:sz w:val="24"/>
          <w:szCs w:val="24"/>
        </w:rPr>
        <w:t>indications of his attitude toward prayer</w:t>
      </w:r>
      <w:r w:rsidR="002D79C4" w:rsidRPr="00813990">
        <w:rPr>
          <w:rFonts w:asciiTheme="minorBidi" w:hAnsiTheme="minorBidi" w:cstheme="minorBidi"/>
          <w:sz w:val="24"/>
          <w:szCs w:val="24"/>
        </w:rPr>
        <w:t xml:space="preserve">: </w:t>
      </w:r>
    </w:p>
    <w:p w14:paraId="32920712" w14:textId="77777777" w:rsidR="002D79C4" w:rsidRPr="00813990" w:rsidRDefault="002D79C4" w:rsidP="00E74F18">
      <w:pPr>
        <w:spacing w:line="240" w:lineRule="auto"/>
        <w:ind w:firstLine="720"/>
        <w:rPr>
          <w:rFonts w:asciiTheme="minorBidi" w:hAnsiTheme="minorBidi" w:cstheme="minorBidi"/>
          <w:sz w:val="24"/>
          <w:szCs w:val="24"/>
        </w:rPr>
      </w:pPr>
    </w:p>
    <w:p w14:paraId="27260C37" w14:textId="69DB9FAC" w:rsidR="000D3E46" w:rsidRPr="00813990" w:rsidRDefault="0096589E" w:rsidP="00E74F18">
      <w:pPr>
        <w:pStyle w:val="BlockText"/>
        <w:spacing w:line="240" w:lineRule="auto"/>
        <w:ind w:left="720"/>
        <w:rPr>
          <w:rFonts w:asciiTheme="minorBidi" w:hAnsiTheme="minorBidi" w:cstheme="minorBidi"/>
          <w:sz w:val="24"/>
          <w:szCs w:val="24"/>
        </w:rPr>
      </w:pPr>
      <w:r w:rsidRPr="00813990">
        <w:rPr>
          <w:rFonts w:asciiTheme="minorBidi" w:hAnsiTheme="minorBidi" w:cstheme="minorBidi"/>
          <w:sz w:val="24"/>
          <w:szCs w:val="24"/>
        </w:rPr>
        <w:t xml:space="preserve">For </w:t>
      </w:r>
      <w:r w:rsidR="00B52ADF">
        <w:rPr>
          <w:rFonts w:asciiTheme="minorBidi" w:hAnsiTheme="minorBidi" w:cstheme="minorBidi"/>
          <w:sz w:val="24"/>
          <w:szCs w:val="24"/>
        </w:rPr>
        <w:t>it is impossible to</w:t>
      </w:r>
      <w:r w:rsidRPr="00813990">
        <w:rPr>
          <w:rFonts w:asciiTheme="minorBidi" w:hAnsiTheme="minorBidi" w:cstheme="minorBidi"/>
          <w:sz w:val="24"/>
          <w:szCs w:val="24"/>
        </w:rPr>
        <w:t xml:space="preserve"> transition</w:t>
      </w:r>
      <w:r w:rsidR="00B52ADF">
        <w:rPr>
          <w:rFonts w:asciiTheme="minorBidi" w:hAnsiTheme="minorBidi" w:cstheme="minorBidi"/>
          <w:sz w:val="24"/>
          <w:szCs w:val="24"/>
        </w:rPr>
        <w:t xml:space="preserve"> suddenly</w:t>
      </w:r>
      <w:r w:rsidRPr="00813990">
        <w:rPr>
          <w:rFonts w:asciiTheme="minorBidi" w:hAnsiTheme="minorBidi" w:cstheme="minorBidi"/>
          <w:sz w:val="24"/>
          <w:szCs w:val="24"/>
        </w:rPr>
        <w:t xml:space="preserve"> from one opposite to another. And therefore man, </w:t>
      </w:r>
      <w:r w:rsidR="00B52ADF">
        <w:rPr>
          <w:rFonts w:asciiTheme="minorBidi" w:hAnsiTheme="minorBidi" w:cstheme="minorBidi"/>
          <w:sz w:val="24"/>
          <w:szCs w:val="24"/>
        </w:rPr>
        <w:t>in</w:t>
      </w:r>
      <w:r w:rsidRPr="00813990">
        <w:rPr>
          <w:rFonts w:asciiTheme="minorBidi" w:hAnsiTheme="minorBidi" w:cstheme="minorBidi"/>
          <w:sz w:val="24"/>
          <w:szCs w:val="24"/>
        </w:rPr>
        <w:t xml:space="preserve"> his nature, is not capable of abandoning suddenly all to which he was accustomed. </w:t>
      </w:r>
      <w:r w:rsidR="000D3E46" w:rsidRPr="00813990">
        <w:rPr>
          <w:rFonts w:asciiTheme="minorBidi" w:hAnsiTheme="minorBidi" w:cstheme="minorBidi"/>
          <w:sz w:val="24"/>
          <w:szCs w:val="24"/>
        </w:rPr>
        <w:t>T</w:t>
      </w:r>
      <w:r w:rsidRPr="00813990">
        <w:rPr>
          <w:rFonts w:asciiTheme="minorBidi" w:hAnsiTheme="minorBidi" w:cstheme="minorBidi"/>
          <w:sz w:val="24"/>
          <w:szCs w:val="24"/>
        </w:rPr>
        <w:t>herefore</w:t>
      </w:r>
      <w:r w:rsidR="00B52ADF">
        <w:rPr>
          <w:rFonts w:asciiTheme="minorBidi" w:hAnsiTheme="minorBidi" w:cstheme="minorBidi"/>
          <w:sz w:val="24"/>
          <w:szCs w:val="24"/>
        </w:rPr>
        <w:t xml:space="preserve">, </w:t>
      </w:r>
      <w:r w:rsidR="000E58E1">
        <w:rPr>
          <w:rFonts w:asciiTheme="minorBidi" w:hAnsiTheme="minorBidi" w:cstheme="minorBidi"/>
          <w:sz w:val="24"/>
          <w:szCs w:val="24"/>
        </w:rPr>
        <w:t xml:space="preserve">when </w:t>
      </w:r>
      <w:r w:rsidRPr="00813990">
        <w:rPr>
          <w:rFonts w:asciiTheme="minorBidi" w:hAnsiTheme="minorBidi" w:cstheme="minorBidi"/>
          <w:sz w:val="24"/>
          <w:szCs w:val="24"/>
        </w:rPr>
        <w:t xml:space="preserve">God sent Moshe </w:t>
      </w:r>
      <w:r w:rsidR="000E58E1">
        <w:rPr>
          <w:rFonts w:asciiTheme="minorBidi" w:hAnsiTheme="minorBidi" w:cstheme="minorBidi"/>
          <w:sz w:val="24"/>
          <w:szCs w:val="24"/>
        </w:rPr>
        <w:t>Rabbeinu</w:t>
      </w:r>
      <w:r w:rsidRPr="00813990">
        <w:rPr>
          <w:rFonts w:asciiTheme="minorBidi" w:hAnsiTheme="minorBidi" w:cstheme="minorBidi"/>
          <w:sz w:val="24"/>
          <w:szCs w:val="24"/>
        </w:rPr>
        <w:t xml:space="preserve"> to make out of us </w:t>
      </w:r>
      <w:r w:rsidR="000D3E46" w:rsidRPr="00813990">
        <w:rPr>
          <w:rFonts w:asciiTheme="minorBidi" w:hAnsiTheme="minorBidi" w:cstheme="minorBidi"/>
          <w:sz w:val="24"/>
          <w:szCs w:val="24"/>
        </w:rPr>
        <w:t>"</w:t>
      </w:r>
      <w:r w:rsidRPr="00813990">
        <w:rPr>
          <w:rFonts w:asciiTheme="minorBidi" w:hAnsiTheme="minorBidi" w:cstheme="minorBidi"/>
          <w:sz w:val="24"/>
          <w:szCs w:val="24"/>
        </w:rPr>
        <w:t>a kingdom of priests and a holy nation</w:t>
      </w:r>
      <w:r w:rsidR="000D3E46" w:rsidRPr="00813990">
        <w:rPr>
          <w:rFonts w:asciiTheme="minorBidi" w:hAnsiTheme="minorBidi" w:cstheme="minorBidi"/>
          <w:sz w:val="24"/>
          <w:szCs w:val="24"/>
        </w:rPr>
        <w:t>" (</w:t>
      </w:r>
      <w:r w:rsidR="000D3E46" w:rsidRPr="00813990">
        <w:rPr>
          <w:rFonts w:asciiTheme="minorBidi" w:hAnsiTheme="minorBidi" w:cstheme="minorBidi"/>
          <w:i/>
          <w:iCs/>
          <w:sz w:val="24"/>
          <w:szCs w:val="24"/>
        </w:rPr>
        <w:t xml:space="preserve">Shemot </w:t>
      </w:r>
      <w:r w:rsidR="000D3E46" w:rsidRPr="00813990">
        <w:rPr>
          <w:rFonts w:asciiTheme="minorBidi" w:hAnsiTheme="minorBidi" w:cstheme="minorBidi"/>
          <w:sz w:val="24"/>
          <w:szCs w:val="24"/>
        </w:rPr>
        <w:t>19:6)</w:t>
      </w:r>
      <w:r w:rsidRPr="00813990">
        <w:rPr>
          <w:rFonts w:asciiTheme="minorBidi" w:hAnsiTheme="minorBidi" w:cstheme="minorBidi"/>
          <w:sz w:val="24"/>
          <w:szCs w:val="24"/>
        </w:rPr>
        <w:t xml:space="preserve"> – through the knowledge of Him, may He be exalted, </w:t>
      </w:r>
      <w:r w:rsidR="000E58E1">
        <w:rPr>
          <w:rFonts w:asciiTheme="minorBidi" w:hAnsiTheme="minorBidi" w:cstheme="minorBidi"/>
          <w:sz w:val="24"/>
          <w:szCs w:val="24"/>
        </w:rPr>
        <w:t>as</w:t>
      </w:r>
      <w:r w:rsidRPr="00813990">
        <w:rPr>
          <w:rFonts w:asciiTheme="minorBidi" w:hAnsiTheme="minorBidi" w:cstheme="minorBidi"/>
          <w:sz w:val="24"/>
          <w:szCs w:val="24"/>
        </w:rPr>
        <w:t xml:space="preserve"> He explained, saying: "To you it was shown that you might know"</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Devarim </w:t>
      </w:r>
      <w:r w:rsidR="000D3E46" w:rsidRPr="00813990">
        <w:rPr>
          <w:rFonts w:asciiTheme="minorBidi" w:hAnsiTheme="minorBidi" w:cstheme="minorBidi"/>
          <w:sz w:val="24"/>
          <w:szCs w:val="24"/>
        </w:rPr>
        <w:t>4:35)</w:t>
      </w:r>
      <w:r w:rsidRPr="00813990">
        <w:rPr>
          <w:rFonts w:asciiTheme="minorBidi" w:hAnsiTheme="minorBidi" w:cstheme="minorBidi"/>
          <w:sz w:val="24"/>
          <w:szCs w:val="24"/>
        </w:rPr>
        <w:t>; "Know this day, and lay it to yo</w:t>
      </w:r>
      <w:r w:rsidR="000D3E46" w:rsidRPr="00813990">
        <w:rPr>
          <w:rFonts w:asciiTheme="minorBidi" w:hAnsiTheme="minorBidi" w:cstheme="minorBidi"/>
          <w:sz w:val="24"/>
          <w:szCs w:val="24"/>
        </w:rPr>
        <w:t>ur heart" (</w:t>
      </w:r>
      <w:r w:rsidR="000D3E46" w:rsidRPr="00813990">
        <w:rPr>
          <w:rFonts w:asciiTheme="minorBidi" w:hAnsiTheme="minorBidi" w:cstheme="minorBidi"/>
          <w:i/>
          <w:iCs/>
          <w:sz w:val="24"/>
          <w:szCs w:val="24"/>
        </w:rPr>
        <w:t xml:space="preserve">Devarim </w:t>
      </w:r>
      <w:r w:rsidR="000D3E46" w:rsidRPr="00813990">
        <w:rPr>
          <w:rFonts w:asciiTheme="minorBidi" w:hAnsiTheme="minorBidi" w:cstheme="minorBidi"/>
          <w:sz w:val="24"/>
          <w:szCs w:val="24"/>
        </w:rPr>
        <w:t xml:space="preserve">4:39) </w:t>
      </w:r>
      <w:r w:rsidRPr="00813990">
        <w:rPr>
          <w:rFonts w:asciiTheme="minorBidi" w:hAnsiTheme="minorBidi" w:cstheme="minorBidi"/>
          <w:sz w:val="24"/>
          <w:szCs w:val="24"/>
        </w:rPr>
        <w:lastRenderedPageBreak/>
        <w:t>– so that we should devote ourselves to His worship according to what He said: "And to serve Him with all your heart"</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Devarim </w:t>
      </w:r>
      <w:r w:rsidR="000D3E46" w:rsidRPr="00813990">
        <w:rPr>
          <w:rFonts w:asciiTheme="minorBidi" w:hAnsiTheme="minorBidi" w:cstheme="minorBidi"/>
          <w:sz w:val="24"/>
          <w:szCs w:val="24"/>
        </w:rPr>
        <w:t>11:13)</w:t>
      </w:r>
      <w:r w:rsidRPr="00813990">
        <w:rPr>
          <w:rFonts w:asciiTheme="minorBidi" w:hAnsiTheme="minorBidi" w:cstheme="minorBidi"/>
          <w:sz w:val="24"/>
          <w:szCs w:val="24"/>
        </w:rPr>
        <w:t>, and: "And you shall serve the Lord your God"</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Shemot </w:t>
      </w:r>
      <w:r w:rsidR="000D3E46" w:rsidRPr="00813990">
        <w:rPr>
          <w:rFonts w:asciiTheme="minorBidi" w:hAnsiTheme="minorBidi" w:cstheme="minorBidi"/>
          <w:sz w:val="24"/>
          <w:szCs w:val="24"/>
        </w:rPr>
        <w:t>23:25)</w:t>
      </w:r>
      <w:r w:rsidRPr="00813990">
        <w:rPr>
          <w:rFonts w:asciiTheme="minorBidi" w:hAnsiTheme="minorBidi" w:cstheme="minorBidi"/>
          <w:sz w:val="24"/>
          <w:szCs w:val="24"/>
        </w:rPr>
        <w:t>, and: "And Him shall you serve"</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Devarim </w:t>
      </w:r>
      <w:r w:rsidR="000D3E46" w:rsidRPr="00813990">
        <w:rPr>
          <w:rFonts w:asciiTheme="minorBidi" w:hAnsiTheme="minorBidi" w:cstheme="minorBidi"/>
          <w:sz w:val="24"/>
          <w:szCs w:val="24"/>
        </w:rPr>
        <w:t>13:5)</w:t>
      </w:r>
      <w:r w:rsidRPr="00813990">
        <w:rPr>
          <w:rFonts w:asciiTheme="minorBidi" w:hAnsiTheme="minorBidi" w:cstheme="minorBidi"/>
          <w:sz w:val="24"/>
          <w:szCs w:val="24"/>
        </w:rPr>
        <w:t>;</w:t>
      </w:r>
      <w:r w:rsidRPr="00E53C4F">
        <w:rPr>
          <w:rFonts w:asciiTheme="minorBidi" w:hAnsiTheme="minorBidi" w:cstheme="minorBidi"/>
          <w:b/>
          <w:bCs/>
          <w:sz w:val="24"/>
          <w:szCs w:val="24"/>
        </w:rPr>
        <w:t xml:space="preserve"> as at that time</w:t>
      </w:r>
      <w:r w:rsidR="000E58E1">
        <w:rPr>
          <w:rFonts w:asciiTheme="minorBidi" w:hAnsiTheme="minorBidi" w:cstheme="minorBidi"/>
          <w:b/>
          <w:bCs/>
          <w:sz w:val="24"/>
          <w:szCs w:val="24"/>
        </w:rPr>
        <w:t>,</w:t>
      </w:r>
      <w:r w:rsidRPr="00E53C4F">
        <w:rPr>
          <w:rFonts w:asciiTheme="minorBidi" w:hAnsiTheme="minorBidi" w:cstheme="minorBidi"/>
          <w:b/>
          <w:bCs/>
          <w:sz w:val="24"/>
          <w:szCs w:val="24"/>
        </w:rPr>
        <w:t xml:space="preserve"> the way of life generally accepted and customary in the whole world</w:t>
      </w:r>
      <w:r w:rsidR="000E58E1">
        <w:rPr>
          <w:rFonts w:asciiTheme="minorBidi" w:hAnsiTheme="minorBidi" w:cstheme="minorBidi"/>
          <w:b/>
          <w:bCs/>
          <w:sz w:val="24"/>
          <w:szCs w:val="24"/>
        </w:rPr>
        <w:t>,</w:t>
      </w:r>
      <w:r w:rsidRPr="00E53C4F">
        <w:rPr>
          <w:rFonts w:asciiTheme="minorBidi" w:hAnsiTheme="minorBidi" w:cstheme="minorBidi"/>
          <w:b/>
          <w:bCs/>
          <w:sz w:val="24"/>
          <w:szCs w:val="24"/>
        </w:rPr>
        <w:t xml:space="preserve"> and the universal service upon which we were brought up</w:t>
      </w:r>
      <w:r w:rsidR="000E58E1">
        <w:rPr>
          <w:rFonts w:asciiTheme="minorBidi" w:hAnsiTheme="minorBidi" w:cstheme="minorBidi"/>
          <w:b/>
          <w:bCs/>
          <w:sz w:val="24"/>
          <w:szCs w:val="24"/>
        </w:rPr>
        <w:t>,</w:t>
      </w:r>
      <w:r w:rsidRPr="00E53C4F">
        <w:rPr>
          <w:rFonts w:asciiTheme="minorBidi" w:hAnsiTheme="minorBidi" w:cstheme="minorBidi"/>
          <w:b/>
          <w:bCs/>
          <w:sz w:val="24"/>
          <w:szCs w:val="24"/>
        </w:rPr>
        <w:t xml:space="preserve"> consisted in offering various species of living beings in the temples</w:t>
      </w:r>
      <w:r w:rsidRPr="00813990">
        <w:rPr>
          <w:rFonts w:asciiTheme="minorBidi" w:hAnsiTheme="minorBidi" w:cstheme="minorBidi"/>
          <w:sz w:val="24"/>
          <w:szCs w:val="24"/>
        </w:rPr>
        <w:t xml:space="preserve"> in which images were set up, in worshipping the latter, and in burning incense before them – the pious ones and the ascetics being at that time, as we have explained, the people who were devoted to the service of the te</w:t>
      </w:r>
      <w:r w:rsidR="000D3E46" w:rsidRPr="00813990">
        <w:rPr>
          <w:rFonts w:asciiTheme="minorBidi" w:hAnsiTheme="minorBidi" w:cstheme="minorBidi"/>
          <w:sz w:val="24"/>
          <w:szCs w:val="24"/>
        </w:rPr>
        <w:t>mples consecrated to the stars;</w:t>
      </w:r>
      <w:r w:rsidRPr="00813990">
        <w:rPr>
          <w:rFonts w:asciiTheme="minorBidi" w:hAnsiTheme="minorBidi" w:cstheme="minorBidi"/>
          <w:sz w:val="24"/>
          <w:szCs w:val="24"/>
        </w:rPr>
        <w:t xml:space="preserve"> His wisdom, may He be exalted, and His gracious </w:t>
      </w:r>
      <w:r w:rsidR="00762C82">
        <w:rPr>
          <w:rFonts w:asciiTheme="minorBidi" w:hAnsiTheme="minorBidi" w:cstheme="minorBidi"/>
          <w:sz w:val="24"/>
          <w:szCs w:val="24"/>
        </w:rPr>
        <w:t>plan</w:t>
      </w:r>
      <w:r w:rsidRPr="00813990">
        <w:rPr>
          <w:rFonts w:asciiTheme="minorBidi" w:hAnsiTheme="minorBidi" w:cstheme="minorBidi"/>
          <w:sz w:val="24"/>
          <w:szCs w:val="24"/>
        </w:rPr>
        <w:t xml:space="preserve">, which is manifest in regard to all His creatures, did not require that He give us a law prescribing the rejection, abandonment, and abolition of all these kinds of worship. For </w:t>
      </w:r>
      <w:r w:rsidR="000D3E46" w:rsidRPr="00813990">
        <w:rPr>
          <w:rFonts w:asciiTheme="minorBidi" w:hAnsiTheme="minorBidi" w:cstheme="minorBidi"/>
          <w:sz w:val="24"/>
          <w:szCs w:val="24"/>
        </w:rPr>
        <w:t>one could not then</w:t>
      </w:r>
      <w:r w:rsidRPr="00813990">
        <w:rPr>
          <w:rFonts w:asciiTheme="minorBidi" w:hAnsiTheme="minorBidi" w:cstheme="minorBidi"/>
          <w:sz w:val="24"/>
          <w:szCs w:val="24"/>
        </w:rPr>
        <w:t xml:space="preserve"> conceive the acceptance of [such a Law], considering the nature of man, which always likes that to which it is accustomed. At that time this would have been similar to the appearance of a prophet in these times, who, calling upon the people to worship God, would say: </w:t>
      </w:r>
      <w:r w:rsidR="000D3E46" w:rsidRPr="00813990">
        <w:rPr>
          <w:rFonts w:asciiTheme="minorBidi" w:hAnsiTheme="minorBidi" w:cstheme="minorBidi"/>
          <w:sz w:val="24"/>
          <w:szCs w:val="24"/>
        </w:rPr>
        <w:t>"</w:t>
      </w:r>
      <w:r w:rsidRPr="00813990">
        <w:rPr>
          <w:rFonts w:asciiTheme="minorBidi" w:hAnsiTheme="minorBidi" w:cstheme="minorBidi"/>
          <w:sz w:val="24"/>
          <w:szCs w:val="24"/>
        </w:rPr>
        <w:t xml:space="preserve">God has given you a Law forbidding you to pray to Him, </w:t>
      </w:r>
      <w:proofErr w:type="spellStart"/>
      <w:r w:rsidRPr="00813990">
        <w:rPr>
          <w:rFonts w:asciiTheme="minorBidi" w:hAnsiTheme="minorBidi" w:cstheme="minorBidi"/>
          <w:sz w:val="24"/>
          <w:szCs w:val="24"/>
        </w:rPr>
        <w:t>to</w:t>
      </w:r>
      <w:proofErr w:type="spellEnd"/>
      <w:r w:rsidRPr="00813990">
        <w:rPr>
          <w:rFonts w:asciiTheme="minorBidi" w:hAnsiTheme="minorBidi" w:cstheme="minorBidi"/>
          <w:sz w:val="24"/>
          <w:szCs w:val="24"/>
        </w:rPr>
        <w:t xml:space="preserve"> fast, to call upon Him for help in misfortune. You</w:t>
      </w:r>
      <w:r w:rsidR="000D3E46" w:rsidRPr="00813990">
        <w:rPr>
          <w:rFonts w:asciiTheme="minorBidi" w:hAnsiTheme="minorBidi" w:cstheme="minorBidi"/>
          <w:sz w:val="24"/>
          <w:szCs w:val="24"/>
        </w:rPr>
        <w:t>r worship should consist only i</w:t>
      </w:r>
      <w:r w:rsidRPr="00813990">
        <w:rPr>
          <w:rFonts w:asciiTheme="minorBidi" w:hAnsiTheme="minorBidi" w:cstheme="minorBidi"/>
          <w:sz w:val="24"/>
          <w:szCs w:val="24"/>
        </w:rPr>
        <w:t xml:space="preserve">n meditation without any </w:t>
      </w:r>
      <w:r w:rsidR="00762C82">
        <w:rPr>
          <w:rFonts w:asciiTheme="minorBidi" w:hAnsiTheme="minorBidi" w:cstheme="minorBidi"/>
          <w:sz w:val="24"/>
          <w:szCs w:val="24"/>
        </w:rPr>
        <w:t>deeds</w:t>
      </w:r>
      <w:r w:rsidR="00762C82" w:rsidRPr="00813990">
        <w:rPr>
          <w:rFonts w:asciiTheme="minorBidi" w:hAnsiTheme="minorBidi" w:cstheme="minorBidi"/>
          <w:sz w:val="24"/>
          <w:szCs w:val="24"/>
        </w:rPr>
        <w:t xml:space="preserve"> </w:t>
      </w:r>
      <w:r w:rsidRPr="00813990">
        <w:rPr>
          <w:rFonts w:asciiTheme="minorBidi" w:hAnsiTheme="minorBidi" w:cstheme="minorBidi"/>
          <w:sz w:val="24"/>
          <w:szCs w:val="24"/>
        </w:rPr>
        <w:t>at all.</w:t>
      </w:r>
      <w:r w:rsidR="000D3E46" w:rsidRPr="00813990">
        <w:rPr>
          <w:rFonts w:asciiTheme="minorBidi" w:hAnsiTheme="minorBidi" w:cstheme="minorBidi"/>
          <w:sz w:val="24"/>
          <w:szCs w:val="24"/>
        </w:rPr>
        <w:t>"</w:t>
      </w:r>
    </w:p>
    <w:p w14:paraId="79AF692D" w14:textId="27C16694" w:rsidR="0096589E" w:rsidRPr="00813990" w:rsidRDefault="0096589E" w:rsidP="00E74F18">
      <w:pPr>
        <w:pStyle w:val="BlockText"/>
        <w:spacing w:line="240" w:lineRule="auto"/>
        <w:ind w:left="720"/>
        <w:rPr>
          <w:rFonts w:asciiTheme="minorBidi" w:hAnsiTheme="minorBidi" w:cstheme="minorBidi"/>
          <w:sz w:val="24"/>
          <w:szCs w:val="24"/>
        </w:rPr>
      </w:pPr>
      <w:r w:rsidRPr="00813990">
        <w:rPr>
          <w:rFonts w:asciiTheme="minorBidi" w:hAnsiTheme="minorBidi" w:cstheme="minorBidi"/>
          <w:sz w:val="24"/>
          <w:szCs w:val="24"/>
        </w:rPr>
        <w:t xml:space="preserve">Therefore, He, may He be exalted, </w:t>
      </w:r>
      <w:r w:rsidR="00376447">
        <w:rPr>
          <w:rFonts w:asciiTheme="minorBidi" w:hAnsiTheme="minorBidi" w:cstheme="minorBidi"/>
          <w:sz w:val="24"/>
          <w:szCs w:val="24"/>
        </w:rPr>
        <w:t>allowed</w:t>
      </w:r>
      <w:r w:rsidR="00376447" w:rsidRPr="00813990">
        <w:rPr>
          <w:rFonts w:asciiTheme="minorBidi" w:hAnsiTheme="minorBidi" w:cstheme="minorBidi"/>
          <w:sz w:val="24"/>
          <w:szCs w:val="24"/>
        </w:rPr>
        <w:t xml:space="preserve"> </w:t>
      </w:r>
      <w:r w:rsidRPr="00813990">
        <w:rPr>
          <w:rFonts w:asciiTheme="minorBidi" w:hAnsiTheme="minorBidi" w:cstheme="minorBidi"/>
          <w:sz w:val="24"/>
          <w:szCs w:val="24"/>
        </w:rPr>
        <w:t>the</w:t>
      </w:r>
      <w:r w:rsidR="00376447">
        <w:rPr>
          <w:rFonts w:asciiTheme="minorBidi" w:hAnsiTheme="minorBidi" w:cstheme="minorBidi"/>
          <w:sz w:val="24"/>
          <w:szCs w:val="24"/>
        </w:rPr>
        <w:t>se</w:t>
      </w:r>
      <w:r w:rsidRPr="00813990">
        <w:rPr>
          <w:rFonts w:asciiTheme="minorBidi" w:hAnsiTheme="minorBidi" w:cstheme="minorBidi"/>
          <w:sz w:val="24"/>
          <w:szCs w:val="24"/>
        </w:rPr>
        <w:t xml:space="preserve"> kinds of </w:t>
      </w:r>
      <w:r w:rsidR="00376447">
        <w:rPr>
          <w:rFonts w:asciiTheme="minorBidi" w:hAnsiTheme="minorBidi" w:cstheme="minorBidi"/>
          <w:sz w:val="24"/>
          <w:szCs w:val="24"/>
        </w:rPr>
        <w:t>services</w:t>
      </w:r>
      <w:r w:rsidRPr="00813990">
        <w:rPr>
          <w:rFonts w:asciiTheme="minorBidi" w:hAnsiTheme="minorBidi" w:cstheme="minorBidi"/>
          <w:sz w:val="24"/>
          <w:szCs w:val="24"/>
        </w:rPr>
        <w:t xml:space="preserve"> to</w:t>
      </w:r>
      <w:r w:rsidR="00376447">
        <w:rPr>
          <w:rFonts w:asciiTheme="minorBidi" w:hAnsiTheme="minorBidi" w:cstheme="minorBidi"/>
          <w:sz w:val="24"/>
          <w:szCs w:val="24"/>
        </w:rPr>
        <w:t xml:space="preserve"> remain, and transferred them from being directed towards creations and imagined things, which have no true essence, to be directed toward</w:t>
      </w:r>
      <w:r w:rsidRPr="00813990">
        <w:rPr>
          <w:rFonts w:asciiTheme="minorBidi" w:hAnsiTheme="minorBidi" w:cstheme="minorBidi"/>
          <w:sz w:val="24"/>
          <w:szCs w:val="24"/>
        </w:rPr>
        <w:t xml:space="preserve"> His own </w:t>
      </w:r>
      <w:r w:rsidR="00376447">
        <w:rPr>
          <w:rFonts w:asciiTheme="minorBidi" w:hAnsiTheme="minorBidi" w:cstheme="minorBidi"/>
          <w:sz w:val="24"/>
          <w:szCs w:val="24"/>
        </w:rPr>
        <w:t>exalted n</w:t>
      </w:r>
      <w:r w:rsidRPr="00813990">
        <w:rPr>
          <w:rFonts w:asciiTheme="minorBidi" w:hAnsiTheme="minorBidi" w:cstheme="minorBidi"/>
          <w:sz w:val="24"/>
          <w:szCs w:val="24"/>
        </w:rPr>
        <w:t xml:space="preserve">ame, </w:t>
      </w:r>
      <w:r w:rsidR="00376447">
        <w:rPr>
          <w:rFonts w:asciiTheme="minorBidi" w:hAnsiTheme="minorBidi" w:cstheme="minorBidi"/>
          <w:sz w:val="24"/>
          <w:szCs w:val="24"/>
        </w:rPr>
        <w:t>and He</w:t>
      </w:r>
      <w:r w:rsidRPr="00813990">
        <w:rPr>
          <w:rFonts w:asciiTheme="minorBidi" w:hAnsiTheme="minorBidi" w:cstheme="minorBidi"/>
          <w:sz w:val="24"/>
          <w:szCs w:val="24"/>
        </w:rPr>
        <w:t xml:space="preserve"> command</w:t>
      </w:r>
      <w:r w:rsidR="00376447">
        <w:rPr>
          <w:rFonts w:asciiTheme="minorBidi" w:hAnsiTheme="minorBidi" w:cstheme="minorBidi"/>
          <w:sz w:val="24"/>
          <w:szCs w:val="24"/>
        </w:rPr>
        <w:t>ed</w:t>
      </w:r>
      <w:r w:rsidRPr="00813990">
        <w:rPr>
          <w:rFonts w:asciiTheme="minorBidi" w:hAnsiTheme="minorBidi" w:cstheme="minorBidi"/>
          <w:sz w:val="24"/>
          <w:szCs w:val="24"/>
        </w:rPr>
        <w:t xml:space="preserve"> us to practice them with regard to Him, may He be exalted. Thus He commanded us to build a temple for Him: </w:t>
      </w:r>
      <w:r w:rsidR="00376447">
        <w:rPr>
          <w:rFonts w:asciiTheme="minorBidi" w:hAnsiTheme="minorBidi" w:cstheme="minorBidi"/>
          <w:sz w:val="24"/>
          <w:szCs w:val="24"/>
        </w:rPr>
        <w:t>“</w:t>
      </w:r>
      <w:r w:rsidRPr="00813990">
        <w:rPr>
          <w:rFonts w:asciiTheme="minorBidi" w:hAnsiTheme="minorBidi" w:cstheme="minorBidi"/>
          <w:sz w:val="24"/>
          <w:szCs w:val="24"/>
        </w:rPr>
        <w:t>And let them make Me a Sanctuary"</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Shemot </w:t>
      </w:r>
      <w:r w:rsidR="000D3E46" w:rsidRPr="00813990">
        <w:rPr>
          <w:rFonts w:asciiTheme="minorBidi" w:hAnsiTheme="minorBidi" w:cstheme="minorBidi"/>
          <w:sz w:val="24"/>
          <w:szCs w:val="24"/>
        </w:rPr>
        <w:t>25:8)</w:t>
      </w:r>
      <w:r w:rsidRPr="00813990">
        <w:rPr>
          <w:rFonts w:asciiTheme="minorBidi" w:hAnsiTheme="minorBidi" w:cstheme="minorBidi"/>
          <w:sz w:val="24"/>
          <w:szCs w:val="24"/>
        </w:rPr>
        <w:t>; to have an altar for His name: "An altar of earth you shall make to Me"</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Shemot </w:t>
      </w:r>
      <w:r w:rsidR="000D3E46" w:rsidRPr="00813990">
        <w:rPr>
          <w:rFonts w:asciiTheme="minorBidi" w:hAnsiTheme="minorBidi" w:cstheme="minorBidi"/>
          <w:sz w:val="24"/>
          <w:szCs w:val="24"/>
        </w:rPr>
        <w:t>20:21)</w:t>
      </w:r>
      <w:r w:rsidRPr="00813990">
        <w:rPr>
          <w:rFonts w:asciiTheme="minorBidi" w:hAnsiTheme="minorBidi" w:cstheme="minorBidi"/>
          <w:sz w:val="24"/>
          <w:szCs w:val="24"/>
        </w:rPr>
        <w:t>; to have the sacrifices offered up to Him: "When any man of you brings an offering to the Lord"</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Vayikra </w:t>
      </w:r>
      <w:r w:rsidR="000D3E46" w:rsidRPr="00813990">
        <w:rPr>
          <w:rFonts w:asciiTheme="minorBidi" w:hAnsiTheme="minorBidi" w:cstheme="minorBidi"/>
          <w:sz w:val="24"/>
          <w:szCs w:val="24"/>
        </w:rPr>
        <w:t>1:2)</w:t>
      </w:r>
      <w:r w:rsidRPr="00813990">
        <w:rPr>
          <w:rFonts w:asciiTheme="minorBidi" w:hAnsiTheme="minorBidi" w:cstheme="minorBidi"/>
          <w:sz w:val="24"/>
          <w:szCs w:val="24"/>
        </w:rPr>
        <w:t>; to bow down in worship before Him; and to burn incense before Him. And He forbade the performance of any of these actions with a view to someone else: "He that sacrifices to the gods shall be utterly destroyed"</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Shemot </w:t>
      </w:r>
      <w:r w:rsidR="000D3E46" w:rsidRPr="00813990">
        <w:rPr>
          <w:rFonts w:asciiTheme="minorBidi" w:hAnsiTheme="minorBidi" w:cstheme="minorBidi"/>
          <w:sz w:val="24"/>
          <w:szCs w:val="24"/>
        </w:rPr>
        <w:t>22:19)</w:t>
      </w:r>
      <w:r w:rsidRPr="00813990">
        <w:rPr>
          <w:rFonts w:asciiTheme="minorBidi" w:hAnsiTheme="minorBidi" w:cstheme="minorBidi"/>
          <w:sz w:val="24"/>
          <w:szCs w:val="24"/>
        </w:rPr>
        <w:t>; "For you shall bow down to no other god"</w:t>
      </w:r>
      <w:r w:rsidR="000D3E46" w:rsidRPr="00813990">
        <w:rPr>
          <w:rFonts w:asciiTheme="minorBidi" w:hAnsiTheme="minorBidi" w:cstheme="minorBidi"/>
          <w:sz w:val="24"/>
          <w:szCs w:val="24"/>
        </w:rPr>
        <w:t xml:space="preserve"> (</w:t>
      </w:r>
      <w:r w:rsidR="000D3E46" w:rsidRPr="00813990">
        <w:rPr>
          <w:rFonts w:asciiTheme="minorBidi" w:hAnsiTheme="minorBidi" w:cstheme="minorBidi"/>
          <w:i/>
          <w:iCs/>
          <w:sz w:val="24"/>
          <w:szCs w:val="24"/>
        </w:rPr>
        <w:t xml:space="preserve">Shemot </w:t>
      </w:r>
      <w:r w:rsidR="000D3E46" w:rsidRPr="00813990">
        <w:rPr>
          <w:rFonts w:asciiTheme="minorBidi" w:hAnsiTheme="minorBidi" w:cstheme="minorBidi"/>
          <w:sz w:val="24"/>
          <w:szCs w:val="24"/>
        </w:rPr>
        <w:t>34:14)</w:t>
      </w:r>
      <w:r w:rsidRPr="00813990">
        <w:rPr>
          <w:rFonts w:asciiTheme="minorBidi" w:hAnsiTheme="minorBidi" w:cstheme="minorBidi"/>
          <w:sz w:val="24"/>
          <w:szCs w:val="24"/>
        </w:rPr>
        <w:t xml:space="preserve">. And He </w:t>
      </w:r>
      <w:r w:rsidR="000D3E46" w:rsidRPr="00813990">
        <w:rPr>
          <w:rFonts w:asciiTheme="minorBidi" w:hAnsiTheme="minorBidi" w:cstheme="minorBidi"/>
          <w:sz w:val="24"/>
          <w:szCs w:val="24"/>
        </w:rPr>
        <w:t xml:space="preserve">singled out </w:t>
      </w:r>
      <w:r w:rsidR="00376447">
        <w:rPr>
          <w:rFonts w:asciiTheme="minorBidi" w:hAnsiTheme="minorBidi" w:cstheme="minorBidi"/>
          <w:sz w:val="24"/>
          <w:szCs w:val="24"/>
        </w:rPr>
        <w:t>p</w:t>
      </w:r>
      <w:r w:rsidR="000D3E46" w:rsidRPr="00813990">
        <w:rPr>
          <w:rFonts w:asciiTheme="minorBidi" w:hAnsiTheme="minorBidi" w:cstheme="minorBidi"/>
          <w:sz w:val="24"/>
          <w:szCs w:val="24"/>
        </w:rPr>
        <w:t>riests for the service of the Sanctuary, saying: "That they may minister to Me in the priest's office" (</w:t>
      </w:r>
      <w:r w:rsidR="000D3E46" w:rsidRPr="00813990">
        <w:rPr>
          <w:rFonts w:asciiTheme="minorBidi" w:hAnsiTheme="minorBidi" w:cstheme="minorBidi"/>
          <w:i/>
          <w:iCs/>
          <w:sz w:val="24"/>
          <w:szCs w:val="24"/>
        </w:rPr>
        <w:t xml:space="preserve">Shemot </w:t>
      </w:r>
      <w:r w:rsidR="000D3E46" w:rsidRPr="00813990">
        <w:rPr>
          <w:rFonts w:asciiTheme="minorBidi" w:hAnsiTheme="minorBidi" w:cstheme="minorBidi"/>
          <w:sz w:val="24"/>
          <w:szCs w:val="24"/>
        </w:rPr>
        <w:t>28:41). And because of the</w:t>
      </w:r>
      <w:r w:rsidR="00376447">
        <w:rPr>
          <w:rFonts w:asciiTheme="minorBidi" w:hAnsiTheme="minorBidi" w:cstheme="minorBidi"/>
          <w:sz w:val="24"/>
          <w:szCs w:val="24"/>
        </w:rPr>
        <w:t>ir</w:t>
      </w:r>
      <w:r w:rsidR="000D3E46" w:rsidRPr="00813990">
        <w:rPr>
          <w:rFonts w:asciiTheme="minorBidi" w:hAnsiTheme="minorBidi" w:cstheme="minorBidi"/>
          <w:sz w:val="24"/>
          <w:szCs w:val="24"/>
        </w:rPr>
        <w:t xml:space="preserve"> employment in the temple and </w:t>
      </w:r>
      <w:r w:rsidR="00376447">
        <w:rPr>
          <w:rFonts w:asciiTheme="minorBidi" w:hAnsiTheme="minorBidi" w:cstheme="minorBidi"/>
          <w:sz w:val="24"/>
          <w:szCs w:val="24"/>
        </w:rPr>
        <w:t>its</w:t>
      </w:r>
      <w:r w:rsidR="00376447" w:rsidRPr="00813990">
        <w:rPr>
          <w:rFonts w:asciiTheme="minorBidi" w:hAnsiTheme="minorBidi" w:cstheme="minorBidi"/>
          <w:sz w:val="24"/>
          <w:szCs w:val="24"/>
        </w:rPr>
        <w:t xml:space="preserve"> </w:t>
      </w:r>
      <w:r w:rsidR="000D3E46" w:rsidRPr="00813990">
        <w:rPr>
          <w:rFonts w:asciiTheme="minorBidi" w:hAnsiTheme="minorBidi" w:cstheme="minorBidi"/>
          <w:sz w:val="24"/>
          <w:szCs w:val="24"/>
        </w:rPr>
        <w:t xml:space="preserve">sacrifices, it was necessary to fix for them dues that would be sufficient for them; namely, the dues of the Levites and the </w:t>
      </w:r>
      <w:r w:rsidR="00376447">
        <w:rPr>
          <w:rFonts w:asciiTheme="minorBidi" w:hAnsiTheme="minorBidi" w:cstheme="minorBidi"/>
          <w:sz w:val="24"/>
          <w:szCs w:val="24"/>
        </w:rPr>
        <w:t>p</w:t>
      </w:r>
      <w:r w:rsidR="000D3E46" w:rsidRPr="00813990">
        <w:rPr>
          <w:rFonts w:asciiTheme="minorBidi" w:hAnsiTheme="minorBidi" w:cstheme="minorBidi"/>
          <w:sz w:val="24"/>
          <w:szCs w:val="24"/>
        </w:rPr>
        <w:t>riests.</w:t>
      </w:r>
    </w:p>
    <w:p w14:paraId="5962E353" w14:textId="48C05901" w:rsidR="001467EB" w:rsidRPr="00813990" w:rsidRDefault="001467EB" w:rsidP="00E74F18">
      <w:pPr>
        <w:pStyle w:val="BlockText"/>
        <w:spacing w:line="240" w:lineRule="auto"/>
        <w:ind w:left="720"/>
        <w:rPr>
          <w:rFonts w:asciiTheme="minorBidi" w:hAnsiTheme="minorBidi" w:cstheme="minorBidi"/>
          <w:sz w:val="24"/>
          <w:szCs w:val="24"/>
        </w:rPr>
      </w:pPr>
      <w:r w:rsidRPr="00813990">
        <w:rPr>
          <w:rFonts w:asciiTheme="minorBidi" w:hAnsiTheme="minorBidi" w:cstheme="minorBidi"/>
          <w:sz w:val="24"/>
          <w:szCs w:val="24"/>
        </w:rPr>
        <w:t xml:space="preserve">Through this Divine </w:t>
      </w:r>
      <w:r w:rsidR="00376447">
        <w:rPr>
          <w:rFonts w:asciiTheme="minorBidi" w:hAnsiTheme="minorBidi" w:cstheme="minorBidi"/>
          <w:sz w:val="24"/>
          <w:szCs w:val="24"/>
        </w:rPr>
        <w:t>ploy</w:t>
      </w:r>
      <w:r w:rsidR="00376447" w:rsidRPr="00813990" w:rsidDel="00376447">
        <w:rPr>
          <w:rFonts w:asciiTheme="minorBidi" w:hAnsiTheme="minorBidi" w:cstheme="minorBidi"/>
          <w:sz w:val="24"/>
          <w:szCs w:val="24"/>
        </w:rPr>
        <w:t xml:space="preserve"> </w:t>
      </w:r>
      <w:r w:rsidRPr="00813990">
        <w:rPr>
          <w:rFonts w:asciiTheme="minorBidi" w:hAnsiTheme="minorBidi" w:cstheme="minorBidi"/>
          <w:sz w:val="24"/>
          <w:szCs w:val="24"/>
        </w:rPr>
        <w:t>it came about that the memory of idolatry was effaced and that the grandest and true foundation of our belief – namely, the existence and oneness of the deity – was firmly established, while at the same time</w:t>
      </w:r>
      <w:r w:rsidR="00AE7CE9">
        <w:rPr>
          <w:rFonts w:asciiTheme="minorBidi" w:hAnsiTheme="minorBidi" w:cstheme="minorBidi"/>
          <w:sz w:val="24"/>
          <w:szCs w:val="24"/>
        </w:rPr>
        <w:t>,</w:t>
      </w:r>
      <w:r w:rsidRPr="00813990">
        <w:rPr>
          <w:rFonts w:asciiTheme="minorBidi" w:hAnsiTheme="minorBidi" w:cstheme="minorBidi"/>
          <w:sz w:val="24"/>
          <w:szCs w:val="24"/>
        </w:rPr>
        <w:t xml:space="preserve"> the</w:t>
      </w:r>
      <w:r w:rsidR="00AE7CE9">
        <w:rPr>
          <w:rFonts w:asciiTheme="minorBidi" w:hAnsiTheme="minorBidi" w:cstheme="minorBidi"/>
          <w:sz w:val="24"/>
          <w:szCs w:val="24"/>
        </w:rPr>
        <w:t>ir</w:t>
      </w:r>
      <w:r w:rsidRPr="00813990">
        <w:rPr>
          <w:rFonts w:asciiTheme="minorBidi" w:hAnsiTheme="minorBidi" w:cstheme="minorBidi"/>
          <w:sz w:val="24"/>
          <w:szCs w:val="24"/>
        </w:rPr>
        <w:t xml:space="preserve"> souls had no feeling of repugnance and were not repelled because of the abolition of modes of worship to which they were </w:t>
      </w:r>
      <w:proofErr w:type="gramStart"/>
      <w:r w:rsidRPr="00813990">
        <w:rPr>
          <w:rFonts w:asciiTheme="minorBidi" w:hAnsiTheme="minorBidi" w:cstheme="minorBidi"/>
          <w:sz w:val="24"/>
          <w:szCs w:val="24"/>
        </w:rPr>
        <w:t>accustomed</w:t>
      </w:r>
      <w:proofErr w:type="gramEnd"/>
      <w:r w:rsidRPr="00813990">
        <w:rPr>
          <w:rFonts w:asciiTheme="minorBidi" w:hAnsiTheme="minorBidi" w:cstheme="minorBidi"/>
          <w:sz w:val="24"/>
          <w:szCs w:val="24"/>
        </w:rPr>
        <w:t xml:space="preserve"> and </w:t>
      </w:r>
      <w:r w:rsidR="00AE7CE9">
        <w:rPr>
          <w:rFonts w:asciiTheme="minorBidi" w:hAnsiTheme="minorBidi" w:cstheme="minorBidi"/>
          <w:sz w:val="24"/>
          <w:szCs w:val="24"/>
        </w:rPr>
        <w:t>which alone were</w:t>
      </w:r>
      <w:r w:rsidRPr="00813990">
        <w:rPr>
          <w:rFonts w:asciiTheme="minorBidi" w:hAnsiTheme="minorBidi" w:cstheme="minorBidi"/>
          <w:sz w:val="24"/>
          <w:szCs w:val="24"/>
        </w:rPr>
        <w:t xml:space="preserve"> known at that time. (</w:t>
      </w:r>
      <w:r w:rsidRPr="00813990">
        <w:rPr>
          <w:rFonts w:asciiTheme="minorBidi" w:hAnsiTheme="minorBidi" w:cstheme="minorBidi"/>
          <w:i/>
          <w:iCs/>
          <w:sz w:val="24"/>
          <w:szCs w:val="24"/>
        </w:rPr>
        <w:t xml:space="preserve">Guide </w:t>
      </w:r>
      <w:r w:rsidR="000E58E1">
        <w:rPr>
          <w:rFonts w:asciiTheme="minorBidi" w:hAnsiTheme="minorBidi" w:cstheme="minorBidi"/>
          <w:i/>
          <w:iCs/>
          <w:sz w:val="24"/>
          <w:szCs w:val="24"/>
        </w:rPr>
        <w:t>for</w:t>
      </w:r>
      <w:r w:rsidR="000E58E1" w:rsidRPr="00813990">
        <w:rPr>
          <w:rFonts w:asciiTheme="minorBidi" w:hAnsiTheme="minorBidi" w:cstheme="minorBidi"/>
          <w:i/>
          <w:iCs/>
          <w:sz w:val="24"/>
          <w:szCs w:val="24"/>
        </w:rPr>
        <w:t xml:space="preserve"> </w:t>
      </w:r>
      <w:r w:rsidRPr="00813990">
        <w:rPr>
          <w:rFonts w:asciiTheme="minorBidi" w:hAnsiTheme="minorBidi" w:cstheme="minorBidi"/>
          <w:i/>
          <w:iCs/>
          <w:sz w:val="24"/>
          <w:szCs w:val="24"/>
        </w:rPr>
        <w:t>the Perplexed</w:t>
      </w:r>
      <w:r w:rsidRPr="00813990">
        <w:rPr>
          <w:rFonts w:asciiTheme="minorBidi" w:hAnsiTheme="minorBidi" w:cstheme="minorBidi"/>
          <w:sz w:val="24"/>
          <w:szCs w:val="24"/>
        </w:rPr>
        <w:t>, III, 32)</w:t>
      </w:r>
    </w:p>
    <w:p w14:paraId="41B7CA48" w14:textId="77777777" w:rsidR="001467EB" w:rsidRPr="00813990" w:rsidRDefault="001467EB" w:rsidP="00E74F18">
      <w:pPr>
        <w:spacing w:line="240" w:lineRule="auto"/>
        <w:ind w:firstLine="720"/>
        <w:rPr>
          <w:rFonts w:asciiTheme="minorBidi" w:hAnsiTheme="minorBidi" w:cstheme="minorBidi"/>
          <w:sz w:val="24"/>
          <w:szCs w:val="24"/>
        </w:rPr>
      </w:pPr>
    </w:p>
    <w:p w14:paraId="42D811E9" w14:textId="74449E45" w:rsidR="00245B70" w:rsidRPr="00813990" w:rsidRDefault="0008645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To illustrate his position, the Rambam raises the theoretical possibility that God would abolish prayer. One can understand </w:t>
      </w:r>
      <w:r w:rsidR="00787BAB" w:rsidRPr="00813990">
        <w:rPr>
          <w:rFonts w:asciiTheme="minorBidi" w:hAnsiTheme="minorBidi" w:cstheme="minorBidi"/>
          <w:sz w:val="24"/>
          <w:szCs w:val="24"/>
        </w:rPr>
        <w:t>t</w:t>
      </w:r>
      <w:r w:rsidRPr="00813990">
        <w:rPr>
          <w:rFonts w:asciiTheme="minorBidi" w:hAnsiTheme="minorBidi" w:cstheme="minorBidi"/>
          <w:sz w:val="24"/>
          <w:szCs w:val="24"/>
        </w:rPr>
        <w:t xml:space="preserve">his in two </w:t>
      </w:r>
      <w:r w:rsidR="00787BAB" w:rsidRPr="00813990">
        <w:rPr>
          <w:rFonts w:asciiTheme="minorBidi" w:hAnsiTheme="minorBidi" w:cstheme="minorBidi"/>
          <w:sz w:val="24"/>
          <w:szCs w:val="24"/>
        </w:rPr>
        <w:t xml:space="preserve">different </w:t>
      </w:r>
      <w:r w:rsidRPr="00813990">
        <w:rPr>
          <w:rFonts w:asciiTheme="minorBidi" w:hAnsiTheme="minorBidi" w:cstheme="minorBidi"/>
          <w:sz w:val="24"/>
          <w:szCs w:val="24"/>
        </w:rPr>
        <w:t xml:space="preserve">ways: Either this is just an example of how extreme it would have been to abolish the </w:t>
      </w:r>
      <w:r w:rsidRPr="00813990">
        <w:rPr>
          <w:rFonts w:asciiTheme="minorBidi" w:hAnsiTheme="minorBidi" w:cstheme="minorBidi"/>
          <w:sz w:val="24"/>
          <w:szCs w:val="24"/>
        </w:rPr>
        <w:lastRenderedPageBreak/>
        <w:t xml:space="preserve">sacrificial service, or </w:t>
      </w:r>
      <w:r w:rsidR="008F2180">
        <w:rPr>
          <w:rFonts w:asciiTheme="minorBidi" w:hAnsiTheme="minorBidi" w:cstheme="minorBidi"/>
          <w:sz w:val="24"/>
          <w:szCs w:val="24"/>
        </w:rPr>
        <w:t>perhaps</w:t>
      </w:r>
      <w:r w:rsidR="008F2180"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there really would be room to abolish prayer, </w:t>
      </w:r>
      <w:r w:rsidR="008F2180">
        <w:rPr>
          <w:rFonts w:asciiTheme="minorBidi" w:hAnsiTheme="minorBidi" w:cstheme="minorBidi"/>
          <w:sz w:val="24"/>
          <w:szCs w:val="24"/>
        </w:rPr>
        <w:t>except</w:t>
      </w:r>
      <w:r w:rsidR="008F2180"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that serving God without prayer is </w:t>
      </w:r>
      <w:r w:rsidR="008F2180" w:rsidRPr="00813990">
        <w:rPr>
          <w:rFonts w:asciiTheme="minorBidi" w:hAnsiTheme="minorBidi" w:cstheme="minorBidi"/>
          <w:sz w:val="24"/>
          <w:szCs w:val="24"/>
        </w:rPr>
        <w:t xml:space="preserve">inconceivable </w:t>
      </w:r>
      <w:r w:rsidRPr="00813990">
        <w:rPr>
          <w:rFonts w:asciiTheme="minorBidi" w:hAnsiTheme="minorBidi" w:cstheme="minorBidi"/>
          <w:sz w:val="24"/>
          <w:szCs w:val="24"/>
        </w:rPr>
        <w:t xml:space="preserve">at this time. The Torah restricted the sacrificial </w:t>
      </w:r>
      <w:proofErr w:type="gramStart"/>
      <w:r w:rsidRPr="00813990">
        <w:rPr>
          <w:rFonts w:asciiTheme="minorBidi" w:hAnsiTheme="minorBidi" w:cstheme="minorBidi"/>
          <w:sz w:val="24"/>
          <w:szCs w:val="24"/>
        </w:rPr>
        <w:t>service, but</w:t>
      </w:r>
      <w:proofErr w:type="gramEnd"/>
      <w:r w:rsidRPr="00813990">
        <w:rPr>
          <w:rFonts w:asciiTheme="minorBidi" w:hAnsiTheme="minorBidi" w:cstheme="minorBidi"/>
          <w:sz w:val="24"/>
          <w:szCs w:val="24"/>
        </w:rPr>
        <w:t xml:space="preserve"> restricting prayer would be too difficult for us.</w:t>
      </w:r>
    </w:p>
    <w:p w14:paraId="7633E4BE" w14:textId="77777777" w:rsidR="00086450" w:rsidRPr="00813990" w:rsidRDefault="00086450" w:rsidP="00E74F18">
      <w:pPr>
        <w:spacing w:line="240" w:lineRule="auto"/>
        <w:ind w:firstLine="720"/>
        <w:rPr>
          <w:rFonts w:asciiTheme="minorBidi" w:hAnsiTheme="minorBidi" w:cstheme="minorBidi"/>
          <w:sz w:val="24"/>
          <w:szCs w:val="24"/>
        </w:rPr>
      </w:pPr>
    </w:p>
    <w:p w14:paraId="3FDB49B4" w14:textId="3A757AAE" w:rsidR="00245B70"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However, when </w:t>
      </w:r>
      <w:r w:rsidR="00086450" w:rsidRPr="00813990">
        <w:rPr>
          <w:rFonts w:asciiTheme="minorBidi" w:hAnsiTheme="minorBidi" w:cstheme="minorBidi"/>
          <w:sz w:val="24"/>
          <w:szCs w:val="24"/>
        </w:rPr>
        <w:t xml:space="preserve">the Rambam comes to the reasons for the </w:t>
      </w:r>
      <w:proofErr w:type="gramStart"/>
      <w:r w:rsidR="00086450" w:rsidRPr="00813990">
        <w:rPr>
          <w:rFonts w:asciiTheme="minorBidi" w:hAnsiTheme="minorBidi" w:cstheme="minorBidi"/>
          <w:i/>
          <w:iCs/>
          <w:sz w:val="24"/>
          <w:szCs w:val="24"/>
        </w:rPr>
        <w:t>mitzvot</w:t>
      </w:r>
      <w:r w:rsidR="008F2180">
        <w:rPr>
          <w:rFonts w:asciiTheme="minorBidi" w:hAnsiTheme="minorBidi" w:cstheme="minorBidi"/>
          <w:i/>
          <w:iCs/>
          <w:sz w:val="24"/>
          <w:szCs w:val="24"/>
        </w:rPr>
        <w:t xml:space="preserve"> </w:t>
      </w:r>
      <w:r w:rsidR="00086450" w:rsidRPr="00813990">
        <w:rPr>
          <w:rFonts w:asciiTheme="minorBidi" w:hAnsiTheme="minorBidi" w:cstheme="minorBidi"/>
          <w:i/>
          <w:iCs/>
          <w:sz w:val="24"/>
          <w:szCs w:val="24"/>
        </w:rPr>
        <w:t xml:space="preserve"> </w:t>
      </w:r>
      <w:r w:rsidR="008F2180">
        <w:rPr>
          <w:rFonts w:asciiTheme="minorBidi" w:hAnsiTheme="minorBidi" w:cstheme="minorBidi"/>
          <w:sz w:val="24"/>
          <w:szCs w:val="24"/>
        </w:rPr>
        <w:t>that</w:t>
      </w:r>
      <w:proofErr w:type="gramEnd"/>
      <w:r w:rsidR="008F2180" w:rsidRPr="00813990">
        <w:rPr>
          <w:rFonts w:asciiTheme="minorBidi" w:hAnsiTheme="minorBidi" w:cstheme="minorBidi"/>
          <w:sz w:val="24"/>
          <w:szCs w:val="24"/>
        </w:rPr>
        <w:t xml:space="preserve"> </w:t>
      </w:r>
      <w:r w:rsidR="00086450" w:rsidRPr="00813990">
        <w:rPr>
          <w:rFonts w:asciiTheme="minorBidi" w:hAnsiTheme="minorBidi" w:cstheme="minorBidi"/>
          <w:sz w:val="24"/>
          <w:szCs w:val="24"/>
        </w:rPr>
        <w:t xml:space="preserve">include prayer, their purpose seems clear: </w:t>
      </w:r>
    </w:p>
    <w:p w14:paraId="5AA761D2" w14:textId="77777777" w:rsidR="00086450" w:rsidRPr="00813990" w:rsidRDefault="00086450" w:rsidP="00E74F18">
      <w:pPr>
        <w:spacing w:line="240" w:lineRule="auto"/>
        <w:ind w:firstLine="720"/>
        <w:rPr>
          <w:rFonts w:asciiTheme="minorBidi" w:hAnsiTheme="minorBidi" w:cstheme="minorBidi"/>
          <w:sz w:val="24"/>
          <w:szCs w:val="24"/>
        </w:rPr>
      </w:pPr>
    </w:p>
    <w:p w14:paraId="6260908D" w14:textId="456E1AD1" w:rsidR="00086450" w:rsidRPr="00813990" w:rsidRDefault="00086450" w:rsidP="00E74F18">
      <w:pPr>
        <w:pStyle w:val="BlockText"/>
        <w:spacing w:line="240" w:lineRule="auto"/>
        <w:ind w:left="720"/>
        <w:rPr>
          <w:rFonts w:asciiTheme="minorBidi" w:hAnsiTheme="minorBidi" w:cstheme="minorBidi"/>
          <w:sz w:val="24"/>
          <w:szCs w:val="24"/>
        </w:rPr>
      </w:pPr>
      <w:r w:rsidRPr="00813990">
        <w:rPr>
          <w:rFonts w:asciiTheme="minorBidi" w:hAnsiTheme="minorBidi" w:cstheme="minorBidi"/>
          <w:sz w:val="24"/>
          <w:szCs w:val="24"/>
        </w:rPr>
        <w:t xml:space="preserve">The ninth </w:t>
      </w:r>
      <w:r w:rsidR="00F6424B">
        <w:rPr>
          <w:rFonts w:asciiTheme="minorBidi" w:hAnsiTheme="minorBidi" w:cstheme="minorBidi"/>
          <w:sz w:val="24"/>
          <w:szCs w:val="24"/>
        </w:rPr>
        <w:t>category</w:t>
      </w:r>
      <w:r w:rsidR="00F6424B"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comprises all the other practices of worship prescribed to everybody, such as prayer and </w:t>
      </w:r>
      <w:r w:rsidR="00F6424B">
        <w:rPr>
          <w:rFonts w:asciiTheme="minorBidi" w:hAnsiTheme="minorBidi" w:cstheme="minorBidi"/>
          <w:sz w:val="24"/>
          <w:szCs w:val="24"/>
        </w:rPr>
        <w:t xml:space="preserve">the </w:t>
      </w:r>
      <w:r w:rsidRPr="00813990">
        <w:rPr>
          <w:rFonts w:asciiTheme="minorBidi" w:hAnsiTheme="minorBidi" w:cstheme="minorBidi"/>
          <w:sz w:val="24"/>
          <w:szCs w:val="24"/>
        </w:rPr>
        <w:t xml:space="preserve">recitation of </w:t>
      </w:r>
      <w:r w:rsidRPr="00813990">
        <w:rPr>
          <w:rFonts w:asciiTheme="minorBidi" w:hAnsiTheme="minorBidi" w:cstheme="minorBidi"/>
          <w:i/>
          <w:iCs/>
          <w:sz w:val="24"/>
          <w:szCs w:val="24"/>
        </w:rPr>
        <w:t>Shema</w:t>
      </w:r>
      <w:r w:rsidRPr="00813990">
        <w:rPr>
          <w:rFonts w:asciiTheme="minorBidi" w:hAnsiTheme="minorBidi" w:cstheme="minorBidi"/>
          <w:sz w:val="24"/>
          <w:szCs w:val="24"/>
        </w:rPr>
        <w:t xml:space="preserve"> and the other things we have enumerated in </w:t>
      </w:r>
      <w:r w:rsidRPr="00813990">
        <w:rPr>
          <w:rFonts w:asciiTheme="minorBidi" w:hAnsiTheme="minorBidi" w:cstheme="minorBidi"/>
          <w:i/>
          <w:iCs/>
          <w:sz w:val="24"/>
          <w:szCs w:val="24"/>
        </w:rPr>
        <w:t>Sefer Ahava</w:t>
      </w:r>
      <w:r w:rsidR="00F6424B">
        <w:rPr>
          <w:rFonts w:asciiTheme="minorBidi" w:hAnsiTheme="minorBidi" w:cstheme="minorBidi"/>
          <w:sz w:val="24"/>
          <w:szCs w:val="24"/>
        </w:rPr>
        <w:t>,</w:t>
      </w:r>
      <w:r w:rsidRPr="00813990">
        <w:rPr>
          <w:rFonts w:asciiTheme="minorBidi" w:hAnsiTheme="minorBidi" w:cstheme="minorBidi"/>
          <w:sz w:val="24"/>
          <w:szCs w:val="24"/>
        </w:rPr>
        <w:t xml:space="preserve"> with the exception of circumcision. The </w:t>
      </w:r>
      <w:r w:rsidR="0093696C">
        <w:rPr>
          <w:rFonts w:asciiTheme="minorBidi" w:hAnsiTheme="minorBidi" w:cstheme="minorBidi"/>
          <w:sz w:val="24"/>
          <w:szCs w:val="24"/>
        </w:rPr>
        <w:t>purpose</w:t>
      </w:r>
      <w:r w:rsidR="0093696C"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of this </w:t>
      </w:r>
      <w:r w:rsidR="0093696C">
        <w:rPr>
          <w:rFonts w:asciiTheme="minorBidi" w:hAnsiTheme="minorBidi" w:cstheme="minorBidi"/>
          <w:sz w:val="24"/>
          <w:szCs w:val="24"/>
        </w:rPr>
        <w:t>category</w:t>
      </w:r>
      <w:r w:rsidR="0093696C"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is manifest, for it is wholly composed of works that fortify opinions concerning the love of </w:t>
      </w:r>
      <w:r w:rsidR="0093696C">
        <w:rPr>
          <w:rFonts w:asciiTheme="minorBidi" w:hAnsiTheme="minorBidi" w:cstheme="minorBidi"/>
          <w:sz w:val="24"/>
          <w:szCs w:val="24"/>
        </w:rPr>
        <w:t>God</w:t>
      </w:r>
      <w:r w:rsidRPr="00813990">
        <w:rPr>
          <w:rFonts w:asciiTheme="minorBidi" w:hAnsiTheme="minorBidi" w:cstheme="minorBidi"/>
          <w:sz w:val="24"/>
          <w:szCs w:val="24"/>
        </w:rPr>
        <w:t xml:space="preserve"> </w:t>
      </w:r>
      <w:r w:rsidR="00787BAB" w:rsidRPr="00813990">
        <w:rPr>
          <w:rFonts w:asciiTheme="minorBidi" w:hAnsiTheme="minorBidi" w:cstheme="minorBidi"/>
          <w:sz w:val="24"/>
          <w:szCs w:val="24"/>
        </w:rPr>
        <w:t>a</w:t>
      </w:r>
      <w:r w:rsidRPr="00813990">
        <w:rPr>
          <w:rFonts w:asciiTheme="minorBidi" w:hAnsiTheme="minorBidi" w:cstheme="minorBidi"/>
          <w:sz w:val="24"/>
          <w:szCs w:val="24"/>
        </w:rPr>
        <w:t>nd what ought to be believed about Him and ascribed to Him. (ibid., 35)</w:t>
      </w:r>
    </w:p>
    <w:p w14:paraId="2D965434" w14:textId="77777777" w:rsidR="00086450" w:rsidRPr="00813990" w:rsidRDefault="00086450" w:rsidP="00E74F18">
      <w:pPr>
        <w:pStyle w:val="BlockText"/>
        <w:spacing w:line="240" w:lineRule="auto"/>
        <w:rPr>
          <w:rFonts w:asciiTheme="minorBidi" w:hAnsiTheme="minorBidi" w:cstheme="minorBidi"/>
          <w:sz w:val="24"/>
          <w:szCs w:val="24"/>
        </w:rPr>
      </w:pPr>
    </w:p>
    <w:p w14:paraId="7B2926B4" w14:textId="48E04251" w:rsidR="00086450" w:rsidRPr="00813990" w:rsidRDefault="00086450" w:rsidP="00E74F18">
      <w:pPr>
        <w:pStyle w:val="BlockText"/>
        <w:spacing w:line="240" w:lineRule="auto"/>
        <w:ind w:left="720"/>
        <w:rPr>
          <w:rFonts w:asciiTheme="minorBidi" w:hAnsiTheme="minorBidi" w:cstheme="minorBidi"/>
          <w:sz w:val="24"/>
          <w:szCs w:val="24"/>
        </w:rPr>
      </w:pPr>
      <w:r w:rsidRPr="00813990">
        <w:rPr>
          <w:rFonts w:asciiTheme="minorBidi" w:hAnsiTheme="minorBidi" w:cstheme="minorBidi"/>
          <w:sz w:val="24"/>
          <w:szCs w:val="24"/>
        </w:rPr>
        <w:t xml:space="preserve">The commandments comprised in the ninth </w:t>
      </w:r>
      <w:r w:rsidR="0093696C">
        <w:rPr>
          <w:rFonts w:asciiTheme="minorBidi" w:hAnsiTheme="minorBidi" w:cstheme="minorBidi"/>
          <w:sz w:val="24"/>
          <w:szCs w:val="24"/>
        </w:rPr>
        <w:t>category</w:t>
      </w:r>
      <w:r w:rsidR="0093696C"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are the commandments that we have enumerated in </w:t>
      </w:r>
      <w:r w:rsidRPr="00813990">
        <w:rPr>
          <w:rFonts w:asciiTheme="minorBidi" w:hAnsiTheme="minorBidi" w:cstheme="minorBidi"/>
          <w:i/>
          <w:iCs/>
          <w:sz w:val="24"/>
          <w:szCs w:val="24"/>
        </w:rPr>
        <w:t>Sefer Ahava</w:t>
      </w:r>
      <w:r w:rsidRPr="00813990">
        <w:rPr>
          <w:rFonts w:asciiTheme="minorBidi" w:hAnsiTheme="minorBidi" w:cstheme="minorBidi"/>
          <w:sz w:val="24"/>
          <w:szCs w:val="24"/>
        </w:rPr>
        <w:t xml:space="preserve">. All of them have manifest reasons and evident causes. I mean that the </w:t>
      </w:r>
      <w:r w:rsidR="0093696C">
        <w:rPr>
          <w:rFonts w:asciiTheme="minorBidi" w:hAnsiTheme="minorBidi" w:cstheme="minorBidi"/>
          <w:sz w:val="24"/>
          <w:szCs w:val="24"/>
        </w:rPr>
        <w:t>goal</w:t>
      </w:r>
      <w:r w:rsidR="0093696C"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of these actions pertaining to Divine service is </w:t>
      </w:r>
      <w:r w:rsidR="0093696C">
        <w:rPr>
          <w:rFonts w:asciiTheme="minorBidi" w:hAnsiTheme="minorBidi" w:cstheme="minorBidi"/>
          <w:sz w:val="24"/>
          <w:szCs w:val="24"/>
        </w:rPr>
        <w:t>to remember God</w:t>
      </w:r>
      <w:r w:rsidR="0093696C" w:rsidRPr="00813990">
        <w:rPr>
          <w:rFonts w:asciiTheme="minorBidi" w:hAnsiTheme="minorBidi" w:cstheme="minorBidi"/>
          <w:sz w:val="24"/>
          <w:szCs w:val="24"/>
        </w:rPr>
        <w:t xml:space="preserve"> </w:t>
      </w:r>
      <w:r w:rsidRPr="00813990">
        <w:rPr>
          <w:rFonts w:asciiTheme="minorBidi" w:hAnsiTheme="minorBidi" w:cstheme="minorBidi"/>
          <w:sz w:val="24"/>
          <w:szCs w:val="24"/>
        </w:rPr>
        <w:t>constant</w:t>
      </w:r>
      <w:r w:rsidR="0093696C">
        <w:rPr>
          <w:rFonts w:asciiTheme="minorBidi" w:hAnsiTheme="minorBidi" w:cstheme="minorBidi"/>
          <w:sz w:val="24"/>
          <w:szCs w:val="24"/>
        </w:rPr>
        <w:t>ly</w:t>
      </w:r>
      <w:r w:rsidRPr="00813990">
        <w:rPr>
          <w:rFonts w:asciiTheme="minorBidi" w:hAnsiTheme="minorBidi" w:cstheme="minorBidi"/>
          <w:sz w:val="24"/>
          <w:szCs w:val="24"/>
        </w:rPr>
        <w:t xml:space="preserve">, </w:t>
      </w:r>
      <w:r w:rsidR="0093696C">
        <w:rPr>
          <w:rFonts w:asciiTheme="minorBidi" w:hAnsiTheme="minorBidi" w:cstheme="minorBidi"/>
          <w:sz w:val="24"/>
          <w:szCs w:val="24"/>
        </w:rPr>
        <w:t>to</w:t>
      </w:r>
      <w:r w:rsidR="0093696C"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love Him, and </w:t>
      </w:r>
      <w:r w:rsidR="0093696C">
        <w:rPr>
          <w:rFonts w:asciiTheme="minorBidi" w:hAnsiTheme="minorBidi" w:cstheme="minorBidi"/>
          <w:sz w:val="24"/>
          <w:szCs w:val="24"/>
        </w:rPr>
        <w:t>to</w:t>
      </w:r>
      <w:r w:rsidR="0093696C" w:rsidRPr="00813990">
        <w:rPr>
          <w:rFonts w:asciiTheme="minorBidi" w:hAnsiTheme="minorBidi" w:cstheme="minorBidi"/>
          <w:sz w:val="24"/>
          <w:szCs w:val="24"/>
        </w:rPr>
        <w:t xml:space="preserve"> </w:t>
      </w:r>
      <w:r w:rsidRPr="00813990">
        <w:rPr>
          <w:rFonts w:asciiTheme="minorBidi" w:hAnsiTheme="minorBidi" w:cstheme="minorBidi"/>
          <w:sz w:val="24"/>
          <w:szCs w:val="24"/>
        </w:rPr>
        <w:t>fear Him</w:t>
      </w:r>
      <w:r w:rsidR="0093696C">
        <w:rPr>
          <w:rFonts w:asciiTheme="minorBidi" w:hAnsiTheme="minorBidi" w:cstheme="minorBidi"/>
          <w:sz w:val="24"/>
          <w:szCs w:val="24"/>
        </w:rPr>
        <w:t>; to accept</w:t>
      </w:r>
      <w:r w:rsidRPr="00813990">
        <w:rPr>
          <w:rFonts w:asciiTheme="minorBidi" w:hAnsiTheme="minorBidi" w:cstheme="minorBidi"/>
          <w:sz w:val="24"/>
          <w:szCs w:val="24"/>
        </w:rPr>
        <w:t xml:space="preserve"> the obligatory observance of the commandments in general, and </w:t>
      </w:r>
      <w:r w:rsidR="0093696C">
        <w:rPr>
          <w:rFonts w:asciiTheme="minorBidi" w:hAnsiTheme="minorBidi" w:cstheme="minorBidi"/>
          <w:sz w:val="24"/>
          <w:szCs w:val="24"/>
        </w:rPr>
        <w:t>to</w:t>
      </w:r>
      <w:r w:rsidR="0093696C" w:rsidRPr="00813990">
        <w:rPr>
          <w:rFonts w:asciiTheme="minorBidi" w:hAnsiTheme="minorBidi" w:cstheme="minorBidi"/>
          <w:sz w:val="24"/>
          <w:szCs w:val="24"/>
        </w:rPr>
        <w:t xml:space="preserve"> </w:t>
      </w:r>
      <w:r w:rsidRPr="00813990">
        <w:rPr>
          <w:rFonts w:asciiTheme="minorBidi" w:hAnsiTheme="minorBidi" w:cstheme="minorBidi"/>
          <w:sz w:val="24"/>
          <w:szCs w:val="24"/>
        </w:rPr>
        <w:t>bring about such belief concerning Him, may He be exalted, as is necessary for</w:t>
      </w:r>
      <w:r w:rsidR="0093696C">
        <w:rPr>
          <w:rFonts w:asciiTheme="minorBidi" w:hAnsiTheme="minorBidi" w:cstheme="minorBidi"/>
          <w:sz w:val="24"/>
          <w:szCs w:val="24"/>
        </w:rPr>
        <w:t xml:space="preserve"> every</w:t>
      </w:r>
      <w:r w:rsidRPr="00813990">
        <w:rPr>
          <w:rFonts w:asciiTheme="minorBidi" w:hAnsiTheme="minorBidi" w:cstheme="minorBidi"/>
          <w:sz w:val="24"/>
          <w:szCs w:val="24"/>
        </w:rPr>
        <w:t xml:space="preserve"> </w:t>
      </w:r>
      <w:r w:rsidR="0093696C">
        <w:rPr>
          <w:rFonts w:asciiTheme="minorBidi" w:hAnsiTheme="minorBidi" w:cstheme="minorBidi"/>
          <w:sz w:val="24"/>
          <w:szCs w:val="24"/>
        </w:rPr>
        <w:t>person of</w:t>
      </w:r>
      <w:r w:rsidRPr="00813990">
        <w:rPr>
          <w:rFonts w:asciiTheme="minorBidi" w:hAnsiTheme="minorBidi" w:cstheme="minorBidi"/>
          <w:sz w:val="24"/>
          <w:szCs w:val="24"/>
        </w:rPr>
        <w:t xml:space="preserve"> </w:t>
      </w:r>
      <w:r w:rsidR="0093696C">
        <w:rPr>
          <w:rFonts w:asciiTheme="minorBidi" w:hAnsiTheme="minorBidi" w:cstheme="minorBidi"/>
          <w:sz w:val="24"/>
          <w:szCs w:val="24"/>
        </w:rPr>
        <w:t>Torah</w:t>
      </w:r>
      <w:r w:rsidRPr="00813990">
        <w:rPr>
          <w:rFonts w:asciiTheme="minorBidi" w:hAnsiTheme="minorBidi" w:cstheme="minorBidi"/>
          <w:sz w:val="24"/>
          <w:szCs w:val="24"/>
        </w:rPr>
        <w:t>. Thos</w:t>
      </w:r>
      <w:r w:rsidR="00C53C7B" w:rsidRPr="00813990">
        <w:rPr>
          <w:rFonts w:asciiTheme="minorBidi" w:hAnsiTheme="minorBidi" w:cstheme="minorBidi"/>
          <w:sz w:val="24"/>
          <w:szCs w:val="24"/>
        </w:rPr>
        <w:t xml:space="preserve">e commandments </w:t>
      </w:r>
      <w:proofErr w:type="gramStart"/>
      <w:r w:rsidR="00C53C7B" w:rsidRPr="00813990">
        <w:rPr>
          <w:rFonts w:asciiTheme="minorBidi" w:hAnsiTheme="minorBidi" w:cstheme="minorBidi"/>
          <w:sz w:val="24"/>
          <w:szCs w:val="24"/>
        </w:rPr>
        <w:t>are:</w:t>
      </w:r>
      <w:proofErr w:type="gramEnd"/>
      <w:r w:rsidR="00C53C7B" w:rsidRPr="00813990">
        <w:rPr>
          <w:rFonts w:asciiTheme="minorBidi" w:hAnsiTheme="minorBidi" w:cstheme="minorBidi"/>
          <w:sz w:val="24"/>
          <w:szCs w:val="24"/>
        </w:rPr>
        <w:t xml:space="preserve"> prayer, the recital of </w:t>
      </w:r>
      <w:r w:rsidR="00C53C7B" w:rsidRPr="00813990">
        <w:rPr>
          <w:rFonts w:asciiTheme="minorBidi" w:hAnsiTheme="minorBidi" w:cstheme="minorBidi"/>
          <w:i/>
          <w:iCs/>
          <w:sz w:val="24"/>
          <w:szCs w:val="24"/>
        </w:rPr>
        <w:t>Shema</w:t>
      </w:r>
      <w:r w:rsidR="00C53C7B" w:rsidRPr="00813990">
        <w:rPr>
          <w:rFonts w:asciiTheme="minorBidi" w:hAnsiTheme="minorBidi" w:cstheme="minorBidi"/>
          <w:sz w:val="24"/>
          <w:szCs w:val="24"/>
        </w:rPr>
        <w:t>, the blessing of food</w:t>
      </w:r>
      <w:r w:rsidR="0093696C">
        <w:rPr>
          <w:rFonts w:asciiTheme="minorBidi" w:hAnsiTheme="minorBidi" w:cstheme="minorBidi"/>
          <w:sz w:val="24"/>
          <w:szCs w:val="24"/>
        </w:rPr>
        <w:t>,</w:t>
      </w:r>
      <w:r w:rsidR="00C53C7B" w:rsidRPr="00813990">
        <w:rPr>
          <w:rFonts w:asciiTheme="minorBidi" w:hAnsiTheme="minorBidi" w:cstheme="minorBidi"/>
          <w:sz w:val="24"/>
          <w:szCs w:val="24"/>
        </w:rPr>
        <w:t xml:space="preserve"> and what is connected with </w:t>
      </w:r>
      <w:r w:rsidR="0093696C">
        <w:rPr>
          <w:rFonts w:asciiTheme="minorBidi" w:hAnsiTheme="minorBidi" w:cstheme="minorBidi"/>
          <w:sz w:val="24"/>
          <w:szCs w:val="24"/>
        </w:rPr>
        <w:t>that</w:t>
      </w:r>
      <w:r w:rsidR="00C53C7B" w:rsidRPr="00813990">
        <w:rPr>
          <w:rFonts w:asciiTheme="minorBidi" w:hAnsiTheme="minorBidi" w:cstheme="minorBidi"/>
          <w:sz w:val="24"/>
          <w:szCs w:val="24"/>
        </w:rPr>
        <w:t xml:space="preserve">, the </w:t>
      </w:r>
      <w:r w:rsidR="0093696C">
        <w:rPr>
          <w:rFonts w:asciiTheme="minorBidi" w:hAnsiTheme="minorBidi" w:cstheme="minorBidi"/>
          <w:sz w:val="24"/>
          <w:szCs w:val="24"/>
        </w:rPr>
        <w:t xml:space="preserve">priestly </w:t>
      </w:r>
      <w:r w:rsidR="00C53C7B" w:rsidRPr="00813990">
        <w:rPr>
          <w:rFonts w:asciiTheme="minorBidi" w:hAnsiTheme="minorBidi" w:cstheme="minorBidi"/>
          <w:sz w:val="24"/>
          <w:szCs w:val="24"/>
        </w:rPr>
        <w:t xml:space="preserve">blessing, phylacteries, </w:t>
      </w:r>
      <w:r w:rsidR="0093696C">
        <w:rPr>
          <w:rFonts w:asciiTheme="minorBidi" w:hAnsiTheme="minorBidi" w:cstheme="minorBidi"/>
          <w:i/>
          <w:iCs/>
          <w:sz w:val="24"/>
          <w:szCs w:val="24"/>
        </w:rPr>
        <w:t>mezuza</w:t>
      </w:r>
      <w:r w:rsidR="00C53C7B" w:rsidRPr="00813990">
        <w:rPr>
          <w:rFonts w:asciiTheme="minorBidi" w:hAnsiTheme="minorBidi" w:cstheme="minorBidi"/>
          <w:sz w:val="24"/>
          <w:szCs w:val="24"/>
        </w:rPr>
        <w:t xml:space="preserve">, acquiring a </w:t>
      </w:r>
      <w:r w:rsidR="0093696C">
        <w:rPr>
          <w:rFonts w:asciiTheme="minorBidi" w:hAnsiTheme="minorBidi" w:cstheme="minorBidi"/>
          <w:i/>
          <w:iCs/>
          <w:sz w:val="24"/>
          <w:szCs w:val="24"/>
        </w:rPr>
        <w:t>Sefer</w:t>
      </w:r>
      <w:r w:rsidR="00C53C7B" w:rsidRPr="00813990">
        <w:rPr>
          <w:rFonts w:asciiTheme="minorBidi" w:hAnsiTheme="minorBidi" w:cstheme="minorBidi"/>
          <w:sz w:val="24"/>
          <w:szCs w:val="24"/>
        </w:rPr>
        <w:t xml:space="preserve"> </w:t>
      </w:r>
      <w:r w:rsidR="00C53C7B" w:rsidRPr="00E53C4F">
        <w:rPr>
          <w:rFonts w:asciiTheme="minorBidi" w:hAnsiTheme="minorBidi" w:cstheme="minorBidi"/>
          <w:i/>
          <w:iCs/>
          <w:sz w:val="24"/>
          <w:szCs w:val="24"/>
        </w:rPr>
        <w:t>Torah</w:t>
      </w:r>
      <w:r w:rsidR="00C53C7B" w:rsidRPr="00813990">
        <w:rPr>
          <w:rFonts w:asciiTheme="minorBidi" w:hAnsiTheme="minorBidi" w:cstheme="minorBidi"/>
          <w:sz w:val="24"/>
          <w:szCs w:val="24"/>
        </w:rPr>
        <w:t xml:space="preserve"> and reading it </w:t>
      </w:r>
      <w:r w:rsidR="0093696C">
        <w:rPr>
          <w:rFonts w:asciiTheme="minorBidi" w:hAnsiTheme="minorBidi" w:cstheme="minorBidi"/>
          <w:sz w:val="24"/>
          <w:szCs w:val="24"/>
        </w:rPr>
        <w:t>periodically</w:t>
      </w:r>
      <w:r w:rsidR="00C53C7B" w:rsidRPr="00813990">
        <w:rPr>
          <w:rFonts w:asciiTheme="minorBidi" w:hAnsiTheme="minorBidi" w:cstheme="minorBidi"/>
          <w:sz w:val="24"/>
          <w:szCs w:val="24"/>
        </w:rPr>
        <w:t xml:space="preserve">. All these are actions that bring about </w:t>
      </w:r>
      <w:r w:rsidR="0093696C">
        <w:rPr>
          <w:rFonts w:asciiTheme="minorBidi" w:hAnsiTheme="minorBidi" w:cstheme="minorBidi"/>
          <w:sz w:val="24"/>
          <w:szCs w:val="24"/>
        </w:rPr>
        <w:t>beneficial</w:t>
      </w:r>
      <w:r w:rsidR="0093696C" w:rsidRPr="00813990">
        <w:rPr>
          <w:rFonts w:asciiTheme="minorBidi" w:hAnsiTheme="minorBidi" w:cstheme="minorBidi"/>
          <w:sz w:val="24"/>
          <w:szCs w:val="24"/>
        </w:rPr>
        <w:t xml:space="preserve"> </w:t>
      </w:r>
      <w:r w:rsidR="00C53C7B" w:rsidRPr="00813990">
        <w:rPr>
          <w:rFonts w:asciiTheme="minorBidi" w:hAnsiTheme="minorBidi" w:cstheme="minorBidi"/>
          <w:sz w:val="24"/>
          <w:szCs w:val="24"/>
        </w:rPr>
        <w:t>opinions. (ibid., 44)</w:t>
      </w:r>
    </w:p>
    <w:p w14:paraId="74BEC318" w14:textId="77777777" w:rsidR="00086450" w:rsidRPr="00813990" w:rsidRDefault="00086450" w:rsidP="00E74F18">
      <w:pPr>
        <w:spacing w:line="240" w:lineRule="auto"/>
        <w:ind w:firstLine="720"/>
        <w:rPr>
          <w:rFonts w:asciiTheme="minorBidi" w:hAnsiTheme="minorBidi" w:cstheme="minorBidi"/>
          <w:sz w:val="24"/>
          <w:szCs w:val="24"/>
        </w:rPr>
      </w:pPr>
    </w:p>
    <w:p w14:paraId="554F6BB9" w14:textId="00D0FA83" w:rsidR="00245B70"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This </w:t>
      </w:r>
      <w:r w:rsidR="003458BD" w:rsidRPr="00813990">
        <w:rPr>
          <w:rFonts w:asciiTheme="minorBidi" w:hAnsiTheme="minorBidi" w:cstheme="minorBidi"/>
          <w:sz w:val="24"/>
          <w:szCs w:val="24"/>
        </w:rPr>
        <w:t xml:space="preserve">implies that prayer is meant to remind us at all times of God and to strengthen correct beliefs and opinions. </w:t>
      </w:r>
      <w:r w:rsidR="00B00D88" w:rsidRPr="00813990">
        <w:rPr>
          <w:rFonts w:asciiTheme="minorBidi" w:hAnsiTheme="minorBidi" w:cstheme="minorBidi"/>
          <w:sz w:val="24"/>
          <w:szCs w:val="24"/>
        </w:rPr>
        <w:t>But the clause</w:t>
      </w:r>
      <w:r w:rsidR="003458BD" w:rsidRPr="00813990">
        <w:rPr>
          <w:rFonts w:asciiTheme="minorBidi" w:hAnsiTheme="minorBidi" w:cstheme="minorBidi"/>
          <w:sz w:val="24"/>
          <w:szCs w:val="24"/>
        </w:rPr>
        <w:t>, "</w:t>
      </w:r>
      <w:r w:rsidR="00AC3372" w:rsidRPr="00813990">
        <w:rPr>
          <w:rFonts w:asciiTheme="minorBidi" w:hAnsiTheme="minorBidi" w:cstheme="minorBidi"/>
          <w:sz w:val="24"/>
          <w:szCs w:val="24"/>
        </w:rPr>
        <w:t xml:space="preserve">and </w:t>
      </w:r>
      <w:r w:rsidR="00AC3372">
        <w:rPr>
          <w:rFonts w:asciiTheme="minorBidi" w:hAnsiTheme="minorBidi" w:cstheme="minorBidi"/>
          <w:sz w:val="24"/>
          <w:szCs w:val="24"/>
        </w:rPr>
        <w:t>to</w:t>
      </w:r>
      <w:r w:rsidR="00AC3372" w:rsidRPr="00813990">
        <w:rPr>
          <w:rFonts w:asciiTheme="minorBidi" w:hAnsiTheme="minorBidi" w:cstheme="minorBidi"/>
          <w:sz w:val="24"/>
          <w:szCs w:val="24"/>
        </w:rPr>
        <w:t xml:space="preserve"> bring about such belief concerning Him, may He be exalted, as is necessary for</w:t>
      </w:r>
      <w:r w:rsidR="00AC3372">
        <w:rPr>
          <w:rFonts w:asciiTheme="minorBidi" w:hAnsiTheme="minorBidi" w:cstheme="minorBidi"/>
          <w:sz w:val="24"/>
          <w:szCs w:val="24"/>
        </w:rPr>
        <w:t xml:space="preserve"> every</w:t>
      </w:r>
      <w:r w:rsidR="00AC3372" w:rsidRPr="00813990">
        <w:rPr>
          <w:rFonts w:asciiTheme="minorBidi" w:hAnsiTheme="minorBidi" w:cstheme="minorBidi"/>
          <w:sz w:val="24"/>
          <w:szCs w:val="24"/>
        </w:rPr>
        <w:t xml:space="preserve"> </w:t>
      </w:r>
      <w:r w:rsidR="00AC3372">
        <w:rPr>
          <w:rFonts w:asciiTheme="minorBidi" w:hAnsiTheme="minorBidi" w:cstheme="minorBidi"/>
          <w:sz w:val="24"/>
          <w:szCs w:val="24"/>
        </w:rPr>
        <w:t>person of</w:t>
      </w:r>
      <w:r w:rsidR="00AC3372" w:rsidRPr="00813990">
        <w:rPr>
          <w:rFonts w:asciiTheme="minorBidi" w:hAnsiTheme="minorBidi" w:cstheme="minorBidi"/>
          <w:sz w:val="24"/>
          <w:szCs w:val="24"/>
        </w:rPr>
        <w:t xml:space="preserve"> </w:t>
      </w:r>
      <w:r w:rsidR="00AC3372">
        <w:rPr>
          <w:rFonts w:asciiTheme="minorBidi" w:hAnsiTheme="minorBidi" w:cstheme="minorBidi"/>
          <w:sz w:val="24"/>
          <w:szCs w:val="24"/>
        </w:rPr>
        <w:t>Torah</w:t>
      </w:r>
      <w:r w:rsidR="00B00D88" w:rsidRPr="00813990">
        <w:rPr>
          <w:rFonts w:asciiTheme="minorBidi" w:hAnsiTheme="minorBidi" w:cstheme="minorBidi"/>
          <w:sz w:val="24"/>
          <w:szCs w:val="24"/>
        </w:rPr>
        <w:t xml:space="preserve">," raises </w:t>
      </w:r>
      <w:r w:rsidR="00AC3372">
        <w:rPr>
          <w:rFonts w:asciiTheme="minorBidi" w:hAnsiTheme="minorBidi" w:cstheme="minorBidi"/>
          <w:sz w:val="24"/>
          <w:szCs w:val="24"/>
        </w:rPr>
        <w:t>uncertainty</w:t>
      </w:r>
      <w:r w:rsidR="00AC3372" w:rsidRPr="00AC3372">
        <w:rPr>
          <w:rFonts w:asciiTheme="minorBidi" w:hAnsiTheme="minorBidi" w:cstheme="minorBidi"/>
          <w:sz w:val="24"/>
          <w:szCs w:val="24"/>
        </w:rPr>
        <w:t xml:space="preserve"> </w:t>
      </w:r>
      <w:r w:rsidR="00AC3372" w:rsidRPr="00813990">
        <w:rPr>
          <w:rFonts w:asciiTheme="minorBidi" w:hAnsiTheme="minorBidi" w:cstheme="minorBidi"/>
          <w:sz w:val="24"/>
          <w:szCs w:val="24"/>
        </w:rPr>
        <w:t>once again</w:t>
      </w:r>
      <w:r w:rsidR="00B00D88" w:rsidRPr="00813990">
        <w:rPr>
          <w:rFonts w:asciiTheme="minorBidi" w:hAnsiTheme="minorBidi" w:cstheme="minorBidi"/>
          <w:sz w:val="24"/>
          <w:szCs w:val="24"/>
        </w:rPr>
        <w:t>: It is still not clear whether the intention is to strengthen the belief because it is the truth, or just because it is necessary and beneficial.</w:t>
      </w:r>
    </w:p>
    <w:p w14:paraId="62E489B9" w14:textId="77777777" w:rsidR="00B00D88" w:rsidRPr="00813990" w:rsidRDefault="00B00D88" w:rsidP="00E74F18">
      <w:pPr>
        <w:spacing w:line="240" w:lineRule="auto"/>
        <w:ind w:firstLine="720"/>
        <w:rPr>
          <w:rFonts w:asciiTheme="minorBidi" w:hAnsiTheme="minorBidi" w:cstheme="minorBidi"/>
          <w:sz w:val="24"/>
          <w:szCs w:val="24"/>
        </w:rPr>
      </w:pPr>
    </w:p>
    <w:p w14:paraId="74845F29" w14:textId="3C57DAE6" w:rsidR="00245B70" w:rsidRPr="00813990" w:rsidRDefault="00AC3372" w:rsidP="00E74F18">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B00D88" w:rsidRPr="00813990">
        <w:rPr>
          <w:rFonts w:asciiTheme="minorBidi" w:hAnsiTheme="minorBidi" w:cstheme="minorBidi"/>
          <w:sz w:val="24"/>
          <w:szCs w:val="24"/>
        </w:rPr>
        <w:t xml:space="preserve"> passages in the </w:t>
      </w:r>
      <w:r w:rsidR="00B00D88" w:rsidRPr="00813990">
        <w:rPr>
          <w:rFonts w:asciiTheme="minorBidi" w:hAnsiTheme="minorBidi" w:cstheme="minorBidi"/>
          <w:i/>
          <w:iCs/>
          <w:sz w:val="24"/>
          <w:szCs w:val="24"/>
        </w:rPr>
        <w:t xml:space="preserve">Guide </w:t>
      </w:r>
      <w:r>
        <w:rPr>
          <w:rFonts w:asciiTheme="minorBidi" w:hAnsiTheme="minorBidi" w:cstheme="minorBidi"/>
          <w:i/>
          <w:iCs/>
          <w:sz w:val="24"/>
          <w:szCs w:val="24"/>
        </w:rPr>
        <w:t>for</w:t>
      </w:r>
      <w:r w:rsidRPr="00813990">
        <w:rPr>
          <w:rFonts w:asciiTheme="minorBidi" w:hAnsiTheme="minorBidi" w:cstheme="minorBidi"/>
          <w:i/>
          <w:iCs/>
          <w:sz w:val="24"/>
          <w:szCs w:val="24"/>
        </w:rPr>
        <w:t xml:space="preserve"> </w:t>
      </w:r>
      <w:r w:rsidR="00B00D88" w:rsidRPr="00813990">
        <w:rPr>
          <w:rFonts w:asciiTheme="minorBidi" w:hAnsiTheme="minorBidi" w:cstheme="minorBidi"/>
          <w:i/>
          <w:iCs/>
          <w:sz w:val="24"/>
          <w:szCs w:val="24"/>
        </w:rPr>
        <w:t xml:space="preserve">the Perplexed </w:t>
      </w:r>
      <w:r w:rsidR="00B00D88" w:rsidRPr="00813990">
        <w:rPr>
          <w:rFonts w:asciiTheme="minorBidi" w:hAnsiTheme="minorBidi" w:cstheme="minorBidi"/>
          <w:sz w:val="24"/>
          <w:szCs w:val="24"/>
        </w:rPr>
        <w:t>give rise</w:t>
      </w:r>
      <w:r>
        <w:rPr>
          <w:rFonts w:asciiTheme="minorBidi" w:hAnsiTheme="minorBidi" w:cstheme="minorBidi"/>
          <w:sz w:val="24"/>
          <w:szCs w:val="24"/>
        </w:rPr>
        <w:t>, then,</w:t>
      </w:r>
      <w:r w:rsidR="00B00D88" w:rsidRPr="00813990">
        <w:rPr>
          <w:rFonts w:asciiTheme="minorBidi" w:hAnsiTheme="minorBidi" w:cstheme="minorBidi"/>
          <w:sz w:val="24"/>
          <w:szCs w:val="24"/>
        </w:rPr>
        <w:t xml:space="preserve"> to two different approaches</w:t>
      </w:r>
      <w:r>
        <w:rPr>
          <w:rFonts w:asciiTheme="minorBidi" w:hAnsiTheme="minorBidi" w:cstheme="minorBidi"/>
          <w:sz w:val="24"/>
          <w:szCs w:val="24"/>
        </w:rPr>
        <w:t>:</w:t>
      </w:r>
      <w:r w:rsidR="00B00D88" w:rsidRPr="00813990">
        <w:rPr>
          <w:rFonts w:asciiTheme="minorBidi" w:hAnsiTheme="minorBidi" w:cstheme="minorBidi"/>
          <w:sz w:val="24"/>
          <w:szCs w:val="24"/>
        </w:rPr>
        <w:t xml:space="preserve"> </w:t>
      </w:r>
      <w:r w:rsidR="00787BAB" w:rsidRPr="00813990">
        <w:rPr>
          <w:rFonts w:asciiTheme="minorBidi" w:hAnsiTheme="minorBidi" w:cstheme="minorBidi"/>
          <w:sz w:val="24"/>
          <w:szCs w:val="24"/>
        </w:rPr>
        <w:t xml:space="preserve">either </w:t>
      </w:r>
      <w:r w:rsidR="00B00D88" w:rsidRPr="00813990">
        <w:rPr>
          <w:rFonts w:asciiTheme="minorBidi" w:hAnsiTheme="minorBidi" w:cstheme="minorBidi"/>
          <w:sz w:val="24"/>
          <w:szCs w:val="24"/>
        </w:rPr>
        <w:t xml:space="preserve">that belief in the influence of prayer is a simplistic belief necessary for a person's faith and the welfare of society, or that it is correct and </w:t>
      </w:r>
      <w:proofErr w:type="gramStart"/>
      <w:r w:rsidR="00B00D88" w:rsidRPr="00813990">
        <w:rPr>
          <w:rFonts w:asciiTheme="minorBidi" w:hAnsiTheme="minorBidi" w:cstheme="minorBidi"/>
          <w:sz w:val="24"/>
          <w:szCs w:val="24"/>
        </w:rPr>
        <w:t>true, since</w:t>
      </w:r>
      <w:proofErr w:type="gramEnd"/>
      <w:r w:rsidR="00B00D88" w:rsidRPr="00813990">
        <w:rPr>
          <w:rFonts w:asciiTheme="minorBidi" w:hAnsiTheme="minorBidi" w:cstheme="minorBidi"/>
          <w:sz w:val="24"/>
          <w:szCs w:val="24"/>
        </w:rPr>
        <w:t xml:space="preserve"> prayer has a real effect.  </w:t>
      </w:r>
    </w:p>
    <w:p w14:paraId="1543A9C0" w14:textId="7335734E" w:rsidR="00B00D88" w:rsidRDefault="00B00D88" w:rsidP="00E74F18">
      <w:pPr>
        <w:spacing w:line="240" w:lineRule="auto"/>
        <w:rPr>
          <w:rFonts w:asciiTheme="minorBidi" w:hAnsiTheme="minorBidi" w:cstheme="minorBidi"/>
          <w:sz w:val="24"/>
          <w:szCs w:val="24"/>
        </w:rPr>
      </w:pPr>
    </w:p>
    <w:p w14:paraId="64957A62" w14:textId="01BB96E2" w:rsidR="003F406A" w:rsidRPr="003F406A" w:rsidRDefault="003F406A" w:rsidP="00E74F18">
      <w:pPr>
        <w:spacing w:line="240" w:lineRule="auto"/>
        <w:rPr>
          <w:rFonts w:asciiTheme="minorBidi" w:hAnsiTheme="minorBidi" w:cstheme="minorBidi"/>
          <w:b/>
          <w:bCs/>
          <w:sz w:val="24"/>
          <w:szCs w:val="24"/>
        </w:rPr>
      </w:pPr>
      <w:r w:rsidRPr="003F406A">
        <w:rPr>
          <w:rFonts w:asciiTheme="minorBidi" w:hAnsiTheme="minorBidi" w:cstheme="minorBidi"/>
          <w:b/>
          <w:bCs/>
          <w:sz w:val="24"/>
          <w:szCs w:val="24"/>
        </w:rPr>
        <w:t>The Conceptual Difficulties Concerning the Influence of Prayer</w:t>
      </w:r>
    </w:p>
    <w:p w14:paraId="5CC4F6F7" w14:textId="77777777" w:rsidR="00B00D88" w:rsidRPr="00813990" w:rsidRDefault="00B00D88" w:rsidP="00E74F18">
      <w:pPr>
        <w:spacing w:line="240" w:lineRule="auto"/>
        <w:rPr>
          <w:rFonts w:asciiTheme="minorBidi" w:hAnsiTheme="minorBidi" w:cstheme="minorBidi"/>
          <w:sz w:val="24"/>
          <w:szCs w:val="24"/>
        </w:rPr>
      </w:pPr>
    </w:p>
    <w:p w14:paraId="0B435A72" w14:textId="60BAD3D7" w:rsidR="00B00D88"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Is there reason to think that </w:t>
      </w:r>
      <w:r w:rsidR="00B00D88" w:rsidRPr="00813990">
        <w:rPr>
          <w:rFonts w:asciiTheme="minorBidi" w:hAnsiTheme="minorBidi" w:cstheme="minorBidi"/>
          <w:sz w:val="24"/>
          <w:szCs w:val="24"/>
        </w:rPr>
        <w:t>prayers of supplication and petition</w:t>
      </w:r>
      <w:r w:rsidR="00813990" w:rsidRPr="00813990">
        <w:rPr>
          <w:rFonts w:asciiTheme="minorBidi" w:hAnsiTheme="minorBidi" w:cstheme="minorBidi"/>
          <w:sz w:val="24"/>
          <w:szCs w:val="24"/>
        </w:rPr>
        <w:t xml:space="preserve"> have no actual effect</w:t>
      </w:r>
      <w:r w:rsidR="00811BCB">
        <w:rPr>
          <w:rFonts w:asciiTheme="minorBidi" w:hAnsiTheme="minorBidi" w:cstheme="minorBidi"/>
          <w:sz w:val="24"/>
          <w:szCs w:val="24"/>
        </w:rPr>
        <w:t xml:space="preserve"> in the Rambam’s view</w:t>
      </w:r>
      <w:r w:rsidR="00B00D88" w:rsidRPr="00813990">
        <w:rPr>
          <w:rFonts w:asciiTheme="minorBidi" w:hAnsiTheme="minorBidi" w:cstheme="minorBidi"/>
          <w:sz w:val="24"/>
          <w:szCs w:val="24"/>
        </w:rPr>
        <w:t>? There are at least three issues that can lead us in that direction.</w:t>
      </w:r>
    </w:p>
    <w:p w14:paraId="29FE0C50" w14:textId="77777777" w:rsidR="003F406A" w:rsidRDefault="003F406A" w:rsidP="00E74F18">
      <w:pPr>
        <w:spacing w:line="240" w:lineRule="auto"/>
        <w:ind w:firstLine="720"/>
        <w:rPr>
          <w:rFonts w:asciiTheme="minorBidi" w:hAnsiTheme="minorBidi" w:cstheme="minorBidi"/>
          <w:sz w:val="24"/>
          <w:szCs w:val="24"/>
        </w:rPr>
      </w:pPr>
    </w:p>
    <w:p w14:paraId="15D98776" w14:textId="0C724687" w:rsidR="00245B70"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First,</w:t>
      </w:r>
      <w:r w:rsidR="00B00D88" w:rsidRPr="00813990">
        <w:rPr>
          <w:rFonts w:asciiTheme="minorBidi" w:hAnsiTheme="minorBidi" w:cstheme="minorBidi"/>
          <w:sz w:val="24"/>
          <w:szCs w:val="24"/>
        </w:rPr>
        <w:t xml:space="preserve"> the Rambam emphasizes in other places in the </w:t>
      </w:r>
      <w:r w:rsidR="00B00D88" w:rsidRPr="00813990">
        <w:rPr>
          <w:rFonts w:asciiTheme="minorBidi" w:hAnsiTheme="minorBidi" w:cstheme="minorBidi"/>
          <w:i/>
          <w:iCs/>
          <w:sz w:val="24"/>
          <w:szCs w:val="24"/>
        </w:rPr>
        <w:t>Guide</w:t>
      </w:r>
      <w:r w:rsidR="00B00D88" w:rsidRPr="00813990">
        <w:rPr>
          <w:rFonts w:asciiTheme="minorBidi" w:hAnsiTheme="minorBidi" w:cstheme="minorBidi"/>
          <w:sz w:val="24"/>
          <w:szCs w:val="24"/>
        </w:rPr>
        <w:t xml:space="preserve"> that God does not change and cannot be influenced. The descriptions of emotions attributed to Him i</w:t>
      </w:r>
      <w:r w:rsidR="00A725A4" w:rsidRPr="00813990">
        <w:rPr>
          <w:rFonts w:asciiTheme="minorBidi" w:hAnsiTheme="minorBidi" w:cstheme="minorBidi"/>
          <w:sz w:val="24"/>
          <w:szCs w:val="24"/>
        </w:rPr>
        <w:t>n Scripture are just metaphors</w:t>
      </w:r>
      <w:r w:rsidR="00811BCB">
        <w:rPr>
          <w:rFonts w:asciiTheme="minorBidi" w:hAnsiTheme="minorBidi" w:cstheme="minorBidi"/>
          <w:sz w:val="24"/>
          <w:szCs w:val="24"/>
        </w:rPr>
        <w:t>;</w:t>
      </w:r>
      <w:r w:rsidR="00A725A4" w:rsidRPr="00813990">
        <w:rPr>
          <w:rFonts w:asciiTheme="minorBidi" w:hAnsiTheme="minorBidi" w:cstheme="minorBidi"/>
          <w:sz w:val="24"/>
          <w:szCs w:val="24"/>
        </w:rPr>
        <w:t xml:space="preserve"> in truth</w:t>
      </w:r>
      <w:r w:rsidR="00811BCB">
        <w:rPr>
          <w:rFonts w:asciiTheme="minorBidi" w:hAnsiTheme="minorBidi" w:cstheme="minorBidi"/>
          <w:sz w:val="24"/>
          <w:szCs w:val="24"/>
        </w:rPr>
        <w:t>,</w:t>
      </w:r>
      <w:r w:rsidR="00A725A4" w:rsidRPr="00813990">
        <w:rPr>
          <w:rFonts w:asciiTheme="minorBidi" w:hAnsiTheme="minorBidi" w:cstheme="minorBidi"/>
          <w:sz w:val="24"/>
          <w:szCs w:val="24"/>
        </w:rPr>
        <w:t xml:space="preserve"> He is not influenced by what happens in the world</w:t>
      </w:r>
      <w:r w:rsidR="00811BCB">
        <w:rPr>
          <w:rFonts w:asciiTheme="minorBidi" w:hAnsiTheme="minorBidi" w:cstheme="minorBidi"/>
          <w:sz w:val="24"/>
          <w:szCs w:val="24"/>
        </w:rPr>
        <w:t>.</w:t>
      </w:r>
      <w:r w:rsidR="00A725A4" w:rsidRPr="00813990">
        <w:rPr>
          <w:rFonts w:asciiTheme="minorBidi" w:hAnsiTheme="minorBidi" w:cstheme="minorBidi"/>
          <w:sz w:val="24"/>
          <w:szCs w:val="24"/>
        </w:rPr>
        <w:t xml:space="preserve"> </w:t>
      </w:r>
      <w:r w:rsidR="00811BCB">
        <w:rPr>
          <w:rFonts w:asciiTheme="minorBidi" w:hAnsiTheme="minorBidi" w:cstheme="minorBidi"/>
          <w:sz w:val="24"/>
          <w:szCs w:val="24"/>
        </w:rPr>
        <w:t>T</w:t>
      </w:r>
      <w:r w:rsidR="00A725A4" w:rsidRPr="00813990">
        <w:rPr>
          <w:rFonts w:asciiTheme="minorBidi" w:hAnsiTheme="minorBidi" w:cstheme="minorBidi"/>
          <w:sz w:val="24"/>
          <w:szCs w:val="24"/>
        </w:rPr>
        <w:t>hus</w:t>
      </w:r>
      <w:r w:rsidR="00811BCB">
        <w:rPr>
          <w:rFonts w:asciiTheme="minorBidi" w:hAnsiTheme="minorBidi" w:cstheme="minorBidi"/>
          <w:sz w:val="24"/>
          <w:szCs w:val="24"/>
        </w:rPr>
        <w:t>,</w:t>
      </w:r>
      <w:r w:rsidR="00A725A4" w:rsidRPr="00813990">
        <w:rPr>
          <w:rFonts w:asciiTheme="minorBidi" w:hAnsiTheme="minorBidi" w:cstheme="minorBidi"/>
          <w:sz w:val="24"/>
          <w:szCs w:val="24"/>
        </w:rPr>
        <w:t xml:space="preserve"> He </w:t>
      </w:r>
      <w:r w:rsidR="00813990" w:rsidRPr="00813990">
        <w:rPr>
          <w:rFonts w:asciiTheme="minorBidi" w:hAnsiTheme="minorBidi" w:cstheme="minorBidi"/>
          <w:sz w:val="24"/>
          <w:szCs w:val="24"/>
        </w:rPr>
        <w:t>should</w:t>
      </w:r>
      <w:r w:rsidR="00A725A4" w:rsidRPr="00813990">
        <w:rPr>
          <w:rFonts w:asciiTheme="minorBidi" w:hAnsiTheme="minorBidi" w:cstheme="minorBidi"/>
          <w:sz w:val="24"/>
          <w:szCs w:val="24"/>
        </w:rPr>
        <w:t xml:space="preserve"> not</w:t>
      </w:r>
      <w:r w:rsidR="00813990" w:rsidRPr="00813990">
        <w:rPr>
          <w:rFonts w:asciiTheme="minorBidi" w:hAnsiTheme="minorBidi" w:cstheme="minorBidi"/>
          <w:sz w:val="24"/>
          <w:szCs w:val="24"/>
        </w:rPr>
        <w:t xml:space="preserve"> be</w:t>
      </w:r>
      <w:r w:rsidR="00A725A4" w:rsidRPr="00813990">
        <w:rPr>
          <w:rFonts w:asciiTheme="minorBidi" w:hAnsiTheme="minorBidi" w:cstheme="minorBidi"/>
          <w:sz w:val="24"/>
          <w:szCs w:val="24"/>
        </w:rPr>
        <w:t xml:space="preserve"> influenced by our </w:t>
      </w:r>
      <w:r w:rsidR="00A725A4" w:rsidRPr="00813990">
        <w:rPr>
          <w:rFonts w:asciiTheme="minorBidi" w:hAnsiTheme="minorBidi" w:cstheme="minorBidi"/>
          <w:sz w:val="24"/>
          <w:szCs w:val="24"/>
        </w:rPr>
        <w:lastRenderedPageBreak/>
        <w:t>prayers</w:t>
      </w:r>
      <w:r w:rsidR="00811BCB">
        <w:rPr>
          <w:rFonts w:asciiTheme="minorBidi" w:hAnsiTheme="minorBidi" w:cstheme="minorBidi"/>
          <w:sz w:val="24"/>
          <w:szCs w:val="24"/>
        </w:rPr>
        <w:t>,</w:t>
      </w:r>
      <w:r w:rsidR="00A725A4" w:rsidRPr="00813990">
        <w:rPr>
          <w:rFonts w:asciiTheme="minorBidi" w:hAnsiTheme="minorBidi" w:cstheme="minorBidi"/>
          <w:sz w:val="24"/>
          <w:szCs w:val="24"/>
        </w:rPr>
        <w:t xml:space="preserve"> either. The trait of being open to influence is an attribute of the material world, not of the eternal and absolute God.</w:t>
      </w:r>
    </w:p>
    <w:p w14:paraId="552E88FE" w14:textId="77777777" w:rsidR="00A725A4" w:rsidRPr="00813990" w:rsidRDefault="00A725A4" w:rsidP="00E74F18">
      <w:pPr>
        <w:spacing w:line="240" w:lineRule="auto"/>
        <w:ind w:firstLine="720"/>
        <w:rPr>
          <w:rFonts w:asciiTheme="minorBidi" w:hAnsiTheme="minorBidi" w:cstheme="minorBidi"/>
          <w:sz w:val="24"/>
          <w:szCs w:val="24"/>
        </w:rPr>
      </w:pPr>
    </w:p>
    <w:p w14:paraId="754A4AEB" w14:textId="1FE48E77" w:rsidR="00245B70" w:rsidRPr="00813990" w:rsidRDefault="00245B70"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Second,</w:t>
      </w:r>
      <w:r w:rsidR="00A725A4" w:rsidRPr="00813990">
        <w:rPr>
          <w:rFonts w:asciiTheme="minorBidi" w:hAnsiTheme="minorBidi" w:cstheme="minorBidi"/>
          <w:sz w:val="24"/>
          <w:szCs w:val="24"/>
        </w:rPr>
        <w:t xml:space="preserve"> the Rambam </w:t>
      </w:r>
      <w:r w:rsidR="00811BCB">
        <w:rPr>
          <w:rFonts w:asciiTheme="minorBidi" w:hAnsiTheme="minorBidi" w:cstheme="minorBidi"/>
          <w:sz w:val="24"/>
          <w:szCs w:val="24"/>
        </w:rPr>
        <w:t xml:space="preserve">advocates for the view that the world is </w:t>
      </w:r>
      <w:r w:rsidR="00A725A4" w:rsidRPr="00813990">
        <w:rPr>
          <w:rFonts w:asciiTheme="minorBidi" w:hAnsiTheme="minorBidi" w:cstheme="minorBidi"/>
          <w:sz w:val="24"/>
          <w:szCs w:val="24"/>
        </w:rPr>
        <w:t>govern</w:t>
      </w:r>
      <w:r w:rsidR="00811BCB">
        <w:rPr>
          <w:rFonts w:asciiTheme="minorBidi" w:hAnsiTheme="minorBidi" w:cstheme="minorBidi"/>
          <w:sz w:val="24"/>
          <w:szCs w:val="24"/>
        </w:rPr>
        <w:t>ed</w:t>
      </w:r>
      <w:r w:rsidR="00A725A4" w:rsidRPr="00813990">
        <w:rPr>
          <w:rFonts w:asciiTheme="minorBidi" w:hAnsiTheme="minorBidi" w:cstheme="minorBidi"/>
          <w:sz w:val="24"/>
          <w:szCs w:val="24"/>
        </w:rPr>
        <w:t xml:space="preserve"> in a natural way</w:t>
      </w:r>
      <w:r w:rsidR="00811BCB">
        <w:rPr>
          <w:rFonts w:asciiTheme="minorBidi" w:hAnsiTheme="minorBidi" w:cstheme="minorBidi"/>
          <w:sz w:val="24"/>
          <w:szCs w:val="24"/>
        </w:rPr>
        <w:t xml:space="preserve"> –</w:t>
      </w:r>
      <w:r w:rsidR="00A725A4" w:rsidRPr="00813990">
        <w:rPr>
          <w:rFonts w:asciiTheme="minorBidi" w:hAnsiTheme="minorBidi" w:cstheme="minorBidi"/>
          <w:sz w:val="24"/>
          <w:szCs w:val="24"/>
        </w:rPr>
        <w:t xml:space="preserve"> which he sees as superior to miraculous governance, in that it reveals </w:t>
      </w:r>
      <w:r w:rsidRPr="00813990">
        <w:rPr>
          <w:rFonts w:asciiTheme="minorBidi" w:hAnsiTheme="minorBidi" w:cstheme="minorBidi"/>
          <w:sz w:val="24"/>
          <w:szCs w:val="24"/>
        </w:rPr>
        <w:t>the eternal wisdom of God.</w:t>
      </w:r>
      <w:r w:rsidR="00A725A4" w:rsidRPr="00813990">
        <w:rPr>
          <w:rFonts w:asciiTheme="minorBidi" w:hAnsiTheme="minorBidi" w:cstheme="minorBidi"/>
          <w:sz w:val="24"/>
          <w:szCs w:val="24"/>
        </w:rPr>
        <w:t xml:space="preserve"> </w:t>
      </w:r>
      <w:r w:rsidRPr="00813990">
        <w:rPr>
          <w:rFonts w:asciiTheme="minorBidi" w:hAnsiTheme="minorBidi" w:cstheme="minorBidi"/>
          <w:sz w:val="24"/>
          <w:szCs w:val="24"/>
        </w:rPr>
        <w:t xml:space="preserve">The world is governed by the laws of creation, and </w:t>
      </w:r>
      <w:r w:rsidR="00A725A4" w:rsidRPr="00813990">
        <w:rPr>
          <w:rFonts w:asciiTheme="minorBidi" w:hAnsiTheme="minorBidi" w:cstheme="minorBidi"/>
          <w:sz w:val="24"/>
          <w:szCs w:val="24"/>
        </w:rPr>
        <w:t xml:space="preserve">apart from </w:t>
      </w:r>
      <w:r w:rsidRPr="00813990">
        <w:rPr>
          <w:rFonts w:asciiTheme="minorBidi" w:hAnsiTheme="minorBidi" w:cstheme="minorBidi"/>
          <w:sz w:val="24"/>
          <w:szCs w:val="24"/>
        </w:rPr>
        <w:t>exceptional cases</w:t>
      </w:r>
      <w:r w:rsidR="00A725A4" w:rsidRPr="00813990">
        <w:rPr>
          <w:rFonts w:asciiTheme="minorBidi" w:hAnsiTheme="minorBidi" w:cstheme="minorBidi"/>
          <w:sz w:val="24"/>
          <w:szCs w:val="24"/>
        </w:rPr>
        <w:t xml:space="preserve">, </w:t>
      </w:r>
      <w:r w:rsidRPr="00813990">
        <w:rPr>
          <w:rFonts w:asciiTheme="minorBidi" w:hAnsiTheme="minorBidi" w:cstheme="minorBidi"/>
          <w:sz w:val="24"/>
          <w:szCs w:val="24"/>
        </w:rPr>
        <w:t>God does not interfere and change the nature of the world. When we pray</w:t>
      </w:r>
      <w:r w:rsidR="00A725A4" w:rsidRPr="00813990">
        <w:rPr>
          <w:rFonts w:asciiTheme="minorBidi" w:hAnsiTheme="minorBidi" w:cstheme="minorBidi"/>
          <w:sz w:val="24"/>
          <w:szCs w:val="24"/>
        </w:rPr>
        <w:t xml:space="preserve"> for something to happen that should not happen naturally, we are asking for God's miraculous intervention, and according to the Rambam, God does</w:t>
      </w:r>
      <w:r w:rsidR="00053A42">
        <w:rPr>
          <w:rFonts w:asciiTheme="minorBidi" w:hAnsiTheme="minorBidi" w:cstheme="minorBidi"/>
          <w:sz w:val="24"/>
          <w:szCs w:val="24"/>
        </w:rPr>
        <w:t xml:space="preserve"> not</w:t>
      </w:r>
      <w:r w:rsidR="00A725A4" w:rsidRPr="00813990">
        <w:rPr>
          <w:rFonts w:asciiTheme="minorBidi" w:hAnsiTheme="minorBidi" w:cstheme="minorBidi"/>
          <w:sz w:val="24"/>
          <w:szCs w:val="24"/>
        </w:rPr>
        <w:t xml:space="preserve"> intervene in that manner. </w:t>
      </w:r>
    </w:p>
    <w:p w14:paraId="3E29009F" w14:textId="77777777" w:rsidR="00A725A4" w:rsidRPr="00813990" w:rsidRDefault="00A725A4" w:rsidP="00E74F18">
      <w:pPr>
        <w:spacing w:line="240" w:lineRule="auto"/>
        <w:rPr>
          <w:rFonts w:asciiTheme="minorBidi" w:hAnsiTheme="minorBidi" w:cstheme="minorBidi"/>
          <w:sz w:val="24"/>
          <w:szCs w:val="24"/>
        </w:rPr>
      </w:pPr>
    </w:p>
    <w:p w14:paraId="19AAD9BD" w14:textId="77777777" w:rsidR="00053A42" w:rsidRDefault="001467EB"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Third, </w:t>
      </w:r>
      <w:r w:rsidR="00A725A4" w:rsidRPr="00813990">
        <w:rPr>
          <w:rFonts w:asciiTheme="minorBidi" w:hAnsiTheme="minorBidi" w:cstheme="minorBidi"/>
          <w:sz w:val="24"/>
          <w:szCs w:val="24"/>
        </w:rPr>
        <w:t xml:space="preserve">the Rambam's conception of </w:t>
      </w:r>
      <w:r w:rsidRPr="00813990">
        <w:rPr>
          <w:rFonts w:asciiTheme="minorBidi" w:hAnsiTheme="minorBidi" w:cstheme="minorBidi"/>
          <w:sz w:val="24"/>
          <w:szCs w:val="24"/>
        </w:rPr>
        <w:t xml:space="preserve">providence is that man is </w:t>
      </w:r>
      <w:r w:rsidR="00A725A4" w:rsidRPr="00813990">
        <w:rPr>
          <w:rFonts w:asciiTheme="minorBidi" w:hAnsiTheme="minorBidi" w:cstheme="minorBidi"/>
          <w:sz w:val="24"/>
          <w:szCs w:val="24"/>
        </w:rPr>
        <w:t xml:space="preserve">subject to providence in accordance with his rank. According to this, for a person who merits only a low level of Divine providence, there is nobody listening to and answering his prayers. </w:t>
      </w:r>
    </w:p>
    <w:p w14:paraId="42FF7F50" w14:textId="77777777" w:rsidR="00053A42" w:rsidRDefault="00053A42" w:rsidP="00E74F18">
      <w:pPr>
        <w:spacing w:line="240" w:lineRule="auto"/>
        <w:ind w:firstLine="720"/>
        <w:rPr>
          <w:rFonts w:asciiTheme="minorBidi" w:hAnsiTheme="minorBidi" w:cstheme="minorBidi"/>
          <w:sz w:val="24"/>
          <w:szCs w:val="24"/>
        </w:rPr>
      </w:pPr>
    </w:p>
    <w:p w14:paraId="4609B94A" w14:textId="4D06108D" w:rsidR="001467EB" w:rsidRPr="00813990" w:rsidRDefault="00053A42" w:rsidP="00E74F18">
      <w:pPr>
        <w:spacing w:line="240" w:lineRule="auto"/>
        <w:ind w:firstLine="720"/>
        <w:rPr>
          <w:rFonts w:asciiTheme="minorBidi" w:hAnsiTheme="minorBidi" w:cstheme="minorBidi"/>
          <w:sz w:val="24"/>
          <w:szCs w:val="24"/>
        </w:rPr>
      </w:pPr>
      <w:r>
        <w:rPr>
          <w:rFonts w:asciiTheme="minorBidi" w:hAnsiTheme="minorBidi" w:cstheme="minorBidi"/>
          <w:sz w:val="24"/>
          <w:szCs w:val="24"/>
        </w:rPr>
        <w:t>Without delving too much</w:t>
      </w:r>
      <w:r w:rsidR="00A725A4" w:rsidRPr="00813990">
        <w:rPr>
          <w:rFonts w:asciiTheme="minorBidi" w:hAnsiTheme="minorBidi" w:cstheme="minorBidi"/>
          <w:sz w:val="24"/>
          <w:szCs w:val="24"/>
        </w:rPr>
        <w:t xml:space="preserve"> into the details of these three deep and broad </w:t>
      </w:r>
      <w:r>
        <w:rPr>
          <w:rFonts w:asciiTheme="minorBidi" w:hAnsiTheme="minorBidi" w:cstheme="minorBidi"/>
          <w:sz w:val="24"/>
          <w:szCs w:val="24"/>
        </w:rPr>
        <w:t>topics in this space</w:t>
      </w:r>
      <w:r w:rsidR="00A725A4" w:rsidRPr="00813990">
        <w:rPr>
          <w:rFonts w:asciiTheme="minorBidi" w:hAnsiTheme="minorBidi" w:cstheme="minorBidi"/>
          <w:sz w:val="24"/>
          <w:szCs w:val="24"/>
        </w:rPr>
        <w:t xml:space="preserve">, </w:t>
      </w:r>
      <w:r>
        <w:rPr>
          <w:rFonts w:asciiTheme="minorBidi" w:hAnsiTheme="minorBidi" w:cstheme="minorBidi"/>
          <w:sz w:val="24"/>
          <w:szCs w:val="24"/>
        </w:rPr>
        <w:t>we can address</w:t>
      </w:r>
      <w:r w:rsidR="00A725A4" w:rsidRPr="00813990">
        <w:rPr>
          <w:rFonts w:asciiTheme="minorBidi" w:hAnsiTheme="minorBidi" w:cstheme="minorBidi"/>
          <w:sz w:val="24"/>
          <w:szCs w:val="24"/>
        </w:rPr>
        <w:t xml:space="preserve"> the place of prayer </w:t>
      </w:r>
      <w:r>
        <w:rPr>
          <w:rFonts w:asciiTheme="minorBidi" w:hAnsiTheme="minorBidi" w:cstheme="minorBidi"/>
          <w:sz w:val="24"/>
          <w:szCs w:val="24"/>
        </w:rPr>
        <w:t>within</w:t>
      </w:r>
      <w:r w:rsidR="00E87CF6" w:rsidRPr="00813990">
        <w:rPr>
          <w:rFonts w:asciiTheme="minorBidi" w:hAnsiTheme="minorBidi" w:cstheme="minorBidi"/>
          <w:sz w:val="24"/>
          <w:szCs w:val="24"/>
        </w:rPr>
        <w:t xml:space="preserve"> them. </w:t>
      </w:r>
    </w:p>
    <w:p w14:paraId="7E162A70" w14:textId="122B2FAF" w:rsidR="00E87CF6" w:rsidRDefault="00E87CF6" w:rsidP="00E74F18">
      <w:pPr>
        <w:spacing w:line="240" w:lineRule="auto"/>
        <w:rPr>
          <w:rFonts w:asciiTheme="minorBidi" w:hAnsiTheme="minorBidi" w:cstheme="minorBidi"/>
          <w:sz w:val="24"/>
          <w:szCs w:val="24"/>
        </w:rPr>
      </w:pPr>
    </w:p>
    <w:p w14:paraId="1DD0FF27" w14:textId="753C798E" w:rsidR="003F406A" w:rsidRPr="003F406A" w:rsidRDefault="003F406A" w:rsidP="00E74F18">
      <w:pPr>
        <w:spacing w:line="240" w:lineRule="auto"/>
        <w:rPr>
          <w:rFonts w:asciiTheme="minorBidi" w:hAnsiTheme="minorBidi" w:cstheme="minorBidi"/>
          <w:b/>
          <w:bCs/>
          <w:sz w:val="24"/>
          <w:szCs w:val="24"/>
        </w:rPr>
      </w:pPr>
      <w:r w:rsidRPr="003F406A">
        <w:rPr>
          <w:rFonts w:asciiTheme="minorBidi" w:hAnsiTheme="minorBidi" w:cstheme="minorBidi"/>
          <w:b/>
          <w:bCs/>
          <w:sz w:val="24"/>
          <w:szCs w:val="24"/>
        </w:rPr>
        <w:t>Prayer According to the Possibility that God Does Not Answer It.</w:t>
      </w:r>
    </w:p>
    <w:p w14:paraId="146CCF51" w14:textId="77777777" w:rsidR="00E87CF6" w:rsidRPr="00813990" w:rsidRDefault="00E87CF6" w:rsidP="00E74F18">
      <w:pPr>
        <w:spacing w:line="240" w:lineRule="auto"/>
        <w:rPr>
          <w:rFonts w:asciiTheme="minorBidi" w:hAnsiTheme="minorBidi" w:cstheme="minorBidi"/>
          <w:sz w:val="24"/>
          <w:szCs w:val="24"/>
        </w:rPr>
      </w:pPr>
    </w:p>
    <w:p w14:paraId="2D5A1CDC" w14:textId="0A5A6E58" w:rsidR="001467EB" w:rsidRPr="00813990" w:rsidRDefault="00053A42" w:rsidP="00E74F18">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Pr="00813990">
        <w:rPr>
          <w:rFonts w:asciiTheme="minorBidi" w:hAnsiTheme="minorBidi" w:cstheme="minorBidi"/>
          <w:sz w:val="24"/>
          <w:szCs w:val="24"/>
        </w:rPr>
        <w:t xml:space="preserve"> </w:t>
      </w:r>
      <w:r w:rsidR="001467EB" w:rsidRPr="00813990">
        <w:rPr>
          <w:rFonts w:asciiTheme="minorBidi" w:hAnsiTheme="minorBidi" w:cstheme="minorBidi"/>
          <w:sz w:val="24"/>
          <w:szCs w:val="24"/>
        </w:rPr>
        <w:t xml:space="preserve">will first try to </w:t>
      </w:r>
      <w:r>
        <w:rPr>
          <w:rFonts w:asciiTheme="minorBidi" w:hAnsiTheme="minorBidi" w:cstheme="minorBidi"/>
          <w:sz w:val="24"/>
          <w:szCs w:val="24"/>
        </w:rPr>
        <w:t>contend with</w:t>
      </w:r>
      <w:r w:rsidR="001467EB" w:rsidRPr="00813990">
        <w:rPr>
          <w:rFonts w:asciiTheme="minorBidi" w:hAnsiTheme="minorBidi" w:cstheme="minorBidi"/>
          <w:sz w:val="24"/>
          <w:szCs w:val="24"/>
        </w:rPr>
        <w:t xml:space="preserve"> the extreme possibility</w:t>
      </w:r>
      <w:r>
        <w:rPr>
          <w:rFonts w:asciiTheme="minorBidi" w:hAnsiTheme="minorBidi" w:cstheme="minorBidi"/>
          <w:sz w:val="24"/>
          <w:szCs w:val="24"/>
        </w:rPr>
        <w:t xml:space="preserve"> that</w:t>
      </w:r>
      <w:r w:rsidR="001467EB" w:rsidRPr="00813990">
        <w:rPr>
          <w:rFonts w:asciiTheme="minorBidi" w:hAnsiTheme="minorBidi" w:cstheme="minorBidi"/>
          <w:sz w:val="24"/>
          <w:szCs w:val="24"/>
        </w:rPr>
        <w:t xml:space="preserve"> prayer</w:t>
      </w:r>
      <w:r w:rsidR="00E87CF6" w:rsidRPr="00813990">
        <w:rPr>
          <w:rFonts w:asciiTheme="minorBidi" w:hAnsiTheme="minorBidi" w:cstheme="minorBidi"/>
          <w:sz w:val="24"/>
          <w:szCs w:val="24"/>
        </w:rPr>
        <w:t xml:space="preserve"> has no effect on Divine action. </w:t>
      </w:r>
      <w:r w:rsidR="001467EB" w:rsidRPr="00813990">
        <w:rPr>
          <w:rFonts w:asciiTheme="minorBidi" w:hAnsiTheme="minorBidi" w:cstheme="minorBidi"/>
          <w:sz w:val="24"/>
          <w:szCs w:val="24"/>
        </w:rPr>
        <w:t>According to this possi</w:t>
      </w:r>
      <w:r w:rsidR="00E87CF6" w:rsidRPr="00813990">
        <w:rPr>
          <w:rFonts w:asciiTheme="minorBidi" w:hAnsiTheme="minorBidi" w:cstheme="minorBidi"/>
          <w:sz w:val="24"/>
          <w:szCs w:val="24"/>
        </w:rPr>
        <w:t xml:space="preserve">bility, </w:t>
      </w:r>
      <w:r w:rsidR="001467EB" w:rsidRPr="00813990">
        <w:rPr>
          <w:rFonts w:asciiTheme="minorBidi" w:hAnsiTheme="minorBidi" w:cstheme="minorBidi"/>
          <w:sz w:val="24"/>
          <w:szCs w:val="24"/>
        </w:rPr>
        <w:t>prayer has</w:t>
      </w:r>
      <w:r w:rsidR="00E87CF6" w:rsidRPr="00813990">
        <w:rPr>
          <w:rFonts w:asciiTheme="minorBidi" w:hAnsiTheme="minorBidi" w:cstheme="minorBidi"/>
          <w:sz w:val="24"/>
          <w:szCs w:val="24"/>
        </w:rPr>
        <w:t xml:space="preserve"> two reasons: It is important for society to know that there is somebody who hears the prayer of the oppressed</w:t>
      </w:r>
      <w:r>
        <w:rPr>
          <w:rFonts w:asciiTheme="minorBidi" w:hAnsiTheme="minorBidi" w:cstheme="minorBidi"/>
          <w:sz w:val="24"/>
          <w:szCs w:val="24"/>
        </w:rPr>
        <w:t>,</w:t>
      </w:r>
      <w:r w:rsidR="00E87CF6" w:rsidRPr="00813990">
        <w:rPr>
          <w:rFonts w:asciiTheme="minorBidi" w:hAnsiTheme="minorBidi" w:cstheme="minorBidi"/>
          <w:sz w:val="24"/>
          <w:szCs w:val="24"/>
        </w:rPr>
        <w:t xml:space="preserve"> so people </w:t>
      </w:r>
      <w:r>
        <w:rPr>
          <w:rFonts w:asciiTheme="minorBidi" w:hAnsiTheme="minorBidi" w:cstheme="minorBidi"/>
          <w:sz w:val="24"/>
          <w:szCs w:val="24"/>
        </w:rPr>
        <w:t xml:space="preserve">will </w:t>
      </w:r>
      <w:r w:rsidR="001467EB" w:rsidRPr="00813990">
        <w:rPr>
          <w:rFonts w:asciiTheme="minorBidi" w:hAnsiTheme="minorBidi" w:cstheme="minorBidi"/>
          <w:sz w:val="24"/>
          <w:szCs w:val="24"/>
        </w:rPr>
        <w:t>be de</w:t>
      </w:r>
      <w:r w:rsidR="00E87CF6" w:rsidRPr="00813990">
        <w:rPr>
          <w:rFonts w:asciiTheme="minorBidi" w:hAnsiTheme="minorBidi" w:cstheme="minorBidi"/>
          <w:sz w:val="24"/>
          <w:szCs w:val="24"/>
        </w:rPr>
        <w:t>terred from oppressing the weak</w:t>
      </w:r>
      <w:r>
        <w:rPr>
          <w:rFonts w:asciiTheme="minorBidi" w:hAnsiTheme="minorBidi" w:cstheme="minorBidi"/>
          <w:sz w:val="24"/>
          <w:szCs w:val="24"/>
        </w:rPr>
        <w:t>; it</w:t>
      </w:r>
      <w:r w:rsidR="00E87CF6" w:rsidRPr="00813990">
        <w:rPr>
          <w:rFonts w:asciiTheme="minorBidi" w:hAnsiTheme="minorBidi" w:cstheme="minorBidi"/>
          <w:sz w:val="24"/>
          <w:szCs w:val="24"/>
        </w:rPr>
        <w:t xml:space="preserve"> is also important religiously to worship God by turning to Him with petitions, because that builds a person's faith </w:t>
      </w:r>
      <w:r w:rsidR="001467EB" w:rsidRPr="00813990">
        <w:rPr>
          <w:rFonts w:asciiTheme="minorBidi" w:hAnsiTheme="minorBidi" w:cstheme="minorBidi"/>
          <w:sz w:val="24"/>
          <w:szCs w:val="24"/>
        </w:rPr>
        <w:t xml:space="preserve">and his </w:t>
      </w:r>
      <w:r>
        <w:rPr>
          <w:rFonts w:asciiTheme="minorBidi" w:hAnsiTheme="minorBidi" w:cstheme="minorBidi"/>
          <w:sz w:val="24"/>
          <w:szCs w:val="24"/>
        </w:rPr>
        <w:t>meaningful</w:t>
      </w:r>
      <w:r w:rsidRPr="00813990">
        <w:rPr>
          <w:rFonts w:asciiTheme="minorBidi" w:hAnsiTheme="minorBidi" w:cstheme="minorBidi"/>
          <w:sz w:val="24"/>
          <w:szCs w:val="24"/>
        </w:rPr>
        <w:t xml:space="preserve"> </w:t>
      </w:r>
      <w:r w:rsidR="001467EB" w:rsidRPr="00813990">
        <w:rPr>
          <w:rFonts w:asciiTheme="minorBidi" w:hAnsiTheme="minorBidi" w:cstheme="minorBidi"/>
          <w:sz w:val="24"/>
          <w:szCs w:val="24"/>
        </w:rPr>
        <w:t xml:space="preserve">remembrance of God. </w:t>
      </w:r>
      <w:r>
        <w:rPr>
          <w:rFonts w:asciiTheme="minorBidi" w:hAnsiTheme="minorBidi" w:cstheme="minorBidi"/>
          <w:sz w:val="24"/>
          <w:szCs w:val="24"/>
        </w:rPr>
        <w:t>It</w:t>
      </w:r>
      <w:r w:rsidR="00E87CF6" w:rsidRPr="00813990">
        <w:rPr>
          <w:rFonts w:asciiTheme="minorBidi" w:hAnsiTheme="minorBidi" w:cstheme="minorBidi"/>
          <w:sz w:val="24"/>
          <w:szCs w:val="24"/>
        </w:rPr>
        <w:t xml:space="preserve"> would </w:t>
      </w:r>
      <w:r>
        <w:rPr>
          <w:rFonts w:asciiTheme="minorBidi" w:hAnsiTheme="minorBidi" w:cstheme="minorBidi"/>
          <w:sz w:val="24"/>
          <w:szCs w:val="24"/>
        </w:rPr>
        <w:t xml:space="preserve">then </w:t>
      </w:r>
      <w:r w:rsidR="00E87CF6" w:rsidRPr="00813990">
        <w:rPr>
          <w:rFonts w:asciiTheme="minorBidi" w:hAnsiTheme="minorBidi" w:cstheme="minorBidi"/>
          <w:sz w:val="24"/>
          <w:szCs w:val="24"/>
        </w:rPr>
        <w:t>be incorrect to say that prayer has no effect</w:t>
      </w:r>
      <w:r w:rsidR="00813990" w:rsidRPr="00813990">
        <w:rPr>
          <w:rFonts w:asciiTheme="minorBidi" w:hAnsiTheme="minorBidi" w:cstheme="minorBidi"/>
          <w:sz w:val="24"/>
          <w:szCs w:val="24"/>
        </w:rPr>
        <w:t xml:space="preserve"> at all</w:t>
      </w:r>
      <w:r w:rsidR="00E87CF6" w:rsidRPr="00813990">
        <w:rPr>
          <w:rFonts w:asciiTheme="minorBidi" w:hAnsiTheme="minorBidi" w:cstheme="minorBidi"/>
          <w:sz w:val="24"/>
          <w:szCs w:val="24"/>
        </w:rPr>
        <w:t xml:space="preserve">: it influences </w:t>
      </w:r>
      <w:proofErr w:type="gramStart"/>
      <w:r w:rsidR="00E87CF6" w:rsidRPr="00813990">
        <w:rPr>
          <w:rFonts w:asciiTheme="minorBidi" w:hAnsiTheme="minorBidi" w:cstheme="minorBidi"/>
          <w:sz w:val="24"/>
          <w:szCs w:val="24"/>
        </w:rPr>
        <w:t>society</w:t>
      </w:r>
      <w:proofErr w:type="gramEnd"/>
      <w:r w:rsidR="00E87CF6" w:rsidRPr="00813990">
        <w:rPr>
          <w:rFonts w:asciiTheme="minorBidi" w:hAnsiTheme="minorBidi" w:cstheme="minorBidi"/>
          <w:sz w:val="24"/>
          <w:szCs w:val="24"/>
        </w:rPr>
        <w:t xml:space="preserve"> and it influence</w:t>
      </w:r>
      <w:r w:rsidR="00813990" w:rsidRPr="00813990">
        <w:rPr>
          <w:rFonts w:asciiTheme="minorBidi" w:hAnsiTheme="minorBidi" w:cstheme="minorBidi"/>
          <w:sz w:val="24"/>
          <w:szCs w:val="24"/>
        </w:rPr>
        <w:t>s</w:t>
      </w:r>
      <w:r w:rsidR="00E87CF6" w:rsidRPr="00813990">
        <w:rPr>
          <w:rFonts w:asciiTheme="minorBidi" w:hAnsiTheme="minorBidi" w:cstheme="minorBidi"/>
          <w:sz w:val="24"/>
          <w:szCs w:val="24"/>
        </w:rPr>
        <w:t xml:space="preserve"> </w:t>
      </w:r>
      <w:r w:rsidR="001467EB" w:rsidRPr="00813990">
        <w:rPr>
          <w:rFonts w:asciiTheme="minorBidi" w:hAnsiTheme="minorBidi" w:cstheme="minorBidi"/>
          <w:sz w:val="24"/>
          <w:szCs w:val="24"/>
        </w:rPr>
        <w:t>the believing person.</w:t>
      </w:r>
    </w:p>
    <w:p w14:paraId="7511F3DE" w14:textId="77777777" w:rsidR="00E87CF6" w:rsidRPr="00813990" w:rsidRDefault="00E87CF6" w:rsidP="00E74F18">
      <w:pPr>
        <w:spacing w:line="240" w:lineRule="auto"/>
        <w:rPr>
          <w:rFonts w:asciiTheme="minorBidi" w:hAnsiTheme="minorBidi" w:cstheme="minorBidi"/>
          <w:sz w:val="24"/>
          <w:szCs w:val="24"/>
        </w:rPr>
      </w:pPr>
    </w:p>
    <w:p w14:paraId="507C2890" w14:textId="4028DF63" w:rsidR="00C23968" w:rsidRPr="00813990" w:rsidRDefault="001467EB" w:rsidP="00E74F18">
      <w:pPr>
        <w:spacing w:line="240" w:lineRule="auto"/>
        <w:ind w:firstLine="720"/>
        <w:rPr>
          <w:rFonts w:asciiTheme="minorBidi" w:hAnsiTheme="minorBidi" w:cstheme="minorBidi"/>
          <w:sz w:val="24"/>
          <w:szCs w:val="24"/>
        </w:rPr>
      </w:pPr>
      <w:r w:rsidRPr="00813990">
        <w:rPr>
          <w:rFonts w:asciiTheme="minorBidi" w:hAnsiTheme="minorBidi" w:cstheme="minorBidi"/>
          <w:sz w:val="24"/>
          <w:szCs w:val="24"/>
        </w:rPr>
        <w:t xml:space="preserve">Even if we accept the narrowest </w:t>
      </w:r>
      <w:r w:rsidR="00E87CF6" w:rsidRPr="00813990">
        <w:rPr>
          <w:rFonts w:asciiTheme="minorBidi" w:hAnsiTheme="minorBidi" w:cstheme="minorBidi"/>
          <w:sz w:val="24"/>
          <w:szCs w:val="24"/>
        </w:rPr>
        <w:t xml:space="preserve">position concerning the </w:t>
      </w:r>
      <w:r w:rsidRPr="00813990">
        <w:rPr>
          <w:rFonts w:asciiTheme="minorBidi" w:hAnsiTheme="minorBidi" w:cstheme="minorBidi"/>
          <w:sz w:val="24"/>
          <w:szCs w:val="24"/>
        </w:rPr>
        <w:t>meaning</w:t>
      </w:r>
      <w:r w:rsidR="00E87CF6" w:rsidRPr="00813990">
        <w:rPr>
          <w:rFonts w:asciiTheme="minorBidi" w:hAnsiTheme="minorBidi" w:cstheme="minorBidi"/>
          <w:sz w:val="24"/>
          <w:szCs w:val="24"/>
        </w:rPr>
        <w:t xml:space="preserve"> of </w:t>
      </w:r>
      <w:r w:rsidRPr="00813990">
        <w:rPr>
          <w:rFonts w:asciiTheme="minorBidi" w:hAnsiTheme="minorBidi" w:cstheme="minorBidi"/>
          <w:sz w:val="24"/>
          <w:szCs w:val="24"/>
        </w:rPr>
        <w:t xml:space="preserve">prayer, will </w:t>
      </w:r>
      <w:r w:rsidR="00E87CF6" w:rsidRPr="00813990">
        <w:rPr>
          <w:rFonts w:asciiTheme="minorBidi" w:hAnsiTheme="minorBidi" w:cstheme="minorBidi"/>
          <w:sz w:val="24"/>
          <w:szCs w:val="24"/>
        </w:rPr>
        <w:t xml:space="preserve">are still left with </w:t>
      </w:r>
      <w:r w:rsidRPr="00813990">
        <w:rPr>
          <w:rFonts w:asciiTheme="minorBidi" w:hAnsiTheme="minorBidi" w:cstheme="minorBidi"/>
          <w:sz w:val="24"/>
          <w:szCs w:val="24"/>
        </w:rPr>
        <w:t xml:space="preserve">immense </w:t>
      </w:r>
      <w:r w:rsidR="00E87CF6" w:rsidRPr="00813990">
        <w:rPr>
          <w:rFonts w:asciiTheme="minorBidi" w:hAnsiTheme="minorBidi" w:cstheme="minorBidi"/>
          <w:sz w:val="24"/>
          <w:szCs w:val="24"/>
        </w:rPr>
        <w:t xml:space="preserve">meaning. A person who has prayed leaves prayer different </w:t>
      </w:r>
      <w:r w:rsidR="005D73ED" w:rsidRPr="00813990">
        <w:rPr>
          <w:rFonts w:asciiTheme="minorBidi" w:hAnsiTheme="minorBidi" w:cstheme="minorBidi"/>
          <w:sz w:val="24"/>
          <w:szCs w:val="24"/>
        </w:rPr>
        <w:t xml:space="preserve">from when he entered it. A person might pray for his livelihood, </w:t>
      </w:r>
      <w:r w:rsidRPr="00813990">
        <w:rPr>
          <w:rFonts w:asciiTheme="minorBidi" w:hAnsiTheme="minorBidi" w:cstheme="minorBidi"/>
          <w:sz w:val="24"/>
          <w:szCs w:val="24"/>
        </w:rPr>
        <w:t>and at the end of the prayer</w:t>
      </w:r>
      <w:r w:rsidR="00074E4B">
        <w:rPr>
          <w:rFonts w:asciiTheme="minorBidi" w:hAnsiTheme="minorBidi" w:cstheme="minorBidi"/>
          <w:sz w:val="24"/>
          <w:szCs w:val="24"/>
        </w:rPr>
        <w:t>,</w:t>
      </w:r>
      <w:r w:rsidRPr="00813990">
        <w:rPr>
          <w:rFonts w:asciiTheme="minorBidi" w:hAnsiTheme="minorBidi" w:cstheme="minorBidi"/>
          <w:sz w:val="24"/>
          <w:szCs w:val="24"/>
        </w:rPr>
        <w:t xml:space="preserve"> God will not </w:t>
      </w:r>
      <w:r w:rsidR="005D73ED" w:rsidRPr="00813990">
        <w:rPr>
          <w:rFonts w:asciiTheme="minorBidi" w:hAnsiTheme="minorBidi" w:cstheme="minorBidi"/>
          <w:sz w:val="24"/>
          <w:szCs w:val="24"/>
        </w:rPr>
        <w:t xml:space="preserve">upend the economic system and his stock shares will not rise in value, but nevertheless his prayer </w:t>
      </w:r>
      <w:r w:rsidRPr="00813990">
        <w:rPr>
          <w:rFonts w:asciiTheme="minorBidi" w:hAnsiTheme="minorBidi" w:cstheme="minorBidi"/>
          <w:sz w:val="24"/>
          <w:szCs w:val="24"/>
        </w:rPr>
        <w:t xml:space="preserve">will have meaning. </w:t>
      </w:r>
      <w:r w:rsidR="005D73ED" w:rsidRPr="00813990">
        <w:rPr>
          <w:rFonts w:asciiTheme="minorBidi" w:hAnsiTheme="minorBidi" w:cstheme="minorBidi"/>
          <w:sz w:val="24"/>
          <w:szCs w:val="24"/>
        </w:rPr>
        <w:t xml:space="preserve">Having gained a broader perception of reality, the person will view his financial situation in an entirely different manner. He will have undergone </w:t>
      </w:r>
      <w:r w:rsidRPr="00813990">
        <w:rPr>
          <w:rFonts w:asciiTheme="minorBidi" w:hAnsiTheme="minorBidi" w:cstheme="minorBidi"/>
          <w:sz w:val="24"/>
          <w:szCs w:val="24"/>
        </w:rPr>
        <w:t xml:space="preserve">a change of consciousness. It is possible that according to </w:t>
      </w:r>
      <w:r w:rsidR="005D73ED" w:rsidRPr="00813990">
        <w:rPr>
          <w:rFonts w:asciiTheme="minorBidi" w:hAnsiTheme="minorBidi" w:cstheme="minorBidi"/>
          <w:sz w:val="24"/>
          <w:szCs w:val="24"/>
        </w:rPr>
        <w:t>the Rambam</w:t>
      </w:r>
      <w:r w:rsidRPr="00813990">
        <w:rPr>
          <w:rFonts w:asciiTheme="minorBidi" w:hAnsiTheme="minorBidi" w:cstheme="minorBidi"/>
          <w:sz w:val="24"/>
          <w:szCs w:val="24"/>
        </w:rPr>
        <w:t xml:space="preserve">, prayer </w:t>
      </w:r>
      <w:r w:rsidR="005D73ED" w:rsidRPr="00813990">
        <w:rPr>
          <w:rFonts w:asciiTheme="minorBidi" w:hAnsiTheme="minorBidi" w:cstheme="minorBidi"/>
          <w:sz w:val="24"/>
          <w:szCs w:val="24"/>
        </w:rPr>
        <w:t xml:space="preserve">may not change God's governance of the world, but it generates a much more significant change. Had God answered </w:t>
      </w:r>
      <w:r w:rsidR="00074E4B">
        <w:rPr>
          <w:rFonts w:asciiTheme="minorBidi" w:hAnsiTheme="minorBidi" w:cstheme="minorBidi"/>
          <w:sz w:val="24"/>
          <w:szCs w:val="24"/>
        </w:rPr>
        <w:t>the</w:t>
      </w:r>
      <w:r w:rsidR="00074E4B" w:rsidRPr="00813990">
        <w:rPr>
          <w:rFonts w:asciiTheme="minorBidi" w:hAnsiTheme="minorBidi" w:cstheme="minorBidi"/>
          <w:sz w:val="24"/>
          <w:szCs w:val="24"/>
        </w:rPr>
        <w:t xml:space="preserve"> </w:t>
      </w:r>
      <w:r w:rsidR="005D73ED" w:rsidRPr="00813990">
        <w:rPr>
          <w:rFonts w:asciiTheme="minorBidi" w:hAnsiTheme="minorBidi" w:cstheme="minorBidi"/>
          <w:sz w:val="24"/>
          <w:szCs w:val="24"/>
        </w:rPr>
        <w:t>request and granted a large</w:t>
      </w:r>
      <w:r w:rsidR="00074E4B">
        <w:rPr>
          <w:rFonts w:asciiTheme="minorBidi" w:hAnsiTheme="minorBidi" w:cstheme="minorBidi"/>
          <w:sz w:val="24"/>
          <w:szCs w:val="24"/>
        </w:rPr>
        <w:t>r</w:t>
      </w:r>
      <w:r w:rsidR="005D73ED" w:rsidRPr="00813990">
        <w:rPr>
          <w:rFonts w:asciiTheme="minorBidi" w:hAnsiTheme="minorBidi" w:cstheme="minorBidi"/>
          <w:sz w:val="24"/>
          <w:szCs w:val="24"/>
        </w:rPr>
        <w:t xml:space="preserve"> house or a fancier car, the request would have been fulfilled but the person and society would be left in the same place. Prayer that influences a person's consciousness </w:t>
      </w:r>
      <w:r w:rsidR="00074E4B">
        <w:rPr>
          <w:rFonts w:asciiTheme="minorBidi" w:hAnsiTheme="minorBidi" w:cstheme="minorBidi"/>
          <w:sz w:val="24"/>
          <w:szCs w:val="24"/>
        </w:rPr>
        <w:t>has the capacity to</w:t>
      </w:r>
      <w:r w:rsidR="00074E4B" w:rsidRPr="00813990">
        <w:rPr>
          <w:rFonts w:asciiTheme="minorBidi" w:hAnsiTheme="minorBidi" w:cstheme="minorBidi"/>
          <w:sz w:val="24"/>
          <w:szCs w:val="24"/>
        </w:rPr>
        <w:t xml:space="preserve"> </w:t>
      </w:r>
      <w:r w:rsidR="00074E4B">
        <w:rPr>
          <w:rFonts w:asciiTheme="minorBidi" w:hAnsiTheme="minorBidi" w:cstheme="minorBidi"/>
          <w:sz w:val="24"/>
          <w:szCs w:val="24"/>
        </w:rPr>
        <w:t>carry</w:t>
      </w:r>
      <w:r w:rsidR="00074E4B" w:rsidRPr="00813990">
        <w:rPr>
          <w:rFonts w:asciiTheme="minorBidi" w:hAnsiTheme="minorBidi" w:cstheme="minorBidi"/>
          <w:sz w:val="24"/>
          <w:szCs w:val="24"/>
        </w:rPr>
        <w:t xml:space="preserve"> </w:t>
      </w:r>
      <w:r w:rsidR="005D73ED" w:rsidRPr="00813990">
        <w:rPr>
          <w:rFonts w:asciiTheme="minorBidi" w:hAnsiTheme="minorBidi" w:cstheme="minorBidi"/>
          <w:sz w:val="24"/>
          <w:szCs w:val="24"/>
        </w:rPr>
        <w:t>him to a completely different place.</w:t>
      </w:r>
    </w:p>
    <w:p w14:paraId="462CED63" w14:textId="77777777" w:rsidR="005D73ED" w:rsidRPr="00813990" w:rsidRDefault="005D73ED" w:rsidP="00E74F18">
      <w:pPr>
        <w:spacing w:line="240" w:lineRule="auto"/>
        <w:rPr>
          <w:rFonts w:asciiTheme="minorBidi" w:hAnsiTheme="minorBidi" w:cstheme="minorBidi"/>
          <w:sz w:val="24"/>
          <w:szCs w:val="24"/>
        </w:rPr>
      </w:pPr>
    </w:p>
    <w:p w14:paraId="449BB6F9" w14:textId="77777777" w:rsidR="005D73ED" w:rsidRPr="00813990" w:rsidRDefault="005D73ED" w:rsidP="00E74F18">
      <w:pPr>
        <w:spacing w:line="240" w:lineRule="auto"/>
        <w:rPr>
          <w:rFonts w:asciiTheme="minorBidi" w:hAnsiTheme="minorBidi" w:cstheme="minorBidi"/>
          <w:sz w:val="24"/>
          <w:szCs w:val="24"/>
        </w:rPr>
      </w:pPr>
      <w:r w:rsidRPr="00813990">
        <w:rPr>
          <w:rFonts w:asciiTheme="minorBidi" w:hAnsiTheme="minorBidi" w:cstheme="minorBidi"/>
          <w:sz w:val="24"/>
          <w:szCs w:val="24"/>
        </w:rPr>
        <w:t>(Translated by David Strauss)</w:t>
      </w:r>
    </w:p>
    <w:sectPr w:rsidR="005D73ED" w:rsidRPr="0081399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9A56" w14:textId="77777777" w:rsidR="00A437B1" w:rsidRDefault="00A437B1">
      <w:r>
        <w:separator/>
      </w:r>
    </w:p>
  </w:endnote>
  <w:endnote w:type="continuationSeparator" w:id="0">
    <w:p w14:paraId="5FFF2E0D" w14:textId="77777777" w:rsidR="00A437B1" w:rsidRDefault="00A4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101534"/>
      <w:docPartObj>
        <w:docPartGallery w:val="Page Numbers (Bottom of Page)"/>
        <w:docPartUnique/>
      </w:docPartObj>
    </w:sdtPr>
    <w:sdtEndPr>
      <w:rPr>
        <w:noProof/>
      </w:rPr>
    </w:sdtEndPr>
    <w:sdtContent>
      <w:p w14:paraId="33FB5175" w14:textId="3F2601AD" w:rsidR="003F406A" w:rsidRDefault="003F4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132CC0" w14:textId="006168BA" w:rsidR="00373FD3" w:rsidRDefault="00373FD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D421" w14:textId="77777777" w:rsidR="00A437B1" w:rsidRDefault="00A437B1">
      <w:r>
        <w:separator/>
      </w:r>
    </w:p>
  </w:footnote>
  <w:footnote w:type="continuationSeparator" w:id="0">
    <w:p w14:paraId="74BCD408" w14:textId="77777777" w:rsidR="00A437B1" w:rsidRDefault="00A4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59"/>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3A42"/>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4E4B"/>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E1"/>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391"/>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58F"/>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447"/>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E08"/>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0DFE"/>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06A"/>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45"/>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3E0"/>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3D98"/>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1E4"/>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106"/>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659"/>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C82"/>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1BCB"/>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180"/>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96C"/>
    <w:rsid w:val="00936D08"/>
    <w:rsid w:val="009374BE"/>
    <w:rsid w:val="009376EC"/>
    <w:rsid w:val="00937D7F"/>
    <w:rsid w:val="009401D4"/>
    <w:rsid w:val="0094120B"/>
    <w:rsid w:val="00941228"/>
    <w:rsid w:val="009412B0"/>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7B1"/>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372"/>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9E6"/>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CE9"/>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358A"/>
    <w:rsid w:val="00B33797"/>
    <w:rsid w:val="00B33A45"/>
    <w:rsid w:val="00B33CB4"/>
    <w:rsid w:val="00B34009"/>
    <w:rsid w:val="00B3437D"/>
    <w:rsid w:val="00B354FA"/>
    <w:rsid w:val="00B3575A"/>
    <w:rsid w:val="00B35D25"/>
    <w:rsid w:val="00B35DCD"/>
    <w:rsid w:val="00B35EEC"/>
    <w:rsid w:val="00B35F9F"/>
    <w:rsid w:val="00B35FFE"/>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ADF"/>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3EB6"/>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7CF"/>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62B"/>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C4F"/>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F18"/>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4F7D"/>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24B"/>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A0F87"/>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styleId="CommentReference">
    <w:name w:val="annotation reference"/>
    <w:basedOn w:val="DefaultParagraphFont"/>
    <w:rsid w:val="00762C82"/>
    <w:rPr>
      <w:sz w:val="16"/>
      <w:szCs w:val="16"/>
    </w:rPr>
  </w:style>
  <w:style w:type="paragraph" w:styleId="CommentText">
    <w:name w:val="annotation text"/>
    <w:basedOn w:val="Normal"/>
    <w:link w:val="CommentTextChar"/>
    <w:rsid w:val="00762C82"/>
    <w:pPr>
      <w:spacing w:line="240" w:lineRule="auto"/>
    </w:pPr>
    <w:rPr>
      <w:sz w:val="20"/>
    </w:rPr>
  </w:style>
  <w:style w:type="character" w:customStyle="1" w:styleId="CommentTextChar">
    <w:name w:val="Comment Text Char"/>
    <w:basedOn w:val="DefaultParagraphFont"/>
    <w:link w:val="CommentText"/>
    <w:rsid w:val="00762C82"/>
    <w:rPr>
      <w:rFonts w:ascii="Courier New" w:hAnsi="Courier New" w:cs="Miriam"/>
    </w:rPr>
  </w:style>
  <w:style w:type="paragraph" w:styleId="CommentSubject">
    <w:name w:val="annotation subject"/>
    <w:basedOn w:val="CommentText"/>
    <w:next w:val="CommentText"/>
    <w:link w:val="CommentSubjectChar"/>
    <w:semiHidden/>
    <w:unhideWhenUsed/>
    <w:rsid w:val="00762C82"/>
    <w:rPr>
      <w:b/>
      <w:bCs/>
    </w:rPr>
  </w:style>
  <w:style w:type="character" w:customStyle="1" w:styleId="CommentSubjectChar">
    <w:name w:val="Comment Subject Char"/>
    <w:basedOn w:val="CommentTextChar"/>
    <w:link w:val="CommentSubject"/>
    <w:semiHidden/>
    <w:rsid w:val="00762C82"/>
    <w:rPr>
      <w:rFonts w:ascii="Courier New" w:hAnsi="Courier New" w:cs="Miriam"/>
      <w:b/>
      <w:bCs/>
    </w:rPr>
  </w:style>
  <w:style w:type="paragraph" w:styleId="Revision">
    <w:name w:val="Revision"/>
    <w:hidden/>
    <w:uiPriority w:val="99"/>
    <w:semiHidden/>
    <w:rsid w:val="004E23E0"/>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B292-D292-41A7-A107-088EB104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2204</Words>
  <Characters>12568</Characters>
  <Application>Microsoft Office Word</Application>
  <DocSecurity>0</DocSecurity>
  <Lines>104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2021-11-24T07:32:00Z</dcterms:created>
  <dcterms:modified xsi:type="dcterms:W3CDTF">2021-11-28T09:36:00Z</dcterms:modified>
</cp:coreProperties>
</file>