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3612E" w14:textId="77777777" w:rsidR="009B0696" w:rsidRPr="00AF7783" w:rsidRDefault="009B0696" w:rsidP="009B0696">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22340C43" w14:textId="77777777" w:rsidR="009B0696" w:rsidRPr="00AF7783" w:rsidRDefault="009B0696" w:rsidP="009B0696">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41C7250E" w14:textId="77777777" w:rsidR="009B0696" w:rsidRPr="00AF7783" w:rsidRDefault="009B0696" w:rsidP="009B0696">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0FE56534" w14:textId="77777777" w:rsidR="009B0696" w:rsidRDefault="009B0696" w:rsidP="009B0696">
      <w:pPr>
        <w:spacing w:line="240" w:lineRule="auto"/>
        <w:jc w:val="center"/>
        <w:rPr>
          <w:rFonts w:asciiTheme="minorBidi" w:hAnsiTheme="minorBidi" w:cstheme="minorBidi"/>
          <w:caps/>
          <w:sz w:val="24"/>
          <w:szCs w:val="24"/>
        </w:rPr>
      </w:pPr>
    </w:p>
    <w:p w14:paraId="6E682A92" w14:textId="77777777" w:rsidR="009B0696" w:rsidRPr="007614E6" w:rsidRDefault="009B0696" w:rsidP="009B0696">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2D360319" w14:textId="77777777" w:rsidR="009B0696" w:rsidRPr="007614E6" w:rsidRDefault="009B0696" w:rsidP="009B0696">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0C21AAD4" w14:textId="77777777" w:rsidR="009B0696" w:rsidRPr="0025159C" w:rsidRDefault="009B0696" w:rsidP="009B0696">
      <w:pPr>
        <w:spacing w:line="240" w:lineRule="auto"/>
        <w:jc w:val="center"/>
        <w:rPr>
          <w:rFonts w:asciiTheme="minorBidi" w:hAnsiTheme="minorBidi" w:cstheme="minorBidi"/>
          <w:b/>
          <w:bCs/>
        </w:rPr>
      </w:pPr>
    </w:p>
    <w:p w14:paraId="02A34B34" w14:textId="77777777" w:rsidR="009B0696" w:rsidRDefault="009B0696" w:rsidP="009B0696">
      <w:pPr>
        <w:widowControl w:val="0"/>
        <w:shd w:val="clear" w:color="auto" w:fill="FFFFFF"/>
        <w:spacing w:line="240" w:lineRule="auto"/>
        <w:jc w:val="center"/>
        <w:rPr>
          <w:rFonts w:asciiTheme="minorBidi" w:hAnsiTheme="minorBidi"/>
          <w:b/>
          <w:bCs/>
          <w:sz w:val="24"/>
          <w:szCs w:val="24"/>
        </w:rPr>
      </w:pPr>
    </w:p>
    <w:p w14:paraId="4D88C89B" w14:textId="1C6DD527" w:rsidR="009B0696" w:rsidRPr="004D15C1" w:rsidRDefault="009B0696" w:rsidP="009B0696">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2</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1384BD6D" w14:textId="736946DB" w:rsidR="009B0696" w:rsidRDefault="009B0696" w:rsidP="009B0696">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2</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w:t>
      </w:r>
      <w:r>
        <w:rPr>
          <w:rFonts w:asciiTheme="minorBidi" w:hAnsiTheme="minorBidi" w:cstheme="minorBidi"/>
          <w:b/>
          <w:bCs/>
          <w:sz w:val="24"/>
          <w:szCs w:val="24"/>
        </w:rPr>
        <w:t>8</w:t>
      </w:r>
      <w:r w:rsidRPr="004D15C1">
        <w:rPr>
          <w:rFonts w:asciiTheme="minorBidi" w:hAnsiTheme="minorBidi" w:cstheme="minorBidi"/>
          <w:b/>
          <w:bCs/>
          <w:sz w:val="24"/>
          <w:szCs w:val="24"/>
        </w:rPr>
        <w:t>)</w:t>
      </w:r>
    </w:p>
    <w:p w14:paraId="7FA3BA0C" w14:textId="2CCCEC92" w:rsidR="00967436" w:rsidRDefault="00967436" w:rsidP="009B0696">
      <w:pPr>
        <w:spacing w:line="240" w:lineRule="auto"/>
        <w:ind w:firstLine="720"/>
        <w:rPr>
          <w:rFonts w:asciiTheme="minorBidi" w:hAnsiTheme="minorBidi" w:cstheme="minorBidi"/>
          <w:caps/>
          <w:sz w:val="24"/>
          <w:szCs w:val="24"/>
        </w:rPr>
      </w:pPr>
    </w:p>
    <w:p w14:paraId="28D041A3" w14:textId="77777777" w:rsidR="009B0696" w:rsidRPr="00882C14" w:rsidRDefault="009B0696" w:rsidP="009B0696">
      <w:pPr>
        <w:spacing w:line="240" w:lineRule="auto"/>
        <w:ind w:firstLine="720"/>
        <w:rPr>
          <w:rFonts w:asciiTheme="minorBidi" w:hAnsiTheme="minorBidi" w:cstheme="minorBidi"/>
          <w:sz w:val="24"/>
          <w:szCs w:val="24"/>
        </w:rPr>
      </w:pPr>
    </w:p>
    <w:p w14:paraId="0BFA9245" w14:textId="6C798487" w:rsidR="00883433" w:rsidRPr="00882C14" w:rsidRDefault="00235F66"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In the previous </w:t>
      </w:r>
      <w:r w:rsidRPr="00882C14">
        <w:rPr>
          <w:rFonts w:asciiTheme="minorBidi" w:hAnsiTheme="minorBidi" w:cstheme="minorBidi"/>
          <w:i/>
          <w:iCs/>
          <w:sz w:val="24"/>
          <w:szCs w:val="24"/>
        </w:rPr>
        <w:t>shiur</w:t>
      </w:r>
      <w:r w:rsidRPr="00882C14">
        <w:rPr>
          <w:rFonts w:asciiTheme="minorBidi" w:hAnsiTheme="minorBidi" w:cstheme="minorBidi"/>
          <w:sz w:val="24"/>
          <w:szCs w:val="24"/>
        </w:rPr>
        <w:t xml:space="preserve">, we discussed Yechezkel's prophetic journey to the Temple. Later in chapter 10, the prophet describes what is happening </w:t>
      </w:r>
      <w:r w:rsidR="00883433" w:rsidRPr="00882C14">
        <w:rPr>
          <w:rFonts w:asciiTheme="minorBidi" w:hAnsiTheme="minorBidi" w:cstheme="minorBidi"/>
          <w:sz w:val="24"/>
          <w:szCs w:val="24"/>
        </w:rPr>
        <w:t xml:space="preserve">in the chariot and how the </w:t>
      </w:r>
      <w:r w:rsidR="00883433" w:rsidRPr="00882C14">
        <w:rPr>
          <w:rFonts w:asciiTheme="minorBidi" w:hAnsiTheme="minorBidi" w:cstheme="minorBidi"/>
          <w:i/>
          <w:iCs/>
          <w:sz w:val="24"/>
          <w:szCs w:val="24"/>
        </w:rPr>
        <w:t>Shekina</w:t>
      </w:r>
      <w:r w:rsidRPr="00882C14">
        <w:rPr>
          <w:rFonts w:asciiTheme="minorBidi" w:hAnsiTheme="minorBidi" w:cstheme="minorBidi"/>
          <w:sz w:val="24"/>
          <w:szCs w:val="24"/>
        </w:rPr>
        <w:t xml:space="preserve"> is departing from the T</w:t>
      </w:r>
      <w:r w:rsidR="00883433" w:rsidRPr="00882C14">
        <w:rPr>
          <w:rFonts w:asciiTheme="minorBidi" w:hAnsiTheme="minorBidi" w:cstheme="minorBidi"/>
          <w:sz w:val="24"/>
          <w:szCs w:val="24"/>
        </w:rPr>
        <w:t>emple.</w:t>
      </w:r>
    </w:p>
    <w:p w14:paraId="0CDE177F" w14:textId="77777777" w:rsidR="00235F66" w:rsidRPr="00882C14" w:rsidRDefault="00235F66" w:rsidP="009B0696">
      <w:pPr>
        <w:spacing w:line="240" w:lineRule="auto"/>
        <w:ind w:firstLine="720"/>
        <w:rPr>
          <w:rFonts w:asciiTheme="minorBidi" w:hAnsiTheme="minorBidi" w:cstheme="minorBidi"/>
          <w:sz w:val="24"/>
          <w:szCs w:val="24"/>
        </w:rPr>
      </w:pPr>
    </w:p>
    <w:p w14:paraId="26CA1BBD" w14:textId="77777777"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These two themes are combined in this chapter:</w:t>
      </w:r>
    </w:p>
    <w:p w14:paraId="0CB98A61" w14:textId="77777777" w:rsidR="00883433" w:rsidRPr="00882C14" w:rsidRDefault="00883433" w:rsidP="009B0696">
      <w:pPr>
        <w:spacing w:line="240" w:lineRule="auto"/>
        <w:ind w:firstLine="720"/>
        <w:rPr>
          <w:rFonts w:asciiTheme="minorBidi" w:hAnsiTheme="minorBidi" w:cstheme="minorBidi"/>
          <w:sz w:val="24"/>
          <w:szCs w:val="24"/>
        </w:rPr>
      </w:pPr>
    </w:p>
    <w:p w14:paraId="44FE63E2" w14:textId="3E902D03" w:rsidR="00883433" w:rsidRPr="00882C14" w:rsidRDefault="00883433"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shd w:val="clear" w:color="auto" w:fill="FFFFFF"/>
        </w:rPr>
        <w:t xml:space="preserve">And the </w:t>
      </w:r>
      <w:r w:rsidRPr="00882C14">
        <w:rPr>
          <w:rFonts w:asciiTheme="minorBidi" w:hAnsiTheme="minorBidi" w:cstheme="minorBidi"/>
          <w:i/>
          <w:iCs/>
          <w:sz w:val="24"/>
          <w:szCs w:val="24"/>
          <w:shd w:val="clear" w:color="auto" w:fill="FFFFFF"/>
        </w:rPr>
        <w:t>keruv</w:t>
      </w:r>
      <w:r w:rsidRPr="00882C14">
        <w:rPr>
          <w:rFonts w:asciiTheme="minorBidi" w:hAnsiTheme="minorBidi" w:cstheme="minorBidi"/>
          <w:sz w:val="24"/>
          <w:szCs w:val="24"/>
          <w:shd w:val="clear" w:color="auto" w:fill="FFFFFF"/>
        </w:rPr>
        <w:t xml:space="preserve"> stretched forth his hand from between the </w:t>
      </w:r>
      <w:r w:rsidRPr="00882C14">
        <w:rPr>
          <w:rFonts w:asciiTheme="minorBidi" w:hAnsiTheme="minorBidi" w:cstheme="minorBidi"/>
          <w:i/>
          <w:iCs/>
          <w:sz w:val="24"/>
          <w:szCs w:val="24"/>
          <w:shd w:val="clear" w:color="auto" w:fill="FFFFFF"/>
        </w:rPr>
        <w:t xml:space="preserve">keruvim </w:t>
      </w:r>
      <w:r w:rsidRPr="00882C14">
        <w:rPr>
          <w:rFonts w:asciiTheme="minorBidi" w:hAnsiTheme="minorBidi" w:cstheme="minorBidi"/>
          <w:sz w:val="24"/>
          <w:szCs w:val="24"/>
          <w:shd w:val="clear" w:color="auto" w:fill="FFFFFF"/>
        </w:rPr>
        <w:t xml:space="preserve">to the fire that was between the </w:t>
      </w:r>
      <w:r w:rsidRPr="00882C14">
        <w:rPr>
          <w:rFonts w:asciiTheme="minorBidi" w:hAnsiTheme="minorBidi" w:cstheme="minorBidi"/>
          <w:i/>
          <w:iCs/>
          <w:sz w:val="24"/>
          <w:szCs w:val="24"/>
          <w:shd w:val="clear" w:color="auto" w:fill="FFFFFF"/>
        </w:rPr>
        <w:t>keruvim</w:t>
      </w:r>
      <w:r w:rsidRPr="00882C14">
        <w:rPr>
          <w:rFonts w:asciiTheme="minorBidi" w:hAnsiTheme="minorBidi" w:cstheme="minorBidi"/>
          <w:sz w:val="24"/>
          <w:szCs w:val="24"/>
          <w:shd w:val="clear" w:color="auto" w:fill="FFFFFF"/>
        </w:rPr>
        <w:t>, and took thereof, and put it into the hands of him that was clothed in linen, who took it and went out.</w:t>
      </w:r>
      <w:bookmarkStart w:id="0" w:name="8"/>
      <w:bookmarkEnd w:id="0"/>
      <w:r w:rsidRPr="00882C14">
        <w:rPr>
          <w:rFonts w:asciiTheme="minorBidi" w:hAnsiTheme="minorBidi" w:cstheme="minorBidi"/>
          <w:sz w:val="24"/>
          <w:szCs w:val="24"/>
          <w:shd w:val="clear" w:color="auto" w:fill="FFFFFF"/>
        </w:rPr>
        <w:t xml:space="preserve"> And there appeared in the </w:t>
      </w:r>
      <w:r w:rsidRPr="00882C14">
        <w:rPr>
          <w:rFonts w:asciiTheme="minorBidi" w:hAnsiTheme="minorBidi" w:cstheme="minorBidi"/>
          <w:i/>
          <w:iCs/>
          <w:sz w:val="24"/>
          <w:szCs w:val="24"/>
          <w:shd w:val="clear" w:color="auto" w:fill="FFFFFF"/>
        </w:rPr>
        <w:t>keruvim</w:t>
      </w:r>
      <w:r w:rsidRPr="00882C14">
        <w:rPr>
          <w:rFonts w:asciiTheme="minorBidi" w:hAnsiTheme="minorBidi" w:cstheme="minorBidi"/>
          <w:sz w:val="24"/>
          <w:szCs w:val="24"/>
          <w:shd w:val="clear" w:color="auto" w:fill="FFFFFF"/>
        </w:rPr>
        <w:t xml:space="preserve"> the form of a man's hand under their wings. </w:t>
      </w:r>
      <w:bookmarkStart w:id="1" w:name="9"/>
      <w:bookmarkEnd w:id="1"/>
      <w:r w:rsidRPr="00882C14">
        <w:rPr>
          <w:rFonts w:asciiTheme="minorBidi" w:hAnsiTheme="minorBidi" w:cstheme="minorBidi"/>
          <w:sz w:val="24"/>
          <w:szCs w:val="24"/>
          <w:shd w:val="clear" w:color="auto" w:fill="FFFFFF"/>
        </w:rPr>
        <w:t xml:space="preserve">And I looked, and behold four wheels beside the </w:t>
      </w:r>
      <w:r w:rsidRPr="00882C14">
        <w:rPr>
          <w:rFonts w:asciiTheme="minorBidi" w:hAnsiTheme="minorBidi" w:cstheme="minorBidi"/>
          <w:i/>
          <w:iCs/>
          <w:sz w:val="24"/>
          <w:szCs w:val="24"/>
          <w:shd w:val="clear" w:color="auto" w:fill="FFFFFF"/>
        </w:rPr>
        <w:t>keruvim</w:t>
      </w:r>
      <w:r w:rsidRPr="00882C14">
        <w:rPr>
          <w:rFonts w:asciiTheme="minorBidi" w:hAnsiTheme="minorBidi" w:cstheme="minorBidi"/>
          <w:sz w:val="24"/>
          <w:szCs w:val="24"/>
          <w:shd w:val="clear" w:color="auto" w:fill="FFFFFF"/>
        </w:rPr>
        <w:t xml:space="preserve">, one wheel beside one </w:t>
      </w:r>
      <w:r w:rsidRPr="00882C14">
        <w:rPr>
          <w:rFonts w:asciiTheme="minorBidi" w:hAnsiTheme="minorBidi" w:cstheme="minorBidi"/>
          <w:i/>
          <w:iCs/>
          <w:sz w:val="24"/>
          <w:szCs w:val="24"/>
          <w:shd w:val="clear" w:color="auto" w:fill="FFFFFF"/>
        </w:rPr>
        <w:t>keruv</w:t>
      </w:r>
      <w:r w:rsidRPr="00882C14">
        <w:rPr>
          <w:rFonts w:asciiTheme="minorBidi" w:hAnsiTheme="minorBidi" w:cstheme="minorBidi"/>
          <w:sz w:val="24"/>
          <w:szCs w:val="24"/>
          <w:shd w:val="clear" w:color="auto" w:fill="FFFFFF"/>
        </w:rPr>
        <w:t xml:space="preserve">, and another wheel beside another </w:t>
      </w:r>
      <w:r w:rsidRPr="00882C14">
        <w:rPr>
          <w:rFonts w:asciiTheme="minorBidi" w:hAnsiTheme="minorBidi" w:cstheme="minorBidi"/>
          <w:i/>
          <w:iCs/>
          <w:sz w:val="24"/>
          <w:szCs w:val="24"/>
          <w:shd w:val="clear" w:color="auto" w:fill="FFFFFF"/>
        </w:rPr>
        <w:t>keruv</w:t>
      </w:r>
      <w:r w:rsidRPr="00882C14">
        <w:rPr>
          <w:rFonts w:asciiTheme="minorBidi" w:hAnsiTheme="minorBidi" w:cstheme="minorBidi"/>
          <w:sz w:val="24"/>
          <w:szCs w:val="24"/>
          <w:shd w:val="clear" w:color="auto" w:fill="FFFFFF"/>
        </w:rPr>
        <w:t>; and the appearance of the wheels was as the color of a beryl stone.</w:t>
      </w:r>
      <w:bookmarkStart w:id="2" w:name="10"/>
      <w:bookmarkEnd w:id="2"/>
      <w:r w:rsidRPr="00882C14">
        <w:rPr>
          <w:rFonts w:asciiTheme="minorBidi" w:hAnsiTheme="minorBidi" w:cstheme="minorBidi"/>
          <w:sz w:val="24"/>
          <w:szCs w:val="24"/>
          <w:shd w:val="clear" w:color="auto" w:fill="FFFFFF"/>
        </w:rPr>
        <w:t> And as for their appearance, they four had one likeness, as if a wheel had been within a wheel. </w:t>
      </w:r>
      <w:bookmarkStart w:id="3" w:name="11"/>
      <w:bookmarkEnd w:id="3"/>
      <w:r w:rsidRPr="00882C14">
        <w:rPr>
          <w:rFonts w:asciiTheme="minorBidi" w:hAnsiTheme="minorBidi" w:cstheme="minorBidi"/>
          <w:sz w:val="24"/>
          <w:szCs w:val="24"/>
          <w:shd w:val="clear" w:color="auto" w:fill="FFFFFF"/>
        </w:rPr>
        <w:t xml:space="preserve">When they went, they went toward their four sides; they turned not as they went, but to the place </w:t>
      </w:r>
      <w:r w:rsidR="00235F66" w:rsidRPr="00882C14">
        <w:rPr>
          <w:rFonts w:asciiTheme="minorBidi" w:hAnsiTheme="minorBidi" w:cstheme="minorBidi"/>
          <w:sz w:val="24"/>
          <w:szCs w:val="24"/>
          <w:shd w:val="clear" w:color="auto" w:fill="FFFFFF"/>
        </w:rPr>
        <w:t>where</w:t>
      </w:r>
      <w:r w:rsidRPr="00882C14">
        <w:rPr>
          <w:rFonts w:asciiTheme="minorBidi" w:hAnsiTheme="minorBidi" w:cstheme="minorBidi"/>
          <w:sz w:val="24"/>
          <w:szCs w:val="24"/>
          <w:shd w:val="clear" w:color="auto" w:fill="FFFFFF"/>
        </w:rPr>
        <w:t xml:space="preserve"> the head looked they followed it; they turned not as they went. </w:t>
      </w:r>
      <w:bookmarkStart w:id="4" w:name="12"/>
      <w:bookmarkEnd w:id="4"/>
      <w:r w:rsidRPr="00882C14">
        <w:rPr>
          <w:rFonts w:asciiTheme="minorBidi" w:hAnsiTheme="minorBidi" w:cstheme="minorBidi"/>
          <w:sz w:val="24"/>
          <w:szCs w:val="24"/>
          <w:shd w:val="clear" w:color="auto" w:fill="FFFFFF"/>
        </w:rPr>
        <w:t>And their whole body, and their backs, and their hands, and their wings, and the wheels were full of eyes round about, even the wheels that they four had. </w:t>
      </w:r>
      <w:bookmarkStart w:id="5" w:name="13"/>
      <w:bookmarkEnd w:id="5"/>
      <w:r w:rsidRPr="00882C14">
        <w:rPr>
          <w:rFonts w:asciiTheme="minorBidi" w:hAnsiTheme="minorBidi" w:cstheme="minorBidi"/>
          <w:sz w:val="24"/>
          <w:szCs w:val="24"/>
          <w:shd w:val="clear" w:color="auto" w:fill="FFFFFF"/>
        </w:rPr>
        <w:t>As for the wheels, they were called in my hearing the wheelwork. </w:t>
      </w:r>
      <w:bookmarkStart w:id="6" w:name="14"/>
      <w:bookmarkEnd w:id="6"/>
      <w:r w:rsidRPr="00882C14">
        <w:rPr>
          <w:rFonts w:asciiTheme="minorBidi" w:hAnsiTheme="minorBidi" w:cstheme="minorBidi"/>
          <w:sz w:val="24"/>
          <w:szCs w:val="24"/>
          <w:shd w:val="clear" w:color="auto" w:fill="FFFFFF"/>
        </w:rPr>
        <w:t xml:space="preserve">And every one had four faces: the first face was the face of the </w:t>
      </w:r>
      <w:r w:rsidRPr="00882C14">
        <w:rPr>
          <w:rFonts w:asciiTheme="minorBidi" w:hAnsiTheme="minorBidi" w:cstheme="minorBidi"/>
          <w:i/>
          <w:iCs/>
          <w:sz w:val="24"/>
          <w:szCs w:val="24"/>
          <w:shd w:val="clear" w:color="auto" w:fill="FFFFFF"/>
        </w:rPr>
        <w:t>keruv</w:t>
      </w:r>
      <w:r w:rsidRPr="00882C14">
        <w:rPr>
          <w:rFonts w:asciiTheme="minorBidi" w:hAnsiTheme="minorBidi" w:cstheme="minorBidi"/>
          <w:sz w:val="24"/>
          <w:szCs w:val="24"/>
          <w:shd w:val="clear" w:color="auto" w:fill="FFFFFF"/>
        </w:rPr>
        <w:t>, and the second face was the face of a man, and the third the face of a lion, and the fourth the face of an eagle. </w:t>
      </w:r>
      <w:bookmarkStart w:id="7" w:name="15"/>
      <w:bookmarkEnd w:id="7"/>
      <w:r w:rsidRPr="00882C14">
        <w:rPr>
          <w:rFonts w:asciiTheme="minorBidi" w:hAnsiTheme="minorBidi" w:cstheme="minorBidi"/>
          <w:sz w:val="24"/>
          <w:szCs w:val="24"/>
          <w:shd w:val="clear" w:color="auto" w:fill="FFFFFF"/>
        </w:rPr>
        <w:t xml:space="preserve">And the </w:t>
      </w:r>
      <w:r w:rsidRPr="00882C14">
        <w:rPr>
          <w:rFonts w:asciiTheme="minorBidi" w:hAnsiTheme="minorBidi" w:cstheme="minorBidi"/>
          <w:i/>
          <w:iCs/>
          <w:sz w:val="24"/>
          <w:szCs w:val="24"/>
          <w:shd w:val="clear" w:color="auto" w:fill="FFFFFF"/>
        </w:rPr>
        <w:t>keruvim</w:t>
      </w:r>
      <w:r w:rsidRPr="00882C14">
        <w:rPr>
          <w:rFonts w:asciiTheme="minorBidi" w:hAnsiTheme="minorBidi" w:cstheme="minorBidi"/>
          <w:sz w:val="24"/>
          <w:szCs w:val="24"/>
          <w:shd w:val="clear" w:color="auto" w:fill="FFFFFF"/>
        </w:rPr>
        <w:t xml:space="preserve"> mounted up – this is the living creature that I saw by the river </w:t>
      </w:r>
      <w:r w:rsidR="00235F66" w:rsidRPr="00882C14">
        <w:rPr>
          <w:rFonts w:asciiTheme="minorBidi" w:hAnsiTheme="minorBidi" w:cstheme="minorBidi"/>
          <w:sz w:val="24"/>
          <w:szCs w:val="24"/>
          <w:shd w:val="clear" w:color="auto" w:fill="FFFFFF"/>
        </w:rPr>
        <w:t>Kevar</w:t>
      </w:r>
      <w:r w:rsidRPr="00882C14">
        <w:rPr>
          <w:rFonts w:asciiTheme="minorBidi" w:hAnsiTheme="minorBidi" w:cstheme="minorBidi"/>
          <w:sz w:val="24"/>
          <w:szCs w:val="24"/>
          <w:shd w:val="clear" w:color="auto" w:fill="FFFFFF"/>
        </w:rPr>
        <w:t>. </w:t>
      </w:r>
      <w:bookmarkStart w:id="8" w:name="16"/>
      <w:bookmarkEnd w:id="8"/>
      <w:r w:rsidRPr="00882C14">
        <w:rPr>
          <w:rFonts w:asciiTheme="minorBidi" w:hAnsiTheme="minorBidi" w:cstheme="minorBidi"/>
          <w:sz w:val="24"/>
          <w:szCs w:val="24"/>
          <w:shd w:val="clear" w:color="auto" w:fill="FFFFFF"/>
        </w:rPr>
        <w:t xml:space="preserve">And when the </w:t>
      </w:r>
      <w:r w:rsidRPr="00882C14">
        <w:rPr>
          <w:rFonts w:asciiTheme="minorBidi" w:hAnsiTheme="minorBidi" w:cstheme="minorBidi"/>
          <w:i/>
          <w:iCs/>
          <w:sz w:val="24"/>
          <w:szCs w:val="24"/>
          <w:shd w:val="clear" w:color="auto" w:fill="FFFFFF"/>
        </w:rPr>
        <w:t>keruvim</w:t>
      </w:r>
      <w:r w:rsidRPr="00882C14">
        <w:rPr>
          <w:rFonts w:asciiTheme="minorBidi" w:hAnsiTheme="minorBidi" w:cstheme="minorBidi"/>
          <w:sz w:val="24"/>
          <w:szCs w:val="24"/>
          <w:shd w:val="clear" w:color="auto" w:fill="FFFFFF"/>
        </w:rPr>
        <w:t xml:space="preserve"> went, the wheels went beside them; and when the </w:t>
      </w:r>
      <w:r w:rsidRPr="00882C14">
        <w:rPr>
          <w:rFonts w:asciiTheme="minorBidi" w:hAnsiTheme="minorBidi" w:cstheme="minorBidi"/>
          <w:i/>
          <w:iCs/>
          <w:sz w:val="24"/>
          <w:szCs w:val="24"/>
          <w:shd w:val="clear" w:color="auto" w:fill="FFFFFF"/>
        </w:rPr>
        <w:t>keru</w:t>
      </w:r>
      <w:r w:rsidR="00235F66" w:rsidRPr="00882C14">
        <w:rPr>
          <w:rFonts w:asciiTheme="minorBidi" w:hAnsiTheme="minorBidi" w:cstheme="minorBidi"/>
          <w:i/>
          <w:iCs/>
          <w:sz w:val="24"/>
          <w:szCs w:val="24"/>
          <w:shd w:val="clear" w:color="auto" w:fill="FFFFFF"/>
        </w:rPr>
        <w:t>v</w:t>
      </w:r>
      <w:r w:rsidRPr="00882C14">
        <w:rPr>
          <w:rFonts w:asciiTheme="minorBidi" w:hAnsiTheme="minorBidi" w:cstheme="minorBidi"/>
          <w:i/>
          <w:iCs/>
          <w:sz w:val="24"/>
          <w:szCs w:val="24"/>
          <w:shd w:val="clear" w:color="auto" w:fill="FFFFFF"/>
        </w:rPr>
        <w:t>im</w:t>
      </w:r>
      <w:r w:rsidRPr="00882C14">
        <w:rPr>
          <w:rFonts w:asciiTheme="minorBidi" w:hAnsiTheme="minorBidi" w:cstheme="minorBidi"/>
          <w:sz w:val="24"/>
          <w:szCs w:val="24"/>
          <w:shd w:val="clear" w:color="auto" w:fill="FFFFFF"/>
        </w:rPr>
        <w:t xml:space="preserve"> lifted up their wings to mount up from the earth, the same wheels also turned not from beside them. </w:t>
      </w:r>
      <w:bookmarkStart w:id="9" w:name="17"/>
      <w:bookmarkEnd w:id="9"/>
      <w:r w:rsidRPr="00882C14">
        <w:rPr>
          <w:rFonts w:asciiTheme="minorBidi" w:hAnsiTheme="minorBidi" w:cstheme="minorBidi"/>
          <w:sz w:val="24"/>
          <w:szCs w:val="24"/>
          <w:shd w:val="clear" w:color="auto" w:fill="FFFFFF"/>
        </w:rPr>
        <w:t>When they stood, these stood, and when they mounted up, these mounted up with them; for the spirit of the living creature was in them. </w:t>
      </w:r>
      <w:bookmarkStart w:id="10" w:name="18"/>
      <w:bookmarkEnd w:id="10"/>
      <w:r w:rsidR="00510E50" w:rsidRPr="00882C14">
        <w:rPr>
          <w:rFonts w:asciiTheme="minorBidi" w:hAnsiTheme="minorBidi" w:cstheme="minorBidi"/>
          <w:sz w:val="24"/>
          <w:szCs w:val="24"/>
          <w:shd w:val="clear" w:color="auto" w:fill="FFFFFF"/>
        </w:rPr>
        <w:t xml:space="preserve">And the glory of the Lord </w:t>
      </w:r>
      <w:r w:rsidRPr="00882C14">
        <w:rPr>
          <w:rFonts w:asciiTheme="minorBidi" w:hAnsiTheme="minorBidi" w:cstheme="minorBidi"/>
          <w:sz w:val="24"/>
          <w:szCs w:val="24"/>
          <w:shd w:val="clear" w:color="auto" w:fill="FFFFFF"/>
        </w:rPr>
        <w:t xml:space="preserve">went forth from off the threshold of the house, and stood over the </w:t>
      </w:r>
      <w:r w:rsidR="00510E50" w:rsidRPr="00882C14">
        <w:rPr>
          <w:rFonts w:asciiTheme="minorBidi" w:hAnsiTheme="minorBidi" w:cstheme="minorBidi"/>
          <w:i/>
          <w:iCs/>
          <w:sz w:val="24"/>
          <w:szCs w:val="24"/>
          <w:shd w:val="clear" w:color="auto" w:fill="FFFFFF"/>
        </w:rPr>
        <w:t>keruvim</w:t>
      </w:r>
      <w:r w:rsidRPr="00882C14">
        <w:rPr>
          <w:rFonts w:asciiTheme="minorBidi" w:hAnsiTheme="minorBidi" w:cstheme="minorBidi"/>
          <w:sz w:val="24"/>
          <w:szCs w:val="24"/>
          <w:shd w:val="clear" w:color="auto" w:fill="FFFFFF"/>
        </w:rPr>
        <w:t>. </w:t>
      </w:r>
      <w:bookmarkStart w:id="11" w:name="19"/>
      <w:bookmarkEnd w:id="11"/>
      <w:r w:rsidRPr="00882C14">
        <w:rPr>
          <w:rFonts w:asciiTheme="minorBidi" w:hAnsiTheme="minorBidi" w:cstheme="minorBidi"/>
          <w:sz w:val="24"/>
          <w:szCs w:val="24"/>
          <w:shd w:val="clear" w:color="auto" w:fill="FFFFFF"/>
        </w:rPr>
        <w:t xml:space="preserve">And the </w:t>
      </w:r>
      <w:r w:rsidR="00510E50" w:rsidRPr="00882C14">
        <w:rPr>
          <w:rFonts w:asciiTheme="minorBidi" w:hAnsiTheme="minorBidi" w:cstheme="minorBidi"/>
          <w:i/>
          <w:iCs/>
          <w:sz w:val="24"/>
          <w:szCs w:val="24"/>
          <w:shd w:val="clear" w:color="auto" w:fill="FFFFFF"/>
        </w:rPr>
        <w:t>keruvim</w:t>
      </w:r>
      <w:r w:rsidRPr="00882C14">
        <w:rPr>
          <w:rFonts w:asciiTheme="minorBidi" w:hAnsiTheme="minorBidi" w:cstheme="minorBidi"/>
          <w:sz w:val="24"/>
          <w:szCs w:val="24"/>
          <w:shd w:val="clear" w:color="auto" w:fill="FFFFFF"/>
        </w:rPr>
        <w:t xml:space="preserve"> lifted up their wings, and mounted up from the earth in my sight when they went forth, and the wheels beside them; and they stood at the door of the east gate of the </w:t>
      </w:r>
      <w:r w:rsidR="00510E50" w:rsidRPr="00882C14">
        <w:rPr>
          <w:rFonts w:asciiTheme="minorBidi" w:hAnsiTheme="minorBidi" w:cstheme="minorBidi"/>
          <w:sz w:val="24"/>
          <w:szCs w:val="24"/>
          <w:shd w:val="clear" w:color="auto" w:fill="FFFFFF"/>
        </w:rPr>
        <w:t>Lord's</w:t>
      </w:r>
      <w:r w:rsidRPr="00882C14">
        <w:rPr>
          <w:rFonts w:asciiTheme="minorBidi" w:hAnsiTheme="minorBidi" w:cstheme="minorBidi"/>
          <w:sz w:val="24"/>
          <w:szCs w:val="24"/>
          <w:shd w:val="clear" w:color="auto" w:fill="FFFFFF"/>
        </w:rPr>
        <w:t xml:space="preserve"> house; and the glory of the God of Israel was over them above. </w:t>
      </w:r>
      <w:bookmarkStart w:id="12" w:name="20"/>
      <w:bookmarkEnd w:id="12"/>
      <w:r w:rsidRPr="00882C14">
        <w:rPr>
          <w:rFonts w:asciiTheme="minorBidi" w:hAnsiTheme="minorBidi" w:cstheme="minorBidi"/>
          <w:sz w:val="24"/>
          <w:szCs w:val="24"/>
          <w:shd w:val="clear" w:color="auto" w:fill="FFFFFF"/>
        </w:rPr>
        <w:t xml:space="preserve">This is the living creature that I saw under the God of Israel by the river </w:t>
      </w:r>
      <w:r w:rsidR="00235F66" w:rsidRPr="00882C14">
        <w:rPr>
          <w:rFonts w:asciiTheme="minorBidi" w:hAnsiTheme="minorBidi" w:cstheme="minorBidi"/>
          <w:sz w:val="24"/>
          <w:szCs w:val="24"/>
          <w:shd w:val="clear" w:color="auto" w:fill="FFFFFF"/>
        </w:rPr>
        <w:t>Kevar</w:t>
      </w:r>
      <w:r w:rsidRPr="00882C14">
        <w:rPr>
          <w:rFonts w:asciiTheme="minorBidi" w:hAnsiTheme="minorBidi" w:cstheme="minorBidi"/>
          <w:sz w:val="24"/>
          <w:szCs w:val="24"/>
          <w:shd w:val="clear" w:color="auto" w:fill="FFFFFF"/>
        </w:rPr>
        <w:t xml:space="preserve">; and I knew that they were </w:t>
      </w:r>
      <w:r w:rsidR="00510E50" w:rsidRPr="00882C14">
        <w:rPr>
          <w:rFonts w:asciiTheme="minorBidi" w:hAnsiTheme="minorBidi" w:cstheme="minorBidi"/>
          <w:i/>
          <w:iCs/>
          <w:sz w:val="24"/>
          <w:szCs w:val="24"/>
          <w:shd w:val="clear" w:color="auto" w:fill="FFFFFF"/>
        </w:rPr>
        <w:t>keruvim</w:t>
      </w:r>
      <w:r w:rsidRPr="00882C14">
        <w:rPr>
          <w:rFonts w:asciiTheme="minorBidi" w:hAnsiTheme="minorBidi" w:cstheme="minorBidi"/>
          <w:sz w:val="24"/>
          <w:szCs w:val="24"/>
          <w:shd w:val="clear" w:color="auto" w:fill="FFFFFF"/>
        </w:rPr>
        <w:t>.</w:t>
      </w:r>
      <w:bookmarkStart w:id="13" w:name="21"/>
      <w:bookmarkEnd w:id="13"/>
      <w:r w:rsidR="00510E50" w:rsidRPr="00882C14">
        <w:rPr>
          <w:rFonts w:asciiTheme="minorBidi" w:hAnsiTheme="minorBidi" w:cstheme="minorBidi"/>
          <w:sz w:val="24"/>
          <w:szCs w:val="24"/>
          <w:shd w:val="clear" w:color="auto" w:fill="FFFFFF"/>
        </w:rPr>
        <w:t xml:space="preserve"> </w:t>
      </w:r>
      <w:r w:rsidRPr="00882C14">
        <w:rPr>
          <w:rFonts w:asciiTheme="minorBidi" w:hAnsiTheme="minorBidi" w:cstheme="minorBidi"/>
          <w:sz w:val="24"/>
          <w:szCs w:val="24"/>
          <w:shd w:val="clear" w:color="auto" w:fill="FFFFFF"/>
        </w:rPr>
        <w:t>Every one had four faces apiece, and every one four wings; and the likeness of the hands of a man was under their wings.</w:t>
      </w:r>
      <w:bookmarkStart w:id="14" w:name="22"/>
      <w:bookmarkEnd w:id="14"/>
      <w:r w:rsidRPr="00882C14">
        <w:rPr>
          <w:rFonts w:asciiTheme="minorBidi" w:hAnsiTheme="minorBidi" w:cstheme="minorBidi"/>
          <w:sz w:val="24"/>
          <w:szCs w:val="24"/>
          <w:shd w:val="clear" w:color="auto" w:fill="FFFFFF"/>
        </w:rPr>
        <w:t xml:space="preserve"> And as for the likeness of their faces, they were the faces which </w:t>
      </w:r>
      <w:r w:rsidRPr="00882C14">
        <w:rPr>
          <w:rFonts w:asciiTheme="minorBidi" w:hAnsiTheme="minorBidi" w:cstheme="minorBidi"/>
          <w:sz w:val="24"/>
          <w:szCs w:val="24"/>
          <w:shd w:val="clear" w:color="auto" w:fill="FFFFFF"/>
        </w:rPr>
        <w:lastRenderedPageBreak/>
        <w:t xml:space="preserve">I saw by the river </w:t>
      </w:r>
      <w:r w:rsidR="00235F66" w:rsidRPr="00882C14">
        <w:rPr>
          <w:rFonts w:asciiTheme="minorBidi" w:hAnsiTheme="minorBidi" w:cstheme="minorBidi"/>
          <w:sz w:val="24"/>
          <w:szCs w:val="24"/>
          <w:shd w:val="clear" w:color="auto" w:fill="FFFFFF"/>
        </w:rPr>
        <w:t>Kevar</w:t>
      </w:r>
      <w:r w:rsidRPr="00882C14">
        <w:rPr>
          <w:rFonts w:asciiTheme="minorBidi" w:hAnsiTheme="minorBidi" w:cstheme="minorBidi"/>
          <w:sz w:val="24"/>
          <w:szCs w:val="24"/>
          <w:shd w:val="clear" w:color="auto" w:fill="FFFFFF"/>
        </w:rPr>
        <w:t>, their appearances and themselves; they went every one straight forward.</w:t>
      </w:r>
      <w:r w:rsidR="00510E50" w:rsidRPr="00882C14">
        <w:rPr>
          <w:rFonts w:asciiTheme="minorBidi" w:hAnsiTheme="minorBidi" w:cstheme="minorBidi"/>
          <w:sz w:val="24"/>
          <w:szCs w:val="24"/>
        </w:rPr>
        <w:t xml:space="preserve"> (</w:t>
      </w:r>
      <w:r w:rsidR="00510E50" w:rsidRPr="00882C14">
        <w:rPr>
          <w:rFonts w:asciiTheme="minorBidi" w:hAnsiTheme="minorBidi" w:cstheme="minorBidi"/>
          <w:i/>
          <w:iCs/>
          <w:sz w:val="24"/>
          <w:szCs w:val="24"/>
        </w:rPr>
        <w:t xml:space="preserve">Yechezkel </w:t>
      </w:r>
      <w:r w:rsidR="00510E50" w:rsidRPr="00882C14">
        <w:rPr>
          <w:rFonts w:asciiTheme="minorBidi" w:hAnsiTheme="minorBidi" w:cstheme="minorBidi"/>
          <w:sz w:val="24"/>
          <w:szCs w:val="24"/>
        </w:rPr>
        <w:t>10:7-22)</w:t>
      </w:r>
    </w:p>
    <w:p w14:paraId="5BA196CB" w14:textId="77777777" w:rsidR="00510E50" w:rsidRPr="00882C14" w:rsidRDefault="00510E50" w:rsidP="009B0696">
      <w:pPr>
        <w:pStyle w:val="BlockText"/>
        <w:spacing w:line="240" w:lineRule="auto"/>
        <w:rPr>
          <w:rFonts w:asciiTheme="minorBidi" w:hAnsiTheme="minorBidi" w:cstheme="minorBidi"/>
          <w:sz w:val="24"/>
          <w:szCs w:val="24"/>
        </w:rPr>
      </w:pPr>
    </w:p>
    <w:p w14:paraId="3296DDC1" w14:textId="0E9B8027" w:rsidR="00883433" w:rsidRPr="00882C14" w:rsidRDefault="00510E50"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rPr>
        <w:t>Then a spirit lifted me up, and brought me to the east gate of the Lord's house, which looks eastward; and behold at the door of the gate five and twenty men; and I saw in the midst of them Yaaznaya the son of Azur, and Pelatyahu the son of Benayahu, princes of the people. (</w:t>
      </w:r>
      <w:r w:rsidRPr="00882C14">
        <w:rPr>
          <w:rFonts w:asciiTheme="minorBidi" w:hAnsiTheme="minorBidi" w:cstheme="minorBidi"/>
          <w:i/>
          <w:iCs/>
          <w:sz w:val="24"/>
          <w:szCs w:val="24"/>
        </w:rPr>
        <w:t xml:space="preserve">Yechezkel </w:t>
      </w:r>
      <w:r w:rsidRPr="00882C14">
        <w:rPr>
          <w:rFonts w:asciiTheme="minorBidi" w:hAnsiTheme="minorBidi" w:cstheme="minorBidi"/>
          <w:sz w:val="24"/>
          <w:szCs w:val="24"/>
        </w:rPr>
        <w:t xml:space="preserve">11:1) </w:t>
      </w:r>
    </w:p>
    <w:p w14:paraId="7E9005B9" w14:textId="77777777" w:rsidR="00510E50" w:rsidRDefault="00510E50" w:rsidP="009B0696">
      <w:pPr>
        <w:spacing w:line="240" w:lineRule="auto"/>
        <w:rPr>
          <w:rFonts w:asciiTheme="minorBidi" w:hAnsiTheme="minorBidi" w:cstheme="minorBidi"/>
          <w:sz w:val="24"/>
          <w:szCs w:val="24"/>
        </w:rPr>
      </w:pPr>
    </w:p>
    <w:p w14:paraId="5872CA47" w14:textId="0394DA20" w:rsidR="009B0696" w:rsidRPr="009B0696" w:rsidRDefault="009B0696" w:rsidP="009B0696">
      <w:pPr>
        <w:spacing w:line="240" w:lineRule="auto"/>
        <w:rPr>
          <w:rFonts w:asciiTheme="minorBidi" w:hAnsiTheme="minorBidi" w:cstheme="minorBidi"/>
          <w:b/>
          <w:bCs/>
          <w:sz w:val="24"/>
          <w:szCs w:val="24"/>
        </w:rPr>
      </w:pPr>
      <w:r w:rsidRPr="009B0696">
        <w:rPr>
          <w:rFonts w:asciiTheme="minorBidi" w:hAnsiTheme="minorBidi" w:cstheme="minorBidi"/>
          <w:b/>
          <w:bCs/>
          <w:sz w:val="24"/>
          <w:szCs w:val="24"/>
        </w:rPr>
        <w:t>The Divine Chariot</w:t>
      </w:r>
    </w:p>
    <w:p w14:paraId="2A0EAB9F" w14:textId="77777777" w:rsidR="00235F66" w:rsidRPr="00882C14" w:rsidRDefault="00235F66" w:rsidP="009B0696">
      <w:pPr>
        <w:spacing w:line="240" w:lineRule="auto"/>
        <w:ind w:firstLine="720"/>
        <w:rPr>
          <w:rFonts w:asciiTheme="minorBidi" w:hAnsiTheme="minorBidi" w:cstheme="minorBidi"/>
          <w:sz w:val="24"/>
          <w:szCs w:val="24"/>
        </w:rPr>
      </w:pPr>
    </w:p>
    <w:p w14:paraId="155A24B6" w14:textId="1796F66F" w:rsidR="00883433" w:rsidRPr="00882C14" w:rsidRDefault="00235F66"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The prophet Yechezkel sees a series of Divine visions throughout his book. </w:t>
      </w:r>
      <w:r w:rsidR="00883433" w:rsidRPr="00882C14">
        <w:rPr>
          <w:rFonts w:asciiTheme="minorBidi" w:hAnsiTheme="minorBidi" w:cstheme="minorBidi"/>
          <w:sz w:val="24"/>
          <w:szCs w:val="24"/>
        </w:rPr>
        <w:t>Direct reference to</w:t>
      </w:r>
      <w:r w:rsidRPr="00882C14">
        <w:rPr>
          <w:rFonts w:asciiTheme="minorBidi" w:hAnsiTheme="minorBidi" w:cstheme="minorBidi"/>
          <w:sz w:val="24"/>
          <w:szCs w:val="24"/>
        </w:rPr>
        <w:t xml:space="preserve"> the subject of the chariot is made </w:t>
      </w:r>
      <w:r w:rsidR="00883433" w:rsidRPr="00882C14">
        <w:rPr>
          <w:rFonts w:asciiTheme="minorBidi" w:hAnsiTheme="minorBidi" w:cstheme="minorBidi"/>
          <w:sz w:val="24"/>
          <w:szCs w:val="24"/>
        </w:rPr>
        <w:t>in three chapters.</w:t>
      </w:r>
      <w:r w:rsidRPr="00882C14">
        <w:rPr>
          <w:rFonts w:asciiTheme="minorBidi" w:hAnsiTheme="minorBidi" w:cstheme="minorBidi"/>
          <w:sz w:val="24"/>
          <w:szCs w:val="24"/>
        </w:rPr>
        <w:t xml:space="preserve"> In chapter 1, in the fifth year of the exile of King Yehoyakhin, a description is given of the chariot </w:t>
      </w:r>
      <w:r w:rsidR="007213E3" w:rsidRPr="00882C14">
        <w:rPr>
          <w:rFonts w:asciiTheme="minorBidi" w:hAnsiTheme="minorBidi" w:cstheme="minorBidi"/>
          <w:sz w:val="24"/>
          <w:szCs w:val="24"/>
        </w:rPr>
        <w:t>which includes its likenesses, the faces and wings of the creatures, the likeness of the wheels and their movements, and the firmament of the throne of glory. In chapters 10-11, in the framework of the prophet's prophetic journey to Jerusalem and the Temple, an account is given of the Divine chariot's departure from the Temple to the Mount of Olives and the wilderness. In chapter 43, in the framework of the fourth of the Divine visions, which describes in detail the Temple which is once again being built, the role of the priests, the Levites an</w:t>
      </w:r>
      <w:r w:rsidR="00A715B5" w:rsidRPr="00882C14">
        <w:rPr>
          <w:rFonts w:asciiTheme="minorBidi" w:hAnsiTheme="minorBidi" w:cstheme="minorBidi"/>
          <w:sz w:val="24"/>
          <w:szCs w:val="24"/>
        </w:rPr>
        <w:t>d</w:t>
      </w:r>
      <w:r w:rsidR="007213E3" w:rsidRPr="00882C14">
        <w:rPr>
          <w:rFonts w:asciiTheme="minorBidi" w:hAnsiTheme="minorBidi" w:cstheme="minorBidi"/>
          <w:sz w:val="24"/>
          <w:szCs w:val="24"/>
        </w:rPr>
        <w:t xml:space="preserve"> the Temple, the prince and his status, the produce of the land and its </w:t>
      </w:r>
      <w:r w:rsidR="00321B74" w:rsidRPr="00882C14">
        <w:rPr>
          <w:rFonts w:asciiTheme="minorBidi" w:hAnsiTheme="minorBidi" w:cstheme="minorBidi"/>
          <w:sz w:val="24"/>
          <w:szCs w:val="24"/>
        </w:rPr>
        <w:t xml:space="preserve">new division, we hear of the </w:t>
      </w:r>
      <w:r w:rsidR="00A715B5" w:rsidRPr="00882C14">
        <w:rPr>
          <w:rFonts w:asciiTheme="minorBidi" w:hAnsiTheme="minorBidi" w:cstheme="minorBidi"/>
          <w:sz w:val="24"/>
          <w:szCs w:val="24"/>
        </w:rPr>
        <w:t xml:space="preserve">return of the </w:t>
      </w:r>
      <w:r w:rsidR="00A715B5" w:rsidRPr="00882C14">
        <w:rPr>
          <w:rFonts w:asciiTheme="minorBidi" w:hAnsiTheme="minorBidi" w:cstheme="minorBidi"/>
          <w:i/>
          <w:iCs/>
          <w:sz w:val="24"/>
          <w:szCs w:val="24"/>
        </w:rPr>
        <w:t xml:space="preserve">Shekhina </w:t>
      </w:r>
      <w:r w:rsidR="00A715B5" w:rsidRPr="00882C14">
        <w:rPr>
          <w:rFonts w:asciiTheme="minorBidi" w:hAnsiTheme="minorBidi" w:cstheme="minorBidi"/>
          <w:sz w:val="24"/>
          <w:szCs w:val="24"/>
        </w:rPr>
        <w:t xml:space="preserve">to its home, a restoration of the crown to its former glory. In this prophecy, the prophet hears the voice of God speaking to him from the Temple.  </w:t>
      </w:r>
    </w:p>
    <w:p w14:paraId="2E2DEF6D" w14:textId="77777777" w:rsidR="00A715B5" w:rsidRPr="00882C14" w:rsidRDefault="00A715B5" w:rsidP="009B0696">
      <w:pPr>
        <w:spacing w:line="240" w:lineRule="auto"/>
        <w:ind w:firstLine="720"/>
        <w:rPr>
          <w:rFonts w:asciiTheme="minorBidi" w:hAnsiTheme="minorBidi" w:cstheme="minorBidi"/>
          <w:sz w:val="24"/>
          <w:szCs w:val="24"/>
        </w:rPr>
      </w:pPr>
    </w:p>
    <w:p w14:paraId="35DC7AF6" w14:textId="77777777" w:rsidR="003F1F0E"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In addition, in</w:t>
      </w:r>
      <w:r w:rsidR="00A715B5" w:rsidRPr="00882C14">
        <w:rPr>
          <w:rFonts w:asciiTheme="minorBidi" w:hAnsiTheme="minorBidi" w:cstheme="minorBidi"/>
          <w:sz w:val="24"/>
          <w:szCs w:val="24"/>
        </w:rPr>
        <w:t xml:space="preserve"> chapter 3, the prophet is lifted up by a spirit and he hears the voice of a great rushing, and the words: "Blessed be the glory of the Lord from His place" (</w:t>
      </w:r>
      <w:r w:rsidR="00A715B5" w:rsidRPr="00882C14">
        <w:rPr>
          <w:rFonts w:asciiTheme="minorBidi" w:hAnsiTheme="minorBidi" w:cstheme="minorBidi"/>
          <w:i/>
          <w:iCs/>
          <w:sz w:val="24"/>
          <w:szCs w:val="24"/>
        </w:rPr>
        <w:t xml:space="preserve">Yechezkel </w:t>
      </w:r>
      <w:r w:rsidR="00A715B5" w:rsidRPr="00882C14">
        <w:rPr>
          <w:rFonts w:asciiTheme="minorBidi" w:hAnsiTheme="minorBidi" w:cstheme="minorBidi"/>
          <w:sz w:val="24"/>
          <w:szCs w:val="24"/>
        </w:rPr>
        <w:t>3:12). Later in chapter 3, in verses 22-24,</w:t>
      </w:r>
      <w:r w:rsidR="003F1F0E" w:rsidRPr="00882C14">
        <w:rPr>
          <w:rFonts w:asciiTheme="minorBidi" w:hAnsiTheme="minorBidi" w:cstheme="minorBidi"/>
          <w:sz w:val="24"/>
          <w:szCs w:val="24"/>
        </w:rPr>
        <w:t xml:space="preserve"> he sees God's glory as it goes to the plain. The fourth vision is in chapter 37 – the vision of the dry bones. God takes the prophet out to a plain filled with bones where the prophet speaks out against the despair of the people and announces the deliverance – the resurrection of the dry bones. These are the Divine visions that are revealed to the prophet Yechezkel over the course of the book.</w:t>
      </w:r>
    </w:p>
    <w:p w14:paraId="708AE9CE" w14:textId="77777777" w:rsidR="003F1F0E" w:rsidRPr="00882C14" w:rsidRDefault="003F1F0E" w:rsidP="009B0696">
      <w:pPr>
        <w:spacing w:line="240" w:lineRule="auto"/>
        <w:ind w:firstLine="720"/>
        <w:rPr>
          <w:rFonts w:asciiTheme="minorBidi" w:hAnsiTheme="minorBidi" w:cstheme="minorBidi"/>
          <w:sz w:val="24"/>
          <w:szCs w:val="24"/>
        </w:rPr>
      </w:pPr>
    </w:p>
    <w:p w14:paraId="2E87C870" w14:textId="58AB9666" w:rsidR="003F1F0E" w:rsidRPr="00882C14" w:rsidRDefault="003F1F0E"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Regarding the three accounts of the chariot, in chapter 1 the chariot is </w:t>
      </w:r>
      <w:r w:rsidR="00321B74" w:rsidRPr="00882C14">
        <w:rPr>
          <w:rFonts w:asciiTheme="minorBidi" w:hAnsiTheme="minorBidi" w:cstheme="minorBidi"/>
          <w:sz w:val="24"/>
          <w:szCs w:val="24"/>
        </w:rPr>
        <w:t xml:space="preserve">described as </w:t>
      </w:r>
      <w:r w:rsidRPr="00882C14">
        <w:rPr>
          <w:rFonts w:asciiTheme="minorBidi" w:hAnsiTheme="minorBidi" w:cstheme="minorBidi"/>
          <w:sz w:val="24"/>
          <w:szCs w:val="24"/>
        </w:rPr>
        <w:t xml:space="preserve">static; whereas in chapters 10-11 it departs from the Temple; and in chapter 43 the Divine chariot returns from the wilderness to the Temple. This teaches us how </w:t>
      </w:r>
      <w:r w:rsidR="00321B74" w:rsidRPr="00882C14">
        <w:rPr>
          <w:rFonts w:asciiTheme="minorBidi" w:hAnsiTheme="minorBidi" w:cstheme="minorBidi"/>
          <w:sz w:val="24"/>
          <w:szCs w:val="24"/>
        </w:rPr>
        <w:t xml:space="preserve">central and </w:t>
      </w:r>
      <w:r w:rsidRPr="00882C14">
        <w:rPr>
          <w:rFonts w:asciiTheme="minorBidi" w:hAnsiTheme="minorBidi" w:cstheme="minorBidi"/>
          <w:sz w:val="24"/>
          <w:szCs w:val="24"/>
        </w:rPr>
        <w:t>important the issue of the Divine chariot and God's presence on His throne was in Yechezkel's outlook.</w:t>
      </w:r>
    </w:p>
    <w:p w14:paraId="1A43EFBC" w14:textId="77777777" w:rsidR="003F1F0E" w:rsidRDefault="003F1F0E" w:rsidP="009B0696">
      <w:pPr>
        <w:spacing w:line="240" w:lineRule="auto"/>
        <w:rPr>
          <w:rFonts w:asciiTheme="minorBidi" w:hAnsiTheme="minorBidi" w:cstheme="minorBidi"/>
          <w:sz w:val="24"/>
          <w:szCs w:val="24"/>
        </w:rPr>
      </w:pPr>
    </w:p>
    <w:p w14:paraId="0080B932" w14:textId="3E7902FD" w:rsidR="009B0696" w:rsidRPr="009B0696" w:rsidRDefault="009B0696" w:rsidP="009B0696">
      <w:pPr>
        <w:spacing w:line="240" w:lineRule="auto"/>
        <w:rPr>
          <w:rFonts w:asciiTheme="minorBidi" w:hAnsiTheme="minorBidi" w:cstheme="minorBidi"/>
          <w:b/>
          <w:bCs/>
          <w:sz w:val="24"/>
          <w:szCs w:val="24"/>
        </w:rPr>
      </w:pPr>
      <w:r w:rsidRPr="009B0696">
        <w:rPr>
          <w:rFonts w:asciiTheme="minorBidi" w:hAnsiTheme="minorBidi" w:cstheme="minorBidi"/>
          <w:b/>
          <w:bCs/>
          <w:sz w:val="24"/>
          <w:szCs w:val="24"/>
        </w:rPr>
        <w:t>The Description of the Divine Chariot in the Rest of the Books of the Bible</w:t>
      </w:r>
    </w:p>
    <w:p w14:paraId="4374853E" w14:textId="77777777" w:rsidR="009B0696" w:rsidRDefault="009B0696" w:rsidP="009B0696">
      <w:pPr>
        <w:spacing w:line="240" w:lineRule="auto"/>
        <w:rPr>
          <w:rFonts w:asciiTheme="minorBidi" w:hAnsiTheme="minorBidi" w:cstheme="minorBidi"/>
          <w:sz w:val="24"/>
          <w:szCs w:val="24"/>
        </w:rPr>
      </w:pPr>
    </w:p>
    <w:p w14:paraId="54C4BA81" w14:textId="1BA2D578" w:rsidR="003F1F0E" w:rsidRPr="00882C14" w:rsidRDefault="003F1F0E" w:rsidP="009B0696">
      <w:pPr>
        <w:spacing w:line="240" w:lineRule="auto"/>
        <w:rPr>
          <w:rFonts w:asciiTheme="minorBidi" w:hAnsiTheme="minorBidi" w:cstheme="minorBidi"/>
          <w:sz w:val="24"/>
          <w:szCs w:val="24"/>
        </w:rPr>
      </w:pPr>
      <w:r w:rsidRPr="00882C14">
        <w:rPr>
          <w:rFonts w:asciiTheme="minorBidi" w:hAnsiTheme="minorBidi" w:cstheme="minorBidi"/>
          <w:sz w:val="24"/>
          <w:szCs w:val="24"/>
        </w:rPr>
        <w:tab/>
        <w:t xml:space="preserve">In addition to these three accounts in the book of </w:t>
      </w:r>
      <w:r w:rsidRPr="00882C14">
        <w:rPr>
          <w:rFonts w:asciiTheme="minorBidi" w:hAnsiTheme="minorBidi" w:cstheme="minorBidi"/>
          <w:i/>
          <w:iCs/>
          <w:sz w:val="24"/>
          <w:szCs w:val="24"/>
        </w:rPr>
        <w:t>Yechezkel</w:t>
      </w:r>
      <w:r w:rsidRPr="00882C14">
        <w:rPr>
          <w:rFonts w:asciiTheme="minorBidi" w:hAnsiTheme="minorBidi" w:cstheme="minorBidi"/>
          <w:sz w:val="24"/>
          <w:szCs w:val="24"/>
        </w:rPr>
        <w:t>, there are three more places in which we find descriptions of the throne of glory and the host of heaven which are similar regarding certain details to the prophecy of Yechezkel:</w:t>
      </w:r>
    </w:p>
    <w:p w14:paraId="50E421E7" w14:textId="77777777" w:rsidR="003F1F0E" w:rsidRPr="00882C14" w:rsidRDefault="003F1F0E" w:rsidP="009B0696">
      <w:pPr>
        <w:spacing w:line="240" w:lineRule="auto"/>
        <w:rPr>
          <w:rFonts w:asciiTheme="minorBidi" w:hAnsiTheme="minorBidi" w:cstheme="minorBidi"/>
          <w:sz w:val="24"/>
          <w:szCs w:val="24"/>
        </w:rPr>
      </w:pPr>
    </w:p>
    <w:p w14:paraId="4C0F4489" w14:textId="635547E9" w:rsidR="00D30051" w:rsidRPr="00882C14" w:rsidRDefault="003F1F0E" w:rsidP="009B0696">
      <w:pPr>
        <w:spacing w:line="240" w:lineRule="auto"/>
        <w:rPr>
          <w:rFonts w:asciiTheme="minorBidi" w:hAnsiTheme="minorBidi" w:cstheme="minorBidi"/>
          <w:color w:val="000000"/>
          <w:sz w:val="24"/>
          <w:szCs w:val="24"/>
          <w:shd w:val="clear" w:color="auto" w:fill="FFFFFF"/>
        </w:rPr>
      </w:pPr>
      <w:r w:rsidRPr="00882C14">
        <w:rPr>
          <w:rFonts w:asciiTheme="minorBidi" w:hAnsiTheme="minorBidi" w:cstheme="minorBidi"/>
          <w:sz w:val="24"/>
          <w:szCs w:val="24"/>
        </w:rPr>
        <w:lastRenderedPageBreak/>
        <w:tab/>
        <w:t xml:space="preserve">The </w:t>
      </w:r>
      <w:r w:rsidR="00D30051" w:rsidRPr="00882C14">
        <w:rPr>
          <w:rFonts w:asciiTheme="minorBidi" w:hAnsiTheme="minorBidi" w:cstheme="minorBidi"/>
          <w:sz w:val="24"/>
          <w:szCs w:val="24"/>
        </w:rPr>
        <w:t xml:space="preserve">first one is in I </w:t>
      </w:r>
      <w:r w:rsidR="00D30051" w:rsidRPr="00882C14">
        <w:rPr>
          <w:rFonts w:asciiTheme="minorBidi" w:hAnsiTheme="minorBidi" w:cstheme="minorBidi"/>
          <w:i/>
          <w:iCs/>
          <w:sz w:val="24"/>
          <w:szCs w:val="24"/>
        </w:rPr>
        <w:t xml:space="preserve">Melakhim </w:t>
      </w:r>
      <w:r w:rsidR="00D30051" w:rsidRPr="00882C14">
        <w:rPr>
          <w:rFonts w:asciiTheme="minorBidi" w:hAnsiTheme="minorBidi" w:cstheme="minorBidi"/>
          <w:sz w:val="24"/>
          <w:szCs w:val="24"/>
        </w:rPr>
        <w:t>in the framework of Achav and Yehoshafat</w:t>
      </w:r>
      <w:r w:rsidR="00321B74" w:rsidRPr="00882C14">
        <w:rPr>
          <w:rFonts w:asciiTheme="minorBidi" w:hAnsiTheme="minorBidi" w:cstheme="minorBidi"/>
          <w:sz w:val="24"/>
          <w:szCs w:val="24"/>
        </w:rPr>
        <w:t>'</w:t>
      </w:r>
      <w:r w:rsidR="00D30051" w:rsidRPr="00882C14">
        <w:rPr>
          <w:rFonts w:asciiTheme="minorBidi" w:hAnsiTheme="minorBidi" w:cstheme="minorBidi"/>
          <w:sz w:val="24"/>
          <w:szCs w:val="24"/>
        </w:rPr>
        <w:t>s war in Ramat Gil'ad against Ben Hadad the king of Aram.</w:t>
      </w:r>
      <w:r w:rsidR="00D30051" w:rsidRPr="00882C14">
        <w:rPr>
          <w:rFonts w:asciiTheme="minorBidi" w:hAnsiTheme="minorBidi" w:cstheme="minorBidi"/>
          <w:sz w:val="24"/>
          <w:szCs w:val="24"/>
          <w:rtl/>
        </w:rPr>
        <w:t xml:space="preserve"> </w:t>
      </w:r>
      <w:r w:rsidR="00D30051" w:rsidRPr="00882C14">
        <w:rPr>
          <w:rFonts w:asciiTheme="minorBidi" w:hAnsiTheme="minorBidi" w:cstheme="minorBidi"/>
          <w:sz w:val="24"/>
          <w:szCs w:val="24"/>
        </w:rPr>
        <w:t xml:space="preserve">Yehoshafat seeks out the word of God and the prophet Mikhayahu ben Yimla delivers the following prophecy: "And he said: Therefore hear you the word of the Lord. I saw the Lord sitting on his throne, and all the host of heaven standing by </w:t>
      </w:r>
      <w:r w:rsidR="00D30051" w:rsidRPr="00882C14">
        <w:rPr>
          <w:rFonts w:asciiTheme="minorBidi" w:hAnsiTheme="minorBidi" w:cstheme="minorBidi"/>
          <w:color w:val="000000"/>
          <w:sz w:val="24"/>
          <w:szCs w:val="24"/>
          <w:shd w:val="clear" w:color="auto" w:fill="FFFFFF"/>
        </w:rPr>
        <w:t xml:space="preserve">Him on His right hand and on His left" (I </w:t>
      </w:r>
      <w:r w:rsidR="00D30051" w:rsidRPr="00882C14">
        <w:rPr>
          <w:rFonts w:asciiTheme="minorBidi" w:hAnsiTheme="minorBidi" w:cstheme="minorBidi"/>
          <w:i/>
          <w:iCs/>
          <w:color w:val="000000"/>
          <w:sz w:val="24"/>
          <w:szCs w:val="24"/>
          <w:shd w:val="clear" w:color="auto" w:fill="FFFFFF"/>
        </w:rPr>
        <w:t xml:space="preserve">Melakhim </w:t>
      </w:r>
      <w:r w:rsidR="00D30051" w:rsidRPr="00882C14">
        <w:rPr>
          <w:rFonts w:asciiTheme="minorBidi" w:hAnsiTheme="minorBidi" w:cstheme="minorBidi"/>
          <w:color w:val="000000"/>
          <w:sz w:val="24"/>
          <w:szCs w:val="24"/>
          <w:shd w:val="clear" w:color="auto" w:fill="FFFFFF"/>
        </w:rPr>
        <w:t xml:space="preserve">22:19). The prophet describes as it were a discussion among the members of the Divine </w:t>
      </w:r>
      <w:r w:rsidR="00321B74" w:rsidRPr="00882C14">
        <w:rPr>
          <w:rFonts w:asciiTheme="minorBidi" w:hAnsiTheme="minorBidi" w:cstheme="minorBidi"/>
          <w:color w:val="000000"/>
          <w:sz w:val="24"/>
          <w:szCs w:val="24"/>
          <w:shd w:val="clear" w:color="auto" w:fill="FFFFFF"/>
        </w:rPr>
        <w:t>entourage</w:t>
      </w:r>
      <w:r w:rsidR="00D30051" w:rsidRPr="00882C14">
        <w:rPr>
          <w:rFonts w:asciiTheme="minorBidi" w:hAnsiTheme="minorBidi" w:cstheme="minorBidi"/>
          <w:color w:val="000000"/>
          <w:sz w:val="24"/>
          <w:szCs w:val="24"/>
          <w:shd w:val="clear" w:color="auto" w:fill="FFFFFF"/>
        </w:rPr>
        <w:t xml:space="preserve"> standing alongside the throne on which God is seated.</w:t>
      </w:r>
    </w:p>
    <w:p w14:paraId="79187A6B" w14:textId="77777777" w:rsidR="00D30051" w:rsidRPr="00882C14" w:rsidRDefault="00D30051" w:rsidP="009B0696">
      <w:pPr>
        <w:spacing w:line="240" w:lineRule="auto"/>
        <w:rPr>
          <w:rFonts w:asciiTheme="minorBidi" w:hAnsiTheme="minorBidi" w:cstheme="minorBidi"/>
          <w:color w:val="000000"/>
          <w:sz w:val="24"/>
          <w:szCs w:val="24"/>
          <w:shd w:val="clear" w:color="auto" w:fill="FFFFFF"/>
        </w:rPr>
      </w:pPr>
    </w:p>
    <w:p w14:paraId="7080B68B" w14:textId="68C22802" w:rsidR="00D30051" w:rsidRPr="00882C14" w:rsidRDefault="00D30051" w:rsidP="009B0696">
      <w:pPr>
        <w:spacing w:line="240" w:lineRule="auto"/>
        <w:rPr>
          <w:rFonts w:asciiTheme="minorBidi" w:hAnsiTheme="minorBidi" w:cstheme="minorBidi"/>
          <w:sz w:val="24"/>
          <w:szCs w:val="24"/>
        </w:rPr>
      </w:pPr>
      <w:r w:rsidRPr="00882C14">
        <w:rPr>
          <w:rFonts w:asciiTheme="minorBidi" w:hAnsiTheme="minorBidi" w:cstheme="minorBidi"/>
          <w:sz w:val="24"/>
          <w:szCs w:val="24"/>
        </w:rPr>
        <w:tab/>
        <w:t xml:space="preserve">The second vision is in the book of </w:t>
      </w:r>
      <w:r w:rsidRPr="00882C14">
        <w:rPr>
          <w:rFonts w:asciiTheme="minorBidi" w:hAnsiTheme="minorBidi" w:cstheme="minorBidi"/>
          <w:i/>
          <w:iCs/>
          <w:sz w:val="24"/>
          <w:szCs w:val="24"/>
        </w:rPr>
        <w:t>Yeshayahu</w:t>
      </w:r>
      <w:r w:rsidRPr="00882C14">
        <w:rPr>
          <w:rFonts w:asciiTheme="minorBidi" w:hAnsiTheme="minorBidi" w:cstheme="minorBidi"/>
          <w:sz w:val="24"/>
          <w:szCs w:val="24"/>
        </w:rPr>
        <w:t>:</w:t>
      </w:r>
    </w:p>
    <w:p w14:paraId="00C52ABE" w14:textId="77777777" w:rsidR="00D30051" w:rsidRPr="00882C14" w:rsidRDefault="00D30051" w:rsidP="009B0696">
      <w:pPr>
        <w:spacing w:line="240" w:lineRule="auto"/>
        <w:rPr>
          <w:rFonts w:asciiTheme="minorBidi" w:hAnsiTheme="minorBidi" w:cstheme="minorBidi"/>
          <w:sz w:val="24"/>
          <w:szCs w:val="24"/>
        </w:rPr>
      </w:pPr>
    </w:p>
    <w:p w14:paraId="23668BE8" w14:textId="08342D2D" w:rsidR="00510E50" w:rsidRPr="00882C14" w:rsidRDefault="00510E50"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shd w:val="clear" w:color="auto" w:fill="FFFFFF"/>
        </w:rPr>
        <w:t>In the year that king Uziyahu died I saw the Lord sitting upon a throne high and lifte</w:t>
      </w:r>
      <w:r w:rsidR="00D30051" w:rsidRPr="00882C14">
        <w:rPr>
          <w:rFonts w:asciiTheme="minorBidi" w:hAnsiTheme="minorBidi" w:cstheme="minorBidi"/>
          <w:sz w:val="24"/>
          <w:szCs w:val="24"/>
          <w:shd w:val="clear" w:color="auto" w:fill="FFFFFF"/>
        </w:rPr>
        <w:t>d up, and His train filled the T</w:t>
      </w:r>
      <w:r w:rsidRPr="00882C14">
        <w:rPr>
          <w:rFonts w:asciiTheme="minorBidi" w:hAnsiTheme="minorBidi" w:cstheme="minorBidi"/>
          <w:sz w:val="24"/>
          <w:szCs w:val="24"/>
          <w:shd w:val="clear" w:color="auto" w:fill="FFFFFF"/>
        </w:rPr>
        <w:t>emple. </w:t>
      </w:r>
      <w:bookmarkStart w:id="15" w:name="2"/>
      <w:bookmarkEnd w:id="15"/>
      <w:r w:rsidRPr="00882C14">
        <w:rPr>
          <w:rFonts w:asciiTheme="minorBidi" w:hAnsiTheme="minorBidi" w:cstheme="minorBidi"/>
          <w:sz w:val="24"/>
          <w:szCs w:val="24"/>
          <w:shd w:val="clear" w:color="auto" w:fill="FFFFFF"/>
        </w:rPr>
        <w:t>Above Him stood the seraphim; each one had six wings: with two he covered his face and with two he covered his feet, and with two he did fly.</w:t>
      </w:r>
      <w:bookmarkStart w:id="16" w:name="3"/>
      <w:bookmarkEnd w:id="16"/>
      <w:r w:rsidRPr="00882C14">
        <w:rPr>
          <w:rFonts w:asciiTheme="minorBidi" w:hAnsiTheme="minorBidi" w:cstheme="minorBidi"/>
          <w:sz w:val="24"/>
          <w:szCs w:val="24"/>
          <w:shd w:val="clear" w:color="auto" w:fill="FFFFFF"/>
        </w:rPr>
        <w:t xml:space="preserve"> And one called to another, and said: Holy, holy, holy, is the Lord of hosts; the whole earth is full of His glory. </w:t>
      </w:r>
      <w:bookmarkStart w:id="17" w:name="4"/>
      <w:bookmarkEnd w:id="17"/>
      <w:r w:rsidRPr="00882C14">
        <w:rPr>
          <w:rFonts w:asciiTheme="minorBidi" w:hAnsiTheme="minorBidi" w:cstheme="minorBidi"/>
          <w:sz w:val="24"/>
          <w:szCs w:val="24"/>
          <w:shd w:val="clear" w:color="auto" w:fill="FFFFFF"/>
        </w:rPr>
        <w:t>And the posts of the door were moved at the voice of them that called, and the house was filled with smoke. </w:t>
      </w:r>
      <w:r w:rsidRPr="00882C14">
        <w:rPr>
          <w:rFonts w:asciiTheme="minorBidi" w:hAnsiTheme="minorBidi" w:cstheme="minorBidi"/>
          <w:sz w:val="24"/>
          <w:szCs w:val="24"/>
        </w:rPr>
        <w:t>(</w:t>
      </w:r>
      <w:r w:rsidRPr="00882C14">
        <w:rPr>
          <w:rFonts w:asciiTheme="minorBidi" w:hAnsiTheme="minorBidi" w:cstheme="minorBidi"/>
          <w:i/>
          <w:iCs/>
          <w:sz w:val="24"/>
          <w:szCs w:val="24"/>
        </w:rPr>
        <w:t xml:space="preserve">Yeshayahu </w:t>
      </w:r>
      <w:r w:rsidRPr="00882C14">
        <w:rPr>
          <w:rFonts w:asciiTheme="minorBidi" w:hAnsiTheme="minorBidi" w:cstheme="minorBidi"/>
          <w:sz w:val="24"/>
          <w:szCs w:val="24"/>
        </w:rPr>
        <w:t>6:1-4)</w:t>
      </w:r>
    </w:p>
    <w:p w14:paraId="638233A3" w14:textId="77777777" w:rsidR="00510E50" w:rsidRPr="00882C14" w:rsidRDefault="00510E50" w:rsidP="009B0696">
      <w:pPr>
        <w:pStyle w:val="BlockText"/>
        <w:spacing w:line="240" w:lineRule="auto"/>
        <w:rPr>
          <w:rFonts w:asciiTheme="minorBidi" w:hAnsiTheme="minorBidi" w:cstheme="minorBidi"/>
          <w:sz w:val="24"/>
          <w:szCs w:val="24"/>
        </w:rPr>
      </w:pPr>
    </w:p>
    <w:p w14:paraId="51C91DF5" w14:textId="791C0BA6"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This prophecy is</w:t>
      </w:r>
      <w:r w:rsidR="00D30051" w:rsidRPr="00882C14">
        <w:rPr>
          <w:rFonts w:asciiTheme="minorBidi" w:hAnsiTheme="minorBidi" w:cstheme="minorBidi"/>
          <w:sz w:val="24"/>
          <w:szCs w:val="24"/>
        </w:rPr>
        <w:t xml:space="preserve"> delivered in direct connection to the death of King Uziyahu, in the wake of his entering the Temple to burn incense at which time he became afflicted with leprosy. </w:t>
      </w:r>
    </w:p>
    <w:p w14:paraId="43F7D0AC" w14:textId="77777777" w:rsidR="00D30051" w:rsidRPr="00882C14" w:rsidRDefault="00D30051" w:rsidP="009B0696">
      <w:pPr>
        <w:spacing w:line="240" w:lineRule="auto"/>
        <w:ind w:firstLine="720"/>
        <w:rPr>
          <w:rFonts w:asciiTheme="minorBidi" w:hAnsiTheme="minorBidi" w:cstheme="minorBidi"/>
          <w:sz w:val="24"/>
          <w:szCs w:val="24"/>
        </w:rPr>
      </w:pPr>
    </w:p>
    <w:p w14:paraId="1DA2CAD0" w14:textId="0CE4F596"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The </w:t>
      </w:r>
      <w:r w:rsidR="00D30051" w:rsidRPr="00882C14">
        <w:rPr>
          <w:rFonts w:asciiTheme="minorBidi" w:hAnsiTheme="minorBidi" w:cstheme="minorBidi"/>
          <w:sz w:val="24"/>
          <w:szCs w:val="24"/>
        </w:rPr>
        <w:t>p</w:t>
      </w:r>
      <w:r w:rsidRPr="00882C14">
        <w:rPr>
          <w:rFonts w:asciiTheme="minorBidi" w:hAnsiTheme="minorBidi" w:cstheme="minorBidi"/>
          <w:sz w:val="24"/>
          <w:szCs w:val="24"/>
        </w:rPr>
        <w:t xml:space="preserve">rophet sees </w:t>
      </w:r>
      <w:r w:rsidR="00BA39E1" w:rsidRPr="00882C14">
        <w:rPr>
          <w:rFonts w:asciiTheme="minorBidi" w:hAnsiTheme="minorBidi" w:cstheme="minorBidi"/>
          <w:sz w:val="24"/>
          <w:szCs w:val="24"/>
        </w:rPr>
        <w:t>God as a king of flesh and blood who sits on a throne high and lifted up, while His train fill</w:t>
      </w:r>
      <w:r w:rsidR="00321B74" w:rsidRPr="00882C14">
        <w:rPr>
          <w:rFonts w:asciiTheme="minorBidi" w:hAnsiTheme="minorBidi" w:cstheme="minorBidi"/>
          <w:sz w:val="24"/>
          <w:szCs w:val="24"/>
        </w:rPr>
        <w:t>s</w:t>
      </w:r>
      <w:r w:rsidR="00BA39E1" w:rsidRPr="00882C14">
        <w:rPr>
          <w:rFonts w:asciiTheme="minorBidi" w:hAnsiTheme="minorBidi" w:cstheme="minorBidi"/>
          <w:sz w:val="24"/>
          <w:szCs w:val="24"/>
        </w:rPr>
        <w:t xml:space="preserve"> the Temple. The seraphim stand before the throne of glory covered by their wings from head to foot, and they praise God with the designation "Lord of hosts," thereby saying that they themselves are from the heavenly hosts that hallow God and tree times utter the term "holy."</w:t>
      </w:r>
    </w:p>
    <w:p w14:paraId="5DD1D319" w14:textId="77777777" w:rsidR="00BA39E1" w:rsidRPr="00882C14" w:rsidRDefault="00BA39E1" w:rsidP="009B0696">
      <w:pPr>
        <w:spacing w:line="240" w:lineRule="auto"/>
        <w:ind w:firstLine="720"/>
        <w:rPr>
          <w:rFonts w:asciiTheme="minorBidi" w:hAnsiTheme="minorBidi" w:cstheme="minorBidi"/>
          <w:sz w:val="24"/>
          <w:szCs w:val="24"/>
        </w:rPr>
      </w:pPr>
    </w:p>
    <w:p w14:paraId="2EFBDBC3" w14:textId="43F354FA" w:rsidR="00BA39E1" w:rsidRPr="00882C14" w:rsidRDefault="00BA39E1" w:rsidP="009B0696">
      <w:pPr>
        <w:spacing w:line="240" w:lineRule="auto"/>
        <w:ind w:firstLine="720"/>
        <w:rPr>
          <w:rFonts w:asciiTheme="minorBidi" w:hAnsiTheme="minorBidi" w:cstheme="minorBidi"/>
          <w:color w:val="000000"/>
          <w:sz w:val="24"/>
          <w:szCs w:val="24"/>
          <w:shd w:val="clear" w:color="auto" w:fill="FFFFFF"/>
        </w:rPr>
      </w:pPr>
      <w:r w:rsidRPr="00882C14">
        <w:rPr>
          <w:rFonts w:asciiTheme="minorBidi" w:hAnsiTheme="minorBidi" w:cstheme="minorBidi"/>
          <w:i/>
          <w:iCs/>
          <w:sz w:val="24"/>
          <w:szCs w:val="24"/>
        </w:rPr>
        <w:t xml:space="preserve">Tehilim </w:t>
      </w:r>
      <w:r w:rsidRPr="00882C14">
        <w:rPr>
          <w:rFonts w:asciiTheme="minorBidi" w:hAnsiTheme="minorBidi" w:cstheme="minorBidi"/>
          <w:sz w:val="24"/>
          <w:szCs w:val="24"/>
        </w:rPr>
        <w:t>89 beautifully describes this situation: "</w:t>
      </w:r>
      <w:r w:rsidRPr="00882C14">
        <w:rPr>
          <w:rFonts w:asciiTheme="minorBidi" w:hAnsiTheme="minorBidi" w:cstheme="minorBidi"/>
          <w:color w:val="000000"/>
          <w:sz w:val="24"/>
          <w:szCs w:val="24"/>
          <w:shd w:val="clear" w:color="auto" w:fill="FFFFFF"/>
        </w:rPr>
        <w:t xml:space="preserve">A God dreaded in the great council of the holy ones, and feared of all them that are about Him. O Lord God of hosts, who is a mighty one, like You, O </w:t>
      </w:r>
      <w:r w:rsidR="00117C3D" w:rsidRPr="00882C14">
        <w:rPr>
          <w:rFonts w:asciiTheme="minorBidi" w:hAnsiTheme="minorBidi" w:cstheme="minorBidi"/>
          <w:color w:val="000000"/>
          <w:sz w:val="24"/>
          <w:szCs w:val="24"/>
          <w:shd w:val="clear" w:color="auto" w:fill="FFFFFF"/>
        </w:rPr>
        <w:t>Lord</w:t>
      </w:r>
      <w:r w:rsidRPr="00882C14">
        <w:rPr>
          <w:rFonts w:asciiTheme="minorBidi" w:hAnsiTheme="minorBidi" w:cstheme="minorBidi"/>
          <w:color w:val="000000"/>
          <w:sz w:val="24"/>
          <w:szCs w:val="24"/>
          <w:shd w:val="clear" w:color="auto" w:fill="FFFFFF"/>
        </w:rPr>
        <w:t>? And Your faithfulness is round about You" (</w:t>
      </w:r>
      <w:r w:rsidRPr="00882C14">
        <w:rPr>
          <w:rFonts w:asciiTheme="minorBidi" w:hAnsiTheme="minorBidi" w:cstheme="minorBidi"/>
          <w:i/>
          <w:iCs/>
          <w:color w:val="000000"/>
          <w:sz w:val="24"/>
          <w:szCs w:val="24"/>
          <w:shd w:val="clear" w:color="auto" w:fill="FFFFFF"/>
        </w:rPr>
        <w:t xml:space="preserve">Tehilim </w:t>
      </w:r>
      <w:r w:rsidRPr="00882C14">
        <w:rPr>
          <w:rFonts w:asciiTheme="minorBidi" w:hAnsiTheme="minorBidi" w:cstheme="minorBidi"/>
          <w:color w:val="000000"/>
          <w:sz w:val="24"/>
          <w:szCs w:val="24"/>
          <w:shd w:val="clear" w:color="auto" w:fill="FFFFFF"/>
        </w:rPr>
        <w:t xml:space="preserve">89:8-9). </w:t>
      </w:r>
      <w:r w:rsidR="00117C3D" w:rsidRPr="00882C14">
        <w:rPr>
          <w:rFonts w:asciiTheme="minorBidi" w:hAnsiTheme="minorBidi" w:cstheme="minorBidi"/>
          <w:color w:val="000000"/>
          <w:sz w:val="24"/>
          <w:szCs w:val="24"/>
          <w:shd w:val="clear" w:color="auto" w:fill="FFFFFF"/>
        </w:rPr>
        <w:t>While</w:t>
      </w:r>
      <w:r w:rsidRPr="00882C14">
        <w:rPr>
          <w:rFonts w:asciiTheme="minorBidi" w:hAnsiTheme="minorBidi" w:cstheme="minorBidi"/>
          <w:color w:val="000000"/>
          <w:sz w:val="24"/>
          <w:szCs w:val="24"/>
          <w:shd w:val="clear" w:color="auto" w:fill="FFFFFF"/>
        </w:rPr>
        <w:t xml:space="preserve"> in the vision God sits on His throne in </w:t>
      </w:r>
      <w:r w:rsidR="00117C3D" w:rsidRPr="00882C14">
        <w:rPr>
          <w:rFonts w:asciiTheme="minorBidi" w:hAnsiTheme="minorBidi" w:cstheme="minorBidi"/>
          <w:color w:val="000000"/>
          <w:sz w:val="24"/>
          <w:szCs w:val="24"/>
          <w:shd w:val="clear" w:color="auto" w:fill="FFFFFF"/>
        </w:rPr>
        <w:t>the</w:t>
      </w:r>
      <w:r w:rsidRPr="00882C14">
        <w:rPr>
          <w:rFonts w:asciiTheme="minorBidi" w:hAnsiTheme="minorBidi" w:cstheme="minorBidi"/>
          <w:color w:val="000000"/>
          <w:sz w:val="24"/>
          <w:szCs w:val="24"/>
          <w:shd w:val="clear" w:color="auto" w:fill="FFFFFF"/>
        </w:rPr>
        <w:t xml:space="preserve"> Temple, at the end of the seraphim's singing, the whole earth is </w:t>
      </w:r>
      <w:r w:rsidR="00117C3D" w:rsidRPr="00882C14">
        <w:rPr>
          <w:rFonts w:asciiTheme="minorBidi" w:hAnsiTheme="minorBidi" w:cstheme="minorBidi"/>
          <w:color w:val="000000"/>
          <w:sz w:val="24"/>
          <w:szCs w:val="24"/>
          <w:shd w:val="clear" w:color="auto" w:fill="FFFFFF"/>
        </w:rPr>
        <w:t xml:space="preserve">filled with </w:t>
      </w:r>
      <w:r w:rsidRPr="00882C14">
        <w:rPr>
          <w:rFonts w:asciiTheme="minorBidi" w:hAnsiTheme="minorBidi" w:cstheme="minorBidi"/>
          <w:color w:val="000000"/>
          <w:sz w:val="24"/>
          <w:szCs w:val="24"/>
          <w:shd w:val="clear" w:color="auto" w:fill="FFFFFF"/>
        </w:rPr>
        <w:t>His glory. God is elevated and holy, but at the same time He rules over the entire earth.</w:t>
      </w:r>
    </w:p>
    <w:p w14:paraId="3A615C43" w14:textId="77777777" w:rsidR="00BA39E1" w:rsidRPr="00882C14" w:rsidRDefault="00BA39E1" w:rsidP="009B0696">
      <w:pPr>
        <w:spacing w:line="240" w:lineRule="auto"/>
        <w:ind w:firstLine="720"/>
        <w:rPr>
          <w:rFonts w:asciiTheme="minorBidi" w:hAnsiTheme="minorBidi" w:cstheme="minorBidi"/>
          <w:sz w:val="24"/>
          <w:szCs w:val="24"/>
        </w:rPr>
      </w:pPr>
    </w:p>
    <w:p w14:paraId="00684CE8" w14:textId="690FD841" w:rsidR="00BA39E1"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As a result, </w:t>
      </w:r>
      <w:r w:rsidR="00BA39E1" w:rsidRPr="00882C14">
        <w:rPr>
          <w:rFonts w:asciiTheme="minorBidi" w:hAnsiTheme="minorBidi" w:cstheme="minorBidi"/>
          <w:sz w:val="24"/>
          <w:szCs w:val="24"/>
        </w:rPr>
        <w:t>the post</w:t>
      </w:r>
      <w:r w:rsidR="00117C3D" w:rsidRPr="00882C14">
        <w:rPr>
          <w:rFonts w:asciiTheme="minorBidi" w:hAnsiTheme="minorBidi" w:cstheme="minorBidi"/>
          <w:sz w:val="24"/>
          <w:szCs w:val="24"/>
        </w:rPr>
        <w:t>s</w:t>
      </w:r>
      <w:r w:rsidR="00BA39E1" w:rsidRPr="00882C14">
        <w:rPr>
          <w:rFonts w:asciiTheme="minorBidi" w:hAnsiTheme="minorBidi" w:cstheme="minorBidi"/>
          <w:sz w:val="24"/>
          <w:szCs w:val="24"/>
        </w:rPr>
        <w:t xml:space="preserve"> of the door move, and the Temple fills with smoke. </w:t>
      </w:r>
      <w:r w:rsidR="00CE234D" w:rsidRPr="00882C14">
        <w:rPr>
          <w:rFonts w:asciiTheme="minorBidi" w:hAnsiTheme="minorBidi" w:cstheme="minorBidi"/>
          <w:sz w:val="24"/>
          <w:szCs w:val="24"/>
        </w:rPr>
        <w:t xml:space="preserve">The Temple that the prophet sees in his vision is apparently the Temple itself. According to the simple understanding the throne of glory over the </w:t>
      </w:r>
      <w:r w:rsidR="00CE234D" w:rsidRPr="00882C14">
        <w:rPr>
          <w:rFonts w:asciiTheme="minorBidi" w:hAnsiTheme="minorBidi" w:cstheme="minorBidi"/>
          <w:i/>
          <w:iCs/>
          <w:sz w:val="24"/>
          <w:szCs w:val="24"/>
        </w:rPr>
        <w:t>keruvim</w:t>
      </w:r>
      <w:r w:rsidR="00CE234D" w:rsidRPr="00882C14">
        <w:rPr>
          <w:rFonts w:asciiTheme="minorBidi" w:hAnsiTheme="minorBidi" w:cstheme="minorBidi"/>
          <w:sz w:val="24"/>
          <w:szCs w:val="24"/>
        </w:rPr>
        <w:t xml:space="preserve"> is in the Holy of Holies. Yeshayahu sees the </w:t>
      </w:r>
      <w:r w:rsidR="00CE234D" w:rsidRPr="00882C14">
        <w:rPr>
          <w:rFonts w:asciiTheme="minorBidi" w:hAnsiTheme="minorBidi" w:cstheme="minorBidi"/>
          <w:i/>
          <w:iCs/>
          <w:sz w:val="24"/>
          <w:szCs w:val="24"/>
        </w:rPr>
        <w:t xml:space="preserve">Shekhina </w:t>
      </w:r>
      <w:r w:rsidR="00CE234D" w:rsidRPr="00882C14">
        <w:rPr>
          <w:rFonts w:asciiTheme="minorBidi" w:hAnsiTheme="minorBidi" w:cstheme="minorBidi"/>
          <w:sz w:val="24"/>
          <w:szCs w:val="24"/>
        </w:rPr>
        <w:t>in its permanent place in the Temple.</w:t>
      </w:r>
    </w:p>
    <w:p w14:paraId="3B72E495" w14:textId="77777777" w:rsidR="00CE234D" w:rsidRPr="00882C14" w:rsidRDefault="00CE234D" w:rsidP="009B0696">
      <w:pPr>
        <w:spacing w:line="240" w:lineRule="auto"/>
        <w:ind w:firstLine="720"/>
        <w:rPr>
          <w:rFonts w:asciiTheme="minorBidi" w:hAnsiTheme="minorBidi" w:cstheme="minorBidi"/>
          <w:sz w:val="24"/>
          <w:szCs w:val="24"/>
        </w:rPr>
      </w:pPr>
    </w:p>
    <w:p w14:paraId="6EFA8ECF" w14:textId="133A74A3" w:rsidR="00883433" w:rsidRPr="00882C14" w:rsidRDefault="00CE234D"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As for the interpretation of this vision, some see it as the prophet's consecration prophecy. In our humble opinion, it is a prophecy regarding the departure of God's glory from the Temple and the land, a departure that will lead to the land's desolation. </w:t>
      </w:r>
      <w:r w:rsidR="00883433" w:rsidRPr="00882C14">
        <w:rPr>
          <w:rFonts w:asciiTheme="minorBidi" w:hAnsiTheme="minorBidi" w:cstheme="minorBidi"/>
          <w:sz w:val="24"/>
          <w:szCs w:val="24"/>
        </w:rPr>
        <w:t xml:space="preserve">According to this </w:t>
      </w:r>
      <w:r w:rsidRPr="00882C14">
        <w:rPr>
          <w:rFonts w:asciiTheme="minorBidi" w:hAnsiTheme="minorBidi" w:cstheme="minorBidi"/>
          <w:sz w:val="24"/>
          <w:szCs w:val="24"/>
        </w:rPr>
        <w:t>understanding</w:t>
      </w:r>
      <w:r w:rsidR="00883433" w:rsidRPr="00882C14">
        <w:rPr>
          <w:rFonts w:asciiTheme="minorBidi" w:hAnsiTheme="minorBidi" w:cstheme="minorBidi"/>
          <w:sz w:val="24"/>
          <w:szCs w:val="24"/>
        </w:rPr>
        <w:t xml:space="preserve">, the </w:t>
      </w:r>
      <w:r w:rsidRPr="00882C14">
        <w:rPr>
          <w:rFonts w:asciiTheme="minorBidi" w:hAnsiTheme="minorBidi" w:cstheme="minorBidi"/>
          <w:i/>
          <w:iCs/>
          <w:sz w:val="24"/>
          <w:szCs w:val="24"/>
        </w:rPr>
        <w:t xml:space="preserve">Shekhina's </w:t>
      </w:r>
      <w:r w:rsidRPr="00882C14">
        <w:rPr>
          <w:rFonts w:asciiTheme="minorBidi" w:hAnsiTheme="minorBidi" w:cstheme="minorBidi"/>
          <w:sz w:val="24"/>
          <w:szCs w:val="24"/>
        </w:rPr>
        <w:t xml:space="preserve">departure from the Temple </w:t>
      </w:r>
      <w:r w:rsidR="00117C3D" w:rsidRPr="00882C14">
        <w:rPr>
          <w:rFonts w:asciiTheme="minorBidi" w:hAnsiTheme="minorBidi" w:cstheme="minorBidi"/>
          <w:sz w:val="24"/>
          <w:szCs w:val="24"/>
        </w:rPr>
        <w:t>began</w:t>
      </w:r>
      <w:r w:rsidRPr="00882C14">
        <w:rPr>
          <w:rFonts w:asciiTheme="minorBidi" w:hAnsiTheme="minorBidi" w:cstheme="minorBidi"/>
          <w:sz w:val="24"/>
          <w:szCs w:val="24"/>
        </w:rPr>
        <w:t xml:space="preserve"> many years before the exile of Yehoyakhin.  </w:t>
      </w:r>
    </w:p>
    <w:p w14:paraId="5C6E8A93" w14:textId="77777777" w:rsidR="00CE234D" w:rsidRPr="00882C14" w:rsidRDefault="00CE234D" w:rsidP="009B0696">
      <w:pPr>
        <w:spacing w:line="240" w:lineRule="auto"/>
        <w:ind w:firstLine="720"/>
        <w:rPr>
          <w:rFonts w:asciiTheme="minorBidi" w:hAnsiTheme="minorBidi" w:cstheme="minorBidi"/>
          <w:sz w:val="24"/>
          <w:szCs w:val="24"/>
        </w:rPr>
      </w:pPr>
    </w:p>
    <w:p w14:paraId="49D2F98E" w14:textId="44994D62" w:rsidR="00CE234D"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The third vision is alluded to in </w:t>
      </w:r>
      <w:r w:rsidR="00CE234D" w:rsidRPr="00882C14">
        <w:rPr>
          <w:rFonts w:asciiTheme="minorBidi" w:hAnsiTheme="minorBidi" w:cstheme="minorBidi"/>
          <w:i/>
          <w:iCs/>
          <w:sz w:val="24"/>
          <w:szCs w:val="24"/>
        </w:rPr>
        <w:t>Tehilim</w:t>
      </w:r>
      <w:r w:rsidRPr="00882C14">
        <w:rPr>
          <w:rFonts w:asciiTheme="minorBidi" w:hAnsiTheme="minorBidi" w:cstheme="minorBidi"/>
          <w:sz w:val="24"/>
          <w:szCs w:val="24"/>
        </w:rPr>
        <w:t xml:space="preserve"> 78: "</w:t>
      </w:r>
      <w:r w:rsidR="00CE234D" w:rsidRPr="00882C14">
        <w:rPr>
          <w:rFonts w:asciiTheme="minorBidi" w:hAnsiTheme="minorBidi" w:cstheme="minorBidi"/>
          <w:sz w:val="24"/>
          <w:szCs w:val="24"/>
        </w:rPr>
        <w:t>T</w:t>
      </w:r>
      <w:r w:rsidR="00CE234D" w:rsidRPr="00882C14">
        <w:rPr>
          <w:rFonts w:asciiTheme="minorBidi" w:hAnsiTheme="minorBidi" w:cstheme="minorBidi"/>
          <w:color w:val="000000"/>
          <w:sz w:val="24"/>
          <w:szCs w:val="24"/>
          <w:shd w:val="clear" w:color="auto" w:fill="FFFFFF"/>
        </w:rPr>
        <w:t>he chariots of God are myriads, even thousands upon thousands; the Lord is among them, as in Sinai, in holiness"</w:t>
      </w:r>
      <w:r w:rsidR="00117C3D" w:rsidRPr="00882C14">
        <w:rPr>
          <w:rFonts w:asciiTheme="minorBidi" w:hAnsiTheme="minorBidi" w:cstheme="minorBidi"/>
          <w:color w:val="000000"/>
          <w:sz w:val="24"/>
          <w:szCs w:val="24"/>
          <w:shd w:val="clear" w:color="auto" w:fill="FFFFFF"/>
        </w:rPr>
        <w:t xml:space="preserve"> </w:t>
      </w:r>
      <w:r w:rsidR="00CE234D" w:rsidRPr="00882C14">
        <w:rPr>
          <w:rFonts w:asciiTheme="minorBidi" w:hAnsiTheme="minorBidi" w:cstheme="minorBidi"/>
          <w:color w:val="000000"/>
          <w:sz w:val="24"/>
          <w:szCs w:val="24"/>
          <w:shd w:val="clear" w:color="auto" w:fill="FFFFFF"/>
        </w:rPr>
        <w:t>(</w:t>
      </w:r>
      <w:r w:rsidR="00CE234D" w:rsidRPr="00882C14">
        <w:rPr>
          <w:rFonts w:asciiTheme="minorBidi" w:hAnsiTheme="minorBidi" w:cstheme="minorBidi"/>
          <w:i/>
          <w:iCs/>
          <w:color w:val="000000"/>
          <w:sz w:val="24"/>
          <w:szCs w:val="24"/>
          <w:shd w:val="clear" w:color="auto" w:fill="FFFFFF"/>
        </w:rPr>
        <w:t xml:space="preserve">Tehilim </w:t>
      </w:r>
      <w:r w:rsidR="00CE234D" w:rsidRPr="00882C14">
        <w:rPr>
          <w:rFonts w:asciiTheme="minorBidi" w:hAnsiTheme="minorBidi" w:cstheme="minorBidi"/>
          <w:color w:val="000000"/>
          <w:sz w:val="24"/>
          <w:szCs w:val="24"/>
          <w:shd w:val="clear" w:color="auto" w:fill="FFFFFF"/>
        </w:rPr>
        <w:t>68:18).</w:t>
      </w:r>
      <w:r w:rsidR="00CE234D" w:rsidRPr="00882C14">
        <w:rPr>
          <w:rStyle w:val="FootnoteReference"/>
          <w:rFonts w:asciiTheme="minorBidi" w:hAnsiTheme="minorBidi" w:cstheme="minorBidi"/>
          <w:color w:val="000000"/>
          <w:sz w:val="24"/>
          <w:szCs w:val="24"/>
          <w:shd w:val="clear" w:color="auto" w:fill="FFFFFF"/>
        </w:rPr>
        <w:footnoteReference w:id="1"/>
      </w:r>
    </w:p>
    <w:p w14:paraId="0EE0F8C7" w14:textId="77777777" w:rsidR="00883433" w:rsidRDefault="00883433" w:rsidP="009B0696">
      <w:pPr>
        <w:spacing w:line="240" w:lineRule="auto"/>
        <w:rPr>
          <w:rFonts w:asciiTheme="minorBidi" w:hAnsiTheme="minorBidi" w:cstheme="minorBidi"/>
          <w:sz w:val="24"/>
          <w:szCs w:val="24"/>
        </w:rPr>
      </w:pPr>
    </w:p>
    <w:p w14:paraId="6828737D" w14:textId="72E365B0" w:rsidR="009B0696" w:rsidRPr="009B0696" w:rsidRDefault="009B0696" w:rsidP="009B0696">
      <w:pPr>
        <w:spacing w:line="240" w:lineRule="auto"/>
        <w:rPr>
          <w:rFonts w:asciiTheme="minorBidi" w:hAnsiTheme="minorBidi" w:cstheme="minorBidi"/>
          <w:b/>
          <w:bCs/>
          <w:sz w:val="24"/>
          <w:szCs w:val="24"/>
        </w:rPr>
      </w:pPr>
      <w:r w:rsidRPr="009B0696">
        <w:rPr>
          <w:rFonts w:asciiTheme="minorBidi" w:hAnsiTheme="minorBidi" w:cstheme="minorBidi"/>
          <w:b/>
          <w:bCs/>
          <w:sz w:val="24"/>
          <w:szCs w:val="24"/>
        </w:rPr>
        <w:t xml:space="preserve">The Meaning of the Chariot Vision in </w:t>
      </w:r>
      <w:r w:rsidRPr="009B0696">
        <w:rPr>
          <w:rFonts w:asciiTheme="minorBidi" w:hAnsiTheme="minorBidi" w:cstheme="minorBidi"/>
          <w:b/>
          <w:bCs/>
          <w:i/>
          <w:iCs/>
          <w:sz w:val="24"/>
          <w:szCs w:val="24"/>
        </w:rPr>
        <w:t>Yechezkel</w:t>
      </w:r>
    </w:p>
    <w:p w14:paraId="4AAA96D3" w14:textId="77777777" w:rsidR="00CE234D" w:rsidRPr="00882C14" w:rsidRDefault="00CE234D" w:rsidP="009B0696">
      <w:pPr>
        <w:spacing w:line="240" w:lineRule="auto"/>
        <w:rPr>
          <w:rFonts w:asciiTheme="minorBidi" w:hAnsiTheme="minorBidi" w:cstheme="minorBidi"/>
          <w:sz w:val="24"/>
          <w:szCs w:val="24"/>
        </w:rPr>
      </w:pPr>
    </w:p>
    <w:p w14:paraId="1682C6D6" w14:textId="0D54CAA3"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We </w:t>
      </w:r>
      <w:r w:rsidR="00CE234D" w:rsidRPr="00882C14">
        <w:rPr>
          <w:rFonts w:asciiTheme="minorBidi" w:hAnsiTheme="minorBidi" w:cstheme="minorBidi"/>
          <w:sz w:val="24"/>
          <w:szCs w:val="24"/>
        </w:rPr>
        <w:t xml:space="preserve">will not go here into the details of Yechezkel's chariot vision. This sublime and awe-inspiring vision is </w:t>
      </w:r>
      <w:r w:rsidR="00526952" w:rsidRPr="00882C14">
        <w:rPr>
          <w:rFonts w:asciiTheme="minorBidi" w:hAnsiTheme="minorBidi" w:cstheme="minorBidi"/>
          <w:sz w:val="24"/>
          <w:szCs w:val="24"/>
        </w:rPr>
        <w:t xml:space="preserve">obscure and </w:t>
      </w:r>
      <w:r w:rsidRPr="00882C14">
        <w:rPr>
          <w:rFonts w:asciiTheme="minorBidi" w:hAnsiTheme="minorBidi" w:cstheme="minorBidi"/>
          <w:sz w:val="24"/>
          <w:szCs w:val="24"/>
        </w:rPr>
        <w:t>hidden.</w:t>
      </w:r>
    </w:p>
    <w:p w14:paraId="08EE81CC" w14:textId="77777777" w:rsidR="00526952" w:rsidRPr="00882C14" w:rsidRDefault="00526952" w:rsidP="009B0696">
      <w:pPr>
        <w:spacing w:line="240" w:lineRule="auto"/>
        <w:ind w:firstLine="720"/>
        <w:rPr>
          <w:rFonts w:asciiTheme="minorBidi" w:hAnsiTheme="minorBidi" w:cstheme="minorBidi"/>
          <w:sz w:val="24"/>
          <w:szCs w:val="24"/>
        </w:rPr>
      </w:pPr>
    </w:p>
    <w:p w14:paraId="3212C521" w14:textId="66523091" w:rsidR="00883433" w:rsidRPr="00882C14" w:rsidRDefault="00526952"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It should be noted that in chapter 1 the four creatures had the face of a man, the face of a lion, the face of an ox, and the face of an eagle.</w:t>
      </w:r>
      <w:r w:rsidR="00883433" w:rsidRPr="00882C14">
        <w:rPr>
          <w:rFonts w:asciiTheme="minorBidi" w:hAnsiTheme="minorBidi" w:cstheme="minorBidi"/>
          <w:sz w:val="24"/>
          <w:szCs w:val="24"/>
        </w:rPr>
        <w:t xml:space="preserve"> A significant change in this regard appears in the description of the chariot in connection with the </w:t>
      </w:r>
      <w:r w:rsidR="006C495C" w:rsidRPr="00882C14">
        <w:rPr>
          <w:rFonts w:asciiTheme="minorBidi" w:hAnsiTheme="minorBidi" w:cstheme="minorBidi"/>
          <w:sz w:val="24"/>
          <w:szCs w:val="24"/>
        </w:rPr>
        <w:t xml:space="preserve">departure of the </w:t>
      </w:r>
      <w:r w:rsidR="006C495C" w:rsidRPr="00882C14">
        <w:rPr>
          <w:rFonts w:asciiTheme="minorBidi" w:hAnsiTheme="minorBidi" w:cstheme="minorBidi"/>
          <w:i/>
          <w:iCs/>
          <w:sz w:val="24"/>
          <w:szCs w:val="24"/>
        </w:rPr>
        <w:t xml:space="preserve">Shekhina </w:t>
      </w:r>
      <w:r w:rsidR="006C495C" w:rsidRPr="00882C14">
        <w:rPr>
          <w:rFonts w:asciiTheme="minorBidi" w:hAnsiTheme="minorBidi" w:cstheme="minorBidi"/>
          <w:sz w:val="24"/>
          <w:szCs w:val="24"/>
        </w:rPr>
        <w:t xml:space="preserve">from the Temple in chapter 10 – the face of a </w:t>
      </w:r>
      <w:r w:rsidR="006C495C" w:rsidRPr="00882C14">
        <w:rPr>
          <w:rFonts w:asciiTheme="minorBidi" w:hAnsiTheme="minorBidi" w:cstheme="minorBidi"/>
          <w:i/>
          <w:iCs/>
          <w:sz w:val="24"/>
          <w:szCs w:val="24"/>
        </w:rPr>
        <w:t xml:space="preserve">keruv </w:t>
      </w:r>
      <w:r w:rsidR="006C495C" w:rsidRPr="00882C14">
        <w:rPr>
          <w:rFonts w:asciiTheme="minorBidi" w:hAnsiTheme="minorBidi" w:cstheme="minorBidi"/>
          <w:sz w:val="24"/>
          <w:szCs w:val="24"/>
        </w:rPr>
        <w:t xml:space="preserve">replaces the face of the ox mentioned in chapter 1. </w:t>
      </w:r>
    </w:p>
    <w:p w14:paraId="0308091C" w14:textId="77777777" w:rsidR="006C495C" w:rsidRPr="00882C14" w:rsidRDefault="006C495C" w:rsidP="009B0696">
      <w:pPr>
        <w:spacing w:line="240" w:lineRule="auto"/>
        <w:ind w:firstLine="720"/>
        <w:rPr>
          <w:rFonts w:asciiTheme="minorBidi" w:hAnsiTheme="minorBidi" w:cstheme="minorBidi"/>
          <w:sz w:val="24"/>
          <w:szCs w:val="24"/>
        </w:rPr>
      </w:pPr>
    </w:p>
    <w:p w14:paraId="15213E1C" w14:textId="0470EB10" w:rsidR="00883433" w:rsidRPr="00882C14" w:rsidRDefault="00883433" w:rsidP="009B0696">
      <w:pPr>
        <w:spacing w:line="240" w:lineRule="auto"/>
        <w:ind w:firstLine="720"/>
        <w:rPr>
          <w:rFonts w:asciiTheme="minorBidi" w:hAnsiTheme="minorBidi" w:cstheme="minorBidi"/>
          <w:color w:val="000000"/>
          <w:sz w:val="24"/>
          <w:szCs w:val="24"/>
          <w:shd w:val="clear" w:color="auto" w:fill="FFFFFF"/>
        </w:rPr>
      </w:pPr>
      <w:r w:rsidRPr="00882C14">
        <w:rPr>
          <w:rFonts w:asciiTheme="minorBidi" w:hAnsiTheme="minorBidi" w:cstheme="minorBidi"/>
          <w:sz w:val="24"/>
          <w:szCs w:val="24"/>
        </w:rPr>
        <w:t xml:space="preserve">The prophet </w:t>
      </w:r>
      <w:r w:rsidR="006C495C" w:rsidRPr="00882C14">
        <w:rPr>
          <w:rFonts w:asciiTheme="minorBidi" w:hAnsiTheme="minorBidi" w:cstheme="minorBidi"/>
          <w:sz w:val="24"/>
          <w:szCs w:val="24"/>
        </w:rPr>
        <w:t>sees the glory of God, an expression that is familiar to us from the revelation at Mount Sinai: "</w:t>
      </w:r>
      <w:r w:rsidR="006C495C" w:rsidRPr="00882C14">
        <w:rPr>
          <w:rFonts w:asciiTheme="minorBidi" w:hAnsiTheme="minorBidi" w:cstheme="minorBidi"/>
          <w:color w:val="000000"/>
          <w:sz w:val="24"/>
          <w:szCs w:val="24"/>
          <w:shd w:val="clear" w:color="auto" w:fill="FFFFFF"/>
        </w:rPr>
        <w:t>And the appearance of the glory of the Lord was like devouring fire on the top of the mount in the eyes of the children of Israel" (</w:t>
      </w:r>
      <w:r w:rsidR="006C495C" w:rsidRPr="00882C14">
        <w:rPr>
          <w:rFonts w:asciiTheme="minorBidi" w:hAnsiTheme="minorBidi" w:cstheme="minorBidi"/>
          <w:i/>
          <w:iCs/>
          <w:color w:val="000000"/>
          <w:sz w:val="24"/>
          <w:szCs w:val="24"/>
          <w:shd w:val="clear" w:color="auto" w:fill="FFFFFF"/>
        </w:rPr>
        <w:t xml:space="preserve">Shemot </w:t>
      </w:r>
      <w:r w:rsidR="006C495C" w:rsidRPr="00882C14">
        <w:rPr>
          <w:rFonts w:asciiTheme="minorBidi" w:hAnsiTheme="minorBidi" w:cstheme="minorBidi"/>
          <w:color w:val="000000"/>
          <w:sz w:val="24"/>
          <w:szCs w:val="24"/>
          <w:shd w:val="clear" w:color="auto" w:fill="FFFFFF"/>
        </w:rPr>
        <w:t xml:space="preserve">24:17); and from the dedication of the </w:t>
      </w:r>
      <w:r w:rsidR="006C495C" w:rsidRPr="00882C14">
        <w:rPr>
          <w:rFonts w:asciiTheme="minorBidi" w:hAnsiTheme="minorBidi" w:cstheme="minorBidi"/>
          <w:i/>
          <w:iCs/>
          <w:color w:val="000000"/>
          <w:sz w:val="24"/>
          <w:szCs w:val="24"/>
          <w:shd w:val="clear" w:color="auto" w:fill="FFFFFF"/>
        </w:rPr>
        <w:t>Mishkan</w:t>
      </w:r>
      <w:r w:rsidR="006C495C" w:rsidRPr="00882C14">
        <w:rPr>
          <w:rFonts w:asciiTheme="minorBidi" w:hAnsiTheme="minorBidi" w:cstheme="minorBidi"/>
          <w:color w:val="000000"/>
          <w:sz w:val="24"/>
          <w:szCs w:val="24"/>
          <w:shd w:val="clear" w:color="auto" w:fill="FFFFFF"/>
        </w:rPr>
        <w:t>: "And Moshe and Aharon went into the tent of meeting, and came out, and blessed the people; and the glory of the Lord appeared to all the people" (</w:t>
      </w:r>
      <w:r w:rsidR="006C495C" w:rsidRPr="00882C14">
        <w:rPr>
          <w:rFonts w:asciiTheme="minorBidi" w:hAnsiTheme="minorBidi" w:cstheme="minorBidi"/>
          <w:i/>
          <w:iCs/>
          <w:color w:val="000000"/>
          <w:sz w:val="24"/>
          <w:szCs w:val="24"/>
          <w:shd w:val="clear" w:color="auto" w:fill="FFFFFF"/>
        </w:rPr>
        <w:t xml:space="preserve">Vayikra </w:t>
      </w:r>
      <w:r w:rsidR="006C495C" w:rsidRPr="00882C14">
        <w:rPr>
          <w:rFonts w:asciiTheme="minorBidi" w:hAnsiTheme="minorBidi" w:cstheme="minorBidi"/>
          <w:color w:val="000000"/>
          <w:sz w:val="24"/>
          <w:szCs w:val="24"/>
          <w:shd w:val="clear" w:color="auto" w:fill="FFFFFF"/>
        </w:rPr>
        <w:t>9:23). Clearly, the expression, "glory of the Lord," describes God's revealed appearance to the eyes of man, and not God's essence.</w:t>
      </w:r>
    </w:p>
    <w:p w14:paraId="7AF67477" w14:textId="77777777" w:rsidR="006C495C" w:rsidRPr="00882C14" w:rsidRDefault="006C495C" w:rsidP="009B0696">
      <w:pPr>
        <w:spacing w:line="240" w:lineRule="auto"/>
        <w:ind w:firstLine="720"/>
        <w:rPr>
          <w:rFonts w:asciiTheme="minorBidi" w:hAnsiTheme="minorBidi" w:cstheme="minorBidi"/>
          <w:sz w:val="24"/>
          <w:szCs w:val="24"/>
        </w:rPr>
      </w:pPr>
    </w:p>
    <w:p w14:paraId="375877B6" w14:textId="6C8BF30A"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There are also various expressions that u</w:t>
      </w:r>
      <w:r w:rsidR="006C495C" w:rsidRPr="00882C14">
        <w:rPr>
          <w:rFonts w:asciiTheme="minorBidi" w:hAnsiTheme="minorBidi" w:cstheme="minorBidi"/>
          <w:sz w:val="24"/>
          <w:szCs w:val="24"/>
        </w:rPr>
        <w:t>se images and comparisons – the</w:t>
      </w:r>
      <w:r w:rsidR="006C495C" w:rsidRPr="00882C14">
        <w:rPr>
          <w:rFonts w:asciiTheme="minorBidi" w:hAnsiTheme="minorBidi" w:cstheme="minorBidi"/>
          <w:sz w:val="24"/>
          <w:szCs w:val="24"/>
          <w:lang w:val="en-GB"/>
        </w:rPr>
        <w:t xml:space="preserve"> image of the throne,</w:t>
      </w:r>
      <w:r w:rsidR="006C495C" w:rsidRPr="00882C14">
        <w:rPr>
          <w:rFonts w:asciiTheme="minorBidi" w:hAnsiTheme="minorBidi" w:cstheme="minorBidi"/>
          <w:sz w:val="24"/>
          <w:szCs w:val="24"/>
        </w:rPr>
        <w:t xml:space="preserve"> </w:t>
      </w:r>
      <w:r w:rsidRPr="00882C14">
        <w:rPr>
          <w:rFonts w:asciiTheme="minorBidi" w:hAnsiTheme="minorBidi" w:cstheme="minorBidi"/>
          <w:sz w:val="24"/>
          <w:szCs w:val="24"/>
        </w:rPr>
        <w:t>the appearance of a sapphire stone, the appearance of man, the appearance of fire, the appearance of the rainbow</w:t>
      </w:r>
      <w:r w:rsidR="006C495C" w:rsidRPr="00882C14">
        <w:rPr>
          <w:rFonts w:asciiTheme="minorBidi" w:hAnsiTheme="minorBidi" w:cstheme="minorBidi"/>
          <w:sz w:val="24"/>
          <w:szCs w:val="24"/>
        </w:rPr>
        <w:t>, as the color of electrum.</w:t>
      </w:r>
    </w:p>
    <w:p w14:paraId="3E58B7B2" w14:textId="77777777" w:rsidR="006C495C" w:rsidRPr="00882C14" w:rsidRDefault="006C495C" w:rsidP="009B0696">
      <w:pPr>
        <w:spacing w:line="240" w:lineRule="auto"/>
        <w:ind w:firstLine="720"/>
        <w:rPr>
          <w:rFonts w:asciiTheme="minorBidi" w:hAnsiTheme="minorBidi" w:cstheme="minorBidi"/>
          <w:sz w:val="24"/>
          <w:szCs w:val="24"/>
          <w:rtl/>
        </w:rPr>
      </w:pPr>
    </w:p>
    <w:p w14:paraId="57F55C27" w14:textId="539A3101"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The chariot symbolizes the </w:t>
      </w:r>
      <w:r w:rsidRPr="00882C14">
        <w:rPr>
          <w:rFonts w:asciiTheme="minorBidi" w:hAnsiTheme="minorBidi" w:cstheme="minorBidi"/>
          <w:i/>
          <w:iCs/>
          <w:sz w:val="24"/>
          <w:szCs w:val="24"/>
        </w:rPr>
        <w:t>Shekinah</w:t>
      </w:r>
      <w:r w:rsidRPr="00882C14">
        <w:rPr>
          <w:rFonts w:asciiTheme="minorBidi" w:hAnsiTheme="minorBidi" w:cstheme="minorBidi"/>
          <w:sz w:val="24"/>
          <w:szCs w:val="24"/>
        </w:rPr>
        <w:t xml:space="preserve"> </w:t>
      </w:r>
      <w:r w:rsidR="006D05C4" w:rsidRPr="00882C14">
        <w:rPr>
          <w:rFonts w:asciiTheme="minorBidi" w:hAnsiTheme="minorBidi" w:cstheme="minorBidi"/>
          <w:sz w:val="24"/>
          <w:szCs w:val="24"/>
        </w:rPr>
        <w:t xml:space="preserve">which governs </w:t>
      </w:r>
      <w:r w:rsidRPr="00882C14">
        <w:rPr>
          <w:rFonts w:asciiTheme="minorBidi" w:hAnsiTheme="minorBidi" w:cstheme="minorBidi"/>
          <w:sz w:val="24"/>
          <w:szCs w:val="24"/>
        </w:rPr>
        <w:t xml:space="preserve">the world. </w:t>
      </w:r>
      <w:r w:rsidR="0048751E" w:rsidRPr="00882C14">
        <w:rPr>
          <w:rFonts w:asciiTheme="minorBidi" w:hAnsiTheme="minorBidi" w:cstheme="minorBidi"/>
          <w:sz w:val="24"/>
          <w:szCs w:val="24"/>
        </w:rPr>
        <w:t xml:space="preserve">It is, as it were, full of eyes, </w:t>
      </w:r>
      <w:r w:rsidR="00117C3D" w:rsidRPr="00882C14">
        <w:rPr>
          <w:rFonts w:asciiTheme="minorBidi" w:hAnsiTheme="minorBidi" w:cstheme="minorBidi"/>
          <w:sz w:val="24"/>
          <w:szCs w:val="24"/>
        </w:rPr>
        <w:t>all-seeing and all-knowing.</w:t>
      </w:r>
      <w:r w:rsidR="0048751E" w:rsidRPr="00882C14">
        <w:rPr>
          <w:rFonts w:asciiTheme="minorBidi" w:hAnsiTheme="minorBidi" w:cstheme="minorBidi"/>
          <w:sz w:val="24"/>
          <w:szCs w:val="24"/>
          <w:rtl/>
        </w:rPr>
        <w:t xml:space="preserve"> </w:t>
      </w:r>
      <w:r w:rsidR="0048751E" w:rsidRPr="00882C14">
        <w:rPr>
          <w:rFonts w:asciiTheme="minorBidi" w:hAnsiTheme="minorBidi" w:cstheme="minorBidi"/>
          <w:sz w:val="24"/>
          <w:szCs w:val="24"/>
        </w:rPr>
        <w:t>It is defined neither in its place nor in its capabilities. Divine capability is infinite. Divine existence is everywhere. Above the chariot is a throne that symbolize</w:t>
      </w:r>
      <w:r w:rsidR="00117C3D" w:rsidRPr="00882C14">
        <w:rPr>
          <w:rFonts w:asciiTheme="minorBidi" w:hAnsiTheme="minorBidi" w:cstheme="minorBidi"/>
          <w:sz w:val="24"/>
          <w:szCs w:val="24"/>
        </w:rPr>
        <w:t>s</w:t>
      </w:r>
      <w:r w:rsidR="0048751E" w:rsidRPr="00882C14">
        <w:rPr>
          <w:rFonts w:asciiTheme="minorBidi" w:hAnsiTheme="minorBidi" w:cstheme="minorBidi"/>
          <w:sz w:val="24"/>
          <w:szCs w:val="24"/>
        </w:rPr>
        <w:t xml:space="preserve"> kingdom and rule.  </w:t>
      </w:r>
    </w:p>
    <w:p w14:paraId="66B55CC6" w14:textId="77777777" w:rsidR="0048751E" w:rsidRPr="00882C14" w:rsidRDefault="0048751E" w:rsidP="009B0696">
      <w:pPr>
        <w:spacing w:line="240" w:lineRule="auto"/>
        <w:ind w:firstLine="720"/>
        <w:rPr>
          <w:rFonts w:asciiTheme="minorBidi" w:hAnsiTheme="minorBidi" w:cstheme="minorBidi"/>
          <w:sz w:val="24"/>
          <w:szCs w:val="24"/>
        </w:rPr>
      </w:pPr>
    </w:p>
    <w:p w14:paraId="7ADD389A" w14:textId="012E16A1"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In some </w:t>
      </w:r>
      <w:r w:rsidR="00117C3D" w:rsidRPr="00882C14">
        <w:rPr>
          <w:rFonts w:asciiTheme="minorBidi" w:hAnsiTheme="minorBidi" w:cstheme="minorBidi"/>
          <w:sz w:val="24"/>
          <w:szCs w:val="24"/>
        </w:rPr>
        <w:t>p</w:t>
      </w:r>
      <w:r w:rsidRPr="00882C14">
        <w:rPr>
          <w:rFonts w:asciiTheme="minorBidi" w:hAnsiTheme="minorBidi" w:cstheme="minorBidi"/>
          <w:sz w:val="24"/>
          <w:szCs w:val="24"/>
        </w:rPr>
        <w:t xml:space="preserve">laces, </w:t>
      </w:r>
      <w:r w:rsidR="0048751E" w:rsidRPr="00882C14">
        <w:rPr>
          <w:rFonts w:asciiTheme="minorBidi" w:hAnsiTheme="minorBidi" w:cstheme="minorBidi"/>
          <w:sz w:val="24"/>
          <w:szCs w:val="24"/>
        </w:rPr>
        <w:t xml:space="preserve">we find the phrase "the Lord of hosts, who sits on the </w:t>
      </w:r>
      <w:r w:rsidR="0048751E" w:rsidRPr="00882C14">
        <w:rPr>
          <w:rFonts w:asciiTheme="minorBidi" w:hAnsiTheme="minorBidi" w:cstheme="minorBidi"/>
          <w:i/>
          <w:iCs/>
          <w:sz w:val="24"/>
          <w:szCs w:val="24"/>
        </w:rPr>
        <w:t>keruvim</w:t>
      </w:r>
      <w:r w:rsidR="0048751E" w:rsidRPr="00882C14">
        <w:rPr>
          <w:rFonts w:asciiTheme="minorBidi" w:hAnsiTheme="minorBidi" w:cstheme="minorBidi"/>
          <w:sz w:val="24"/>
          <w:szCs w:val="24"/>
        </w:rPr>
        <w:t xml:space="preserve">" (for example, in I </w:t>
      </w:r>
      <w:r w:rsidR="0048751E" w:rsidRPr="00882C14">
        <w:rPr>
          <w:rFonts w:asciiTheme="minorBidi" w:hAnsiTheme="minorBidi" w:cstheme="minorBidi"/>
          <w:i/>
          <w:iCs/>
          <w:sz w:val="24"/>
          <w:szCs w:val="24"/>
        </w:rPr>
        <w:t xml:space="preserve">Shemuel </w:t>
      </w:r>
      <w:r w:rsidR="0048751E" w:rsidRPr="00882C14">
        <w:rPr>
          <w:rFonts w:asciiTheme="minorBidi" w:hAnsiTheme="minorBidi" w:cstheme="minorBidi"/>
          <w:sz w:val="24"/>
          <w:szCs w:val="24"/>
        </w:rPr>
        <w:t xml:space="preserve">4:4, when Chofni and Pinchas take the ark out to the battle against the Pelishtim, and in II </w:t>
      </w:r>
      <w:r w:rsidR="0048751E" w:rsidRPr="00882C14">
        <w:rPr>
          <w:rFonts w:asciiTheme="minorBidi" w:hAnsiTheme="minorBidi" w:cstheme="minorBidi"/>
          <w:i/>
          <w:iCs/>
          <w:sz w:val="24"/>
          <w:szCs w:val="24"/>
        </w:rPr>
        <w:t xml:space="preserve">Shemuel </w:t>
      </w:r>
      <w:r w:rsidR="0048751E" w:rsidRPr="00882C14">
        <w:rPr>
          <w:rFonts w:asciiTheme="minorBidi" w:hAnsiTheme="minorBidi" w:cstheme="minorBidi"/>
          <w:sz w:val="24"/>
          <w:szCs w:val="24"/>
        </w:rPr>
        <w:t xml:space="preserve">6:2, when David brings the ark up from Kiryat-Ye'arim to the city of David, and in </w:t>
      </w:r>
      <w:r w:rsidR="0048751E" w:rsidRPr="00882C14">
        <w:rPr>
          <w:rFonts w:asciiTheme="minorBidi" w:hAnsiTheme="minorBidi" w:cstheme="minorBidi"/>
          <w:i/>
          <w:iCs/>
          <w:sz w:val="24"/>
          <w:szCs w:val="24"/>
        </w:rPr>
        <w:t xml:space="preserve">Tehilim </w:t>
      </w:r>
      <w:r w:rsidR="0048751E" w:rsidRPr="00882C14">
        <w:rPr>
          <w:rFonts w:asciiTheme="minorBidi" w:hAnsiTheme="minorBidi" w:cstheme="minorBidi"/>
          <w:sz w:val="24"/>
          <w:szCs w:val="24"/>
        </w:rPr>
        <w:t>80:2).</w:t>
      </w:r>
    </w:p>
    <w:p w14:paraId="152B2C56" w14:textId="77777777" w:rsidR="0048751E" w:rsidRPr="00882C14" w:rsidRDefault="0048751E" w:rsidP="009B0696">
      <w:pPr>
        <w:spacing w:line="240" w:lineRule="auto"/>
        <w:ind w:firstLine="720"/>
        <w:rPr>
          <w:rFonts w:asciiTheme="minorBidi" w:hAnsiTheme="minorBidi" w:cstheme="minorBidi"/>
          <w:sz w:val="24"/>
          <w:szCs w:val="24"/>
        </w:rPr>
      </w:pPr>
    </w:p>
    <w:p w14:paraId="4789C8F6" w14:textId="77777777" w:rsidR="0082334B"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The </w:t>
      </w:r>
      <w:r w:rsidR="0048751E" w:rsidRPr="00882C14">
        <w:rPr>
          <w:rFonts w:asciiTheme="minorBidi" w:hAnsiTheme="minorBidi" w:cstheme="minorBidi"/>
          <w:sz w:val="24"/>
          <w:szCs w:val="24"/>
        </w:rPr>
        <w:t xml:space="preserve">meaning of the </w:t>
      </w:r>
      <w:r w:rsidRPr="00882C14">
        <w:rPr>
          <w:rFonts w:asciiTheme="minorBidi" w:hAnsiTheme="minorBidi" w:cstheme="minorBidi"/>
          <w:sz w:val="24"/>
          <w:szCs w:val="24"/>
        </w:rPr>
        <w:t xml:space="preserve">description of the chariot, and especially </w:t>
      </w:r>
      <w:r w:rsidR="0048751E" w:rsidRPr="00882C14">
        <w:rPr>
          <w:rFonts w:asciiTheme="minorBidi" w:hAnsiTheme="minorBidi" w:cstheme="minorBidi"/>
          <w:sz w:val="24"/>
          <w:szCs w:val="24"/>
        </w:rPr>
        <w:t xml:space="preserve">of its departure from the Temple, is that the exile of the </w:t>
      </w:r>
      <w:r w:rsidR="0048751E" w:rsidRPr="00882C14">
        <w:rPr>
          <w:rFonts w:asciiTheme="minorBidi" w:hAnsiTheme="minorBidi" w:cstheme="minorBidi"/>
          <w:i/>
          <w:iCs/>
          <w:sz w:val="24"/>
          <w:szCs w:val="24"/>
        </w:rPr>
        <w:t xml:space="preserve">Shekhina </w:t>
      </w:r>
      <w:r w:rsidR="0048751E" w:rsidRPr="00882C14">
        <w:rPr>
          <w:rFonts w:asciiTheme="minorBidi" w:hAnsiTheme="minorBidi" w:cstheme="minorBidi"/>
          <w:sz w:val="24"/>
          <w:szCs w:val="24"/>
        </w:rPr>
        <w:t xml:space="preserve">involves a desecration of God's name among the Gentiles. In the wake of the sins described by the prophet in chapter 8, the spiritual reality deteriorated, directly resulting in the departure of the </w:t>
      </w:r>
      <w:r w:rsidR="0048751E" w:rsidRPr="00882C14">
        <w:rPr>
          <w:rFonts w:asciiTheme="minorBidi" w:hAnsiTheme="minorBidi" w:cstheme="minorBidi"/>
          <w:i/>
          <w:iCs/>
          <w:sz w:val="24"/>
          <w:szCs w:val="24"/>
        </w:rPr>
        <w:t>Shekhina</w:t>
      </w:r>
      <w:r w:rsidR="0048751E" w:rsidRPr="00882C14">
        <w:rPr>
          <w:rFonts w:asciiTheme="minorBidi" w:hAnsiTheme="minorBidi" w:cstheme="minorBidi"/>
          <w:sz w:val="24"/>
          <w:szCs w:val="24"/>
        </w:rPr>
        <w:t xml:space="preserve">. The physical exile of the people of </w:t>
      </w:r>
      <w:r w:rsidR="0048751E" w:rsidRPr="00882C14">
        <w:rPr>
          <w:rFonts w:asciiTheme="minorBidi" w:hAnsiTheme="minorBidi" w:cstheme="minorBidi"/>
          <w:sz w:val="24"/>
          <w:szCs w:val="24"/>
        </w:rPr>
        <w:lastRenderedPageBreak/>
        <w:t xml:space="preserve">Israel from its land – the suffering of the people in foreign lands </w:t>
      </w:r>
      <w:r w:rsidR="0082334B" w:rsidRPr="00882C14">
        <w:rPr>
          <w:rFonts w:asciiTheme="minorBidi" w:hAnsiTheme="minorBidi" w:cstheme="minorBidi"/>
          <w:sz w:val="24"/>
          <w:szCs w:val="24"/>
        </w:rPr>
        <w:t>–</w:t>
      </w:r>
      <w:r w:rsidR="0048751E" w:rsidRPr="00882C14">
        <w:rPr>
          <w:rFonts w:asciiTheme="minorBidi" w:hAnsiTheme="minorBidi" w:cstheme="minorBidi"/>
          <w:sz w:val="24"/>
          <w:szCs w:val="24"/>
        </w:rPr>
        <w:t xml:space="preserve"> </w:t>
      </w:r>
      <w:r w:rsidR="0082334B" w:rsidRPr="00882C14">
        <w:rPr>
          <w:rFonts w:asciiTheme="minorBidi" w:hAnsiTheme="minorBidi" w:cstheme="minorBidi"/>
          <w:sz w:val="24"/>
          <w:szCs w:val="24"/>
        </w:rPr>
        <w:t xml:space="preserve">is the external manifestation of the departure of the </w:t>
      </w:r>
      <w:r w:rsidR="0082334B" w:rsidRPr="00882C14">
        <w:rPr>
          <w:rFonts w:asciiTheme="minorBidi" w:hAnsiTheme="minorBidi" w:cstheme="minorBidi"/>
          <w:i/>
          <w:iCs/>
          <w:sz w:val="24"/>
          <w:szCs w:val="24"/>
        </w:rPr>
        <w:t>Shekhina</w:t>
      </w:r>
      <w:r w:rsidR="0082334B" w:rsidRPr="00882C14">
        <w:rPr>
          <w:rFonts w:asciiTheme="minorBidi" w:hAnsiTheme="minorBidi" w:cstheme="minorBidi"/>
          <w:sz w:val="24"/>
          <w:szCs w:val="24"/>
        </w:rPr>
        <w:t xml:space="preserve">. </w:t>
      </w:r>
    </w:p>
    <w:p w14:paraId="76B481FD" w14:textId="77777777" w:rsidR="0082334B" w:rsidRPr="00882C14" w:rsidRDefault="0082334B" w:rsidP="009B0696">
      <w:pPr>
        <w:spacing w:line="240" w:lineRule="auto"/>
        <w:ind w:firstLine="720"/>
        <w:rPr>
          <w:rFonts w:asciiTheme="minorBidi" w:hAnsiTheme="minorBidi" w:cstheme="minorBidi"/>
          <w:sz w:val="24"/>
          <w:szCs w:val="24"/>
        </w:rPr>
      </w:pPr>
    </w:p>
    <w:p w14:paraId="65BB6DB4" w14:textId="0615BC91" w:rsidR="00883433" w:rsidRPr="00882C14" w:rsidRDefault="0082334B"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The chariot stands on four creatures, by way of which God leads the world. In his commentary to </w:t>
      </w:r>
      <w:r w:rsidRPr="00882C14">
        <w:rPr>
          <w:rFonts w:asciiTheme="minorBidi" w:hAnsiTheme="minorBidi" w:cstheme="minorBidi"/>
          <w:i/>
          <w:iCs/>
          <w:sz w:val="24"/>
          <w:szCs w:val="24"/>
        </w:rPr>
        <w:t xml:space="preserve">Yechezkel </w:t>
      </w:r>
      <w:r w:rsidRPr="00882C14">
        <w:rPr>
          <w:rFonts w:asciiTheme="minorBidi" w:hAnsiTheme="minorBidi" w:cstheme="minorBidi"/>
          <w:sz w:val="24"/>
          <w:szCs w:val="24"/>
        </w:rPr>
        <w:t>1, the Abravanel explain</w:t>
      </w:r>
      <w:r w:rsidR="00EC68D5" w:rsidRPr="00882C14">
        <w:rPr>
          <w:rFonts w:asciiTheme="minorBidi" w:hAnsiTheme="minorBidi" w:cstheme="minorBidi"/>
          <w:sz w:val="24"/>
          <w:szCs w:val="24"/>
        </w:rPr>
        <w:t>s</w:t>
      </w:r>
      <w:r w:rsidRPr="00882C14">
        <w:rPr>
          <w:rFonts w:asciiTheme="minorBidi" w:hAnsiTheme="minorBidi" w:cstheme="minorBidi"/>
          <w:sz w:val="24"/>
          <w:szCs w:val="24"/>
        </w:rPr>
        <w:t xml:space="preserve"> that the four creatures appearing on the chariot are essentially four </w:t>
      </w:r>
      <w:r w:rsidR="00883433" w:rsidRPr="00882C14">
        <w:rPr>
          <w:rFonts w:asciiTheme="minorBidi" w:hAnsiTheme="minorBidi" w:cstheme="minorBidi"/>
          <w:sz w:val="24"/>
          <w:szCs w:val="24"/>
        </w:rPr>
        <w:t>figures:</w:t>
      </w:r>
    </w:p>
    <w:p w14:paraId="287556FB" w14:textId="77777777" w:rsidR="0082334B" w:rsidRPr="00882C14" w:rsidRDefault="0082334B" w:rsidP="009B0696">
      <w:pPr>
        <w:spacing w:line="240" w:lineRule="auto"/>
        <w:ind w:firstLine="720"/>
        <w:jc w:val="right"/>
        <w:rPr>
          <w:rFonts w:asciiTheme="minorBidi" w:hAnsiTheme="minorBidi" w:cstheme="minorBidi"/>
          <w:sz w:val="24"/>
          <w:szCs w:val="24"/>
        </w:rPr>
      </w:pPr>
    </w:p>
    <w:p w14:paraId="626C797D" w14:textId="1D508DFB" w:rsidR="00883433" w:rsidRPr="00882C14" w:rsidRDefault="00883433"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rPr>
        <w:t xml:space="preserve">The flag of </w:t>
      </w:r>
      <w:r w:rsidR="0082334B" w:rsidRPr="00882C14">
        <w:rPr>
          <w:rFonts w:asciiTheme="minorBidi" w:hAnsiTheme="minorBidi" w:cstheme="minorBidi"/>
          <w:sz w:val="24"/>
          <w:szCs w:val="24"/>
        </w:rPr>
        <w:t>Yehuda had a lion, as it is written in his regard: "Yehuda is a lion's whelp" (</w:t>
      </w:r>
      <w:r w:rsidR="0082334B" w:rsidRPr="00882C14">
        <w:rPr>
          <w:rFonts w:asciiTheme="minorBidi" w:hAnsiTheme="minorBidi" w:cstheme="minorBidi"/>
          <w:i/>
          <w:iCs/>
          <w:sz w:val="24"/>
          <w:szCs w:val="24"/>
        </w:rPr>
        <w:t xml:space="preserve">Bereishit </w:t>
      </w:r>
      <w:r w:rsidR="0082334B" w:rsidRPr="00882C14">
        <w:rPr>
          <w:rFonts w:asciiTheme="minorBidi" w:hAnsiTheme="minorBidi" w:cstheme="minorBidi"/>
          <w:sz w:val="24"/>
          <w:szCs w:val="24"/>
        </w:rPr>
        <w:t>49:9). The flag of Reuven had the face of a man, as it is stated in his regard: "And he found mandrakes in the field" (</w:t>
      </w:r>
      <w:r w:rsidR="0082334B" w:rsidRPr="00882C14">
        <w:rPr>
          <w:rFonts w:asciiTheme="minorBidi" w:hAnsiTheme="minorBidi" w:cstheme="minorBidi"/>
          <w:i/>
          <w:iCs/>
          <w:sz w:val="24"/>
          <w:szCs w:val="24"/>
        </w:rPr>
        <w:t xml:space="preserve">Bereishit </w:t>
      </w:r>
      <w:r w:rsidR="0082334B" w:rsidRPr="00882C14">
        <w:rPr>
          <w:rFonts w:asciiTheme="minorBidi" w:hAnsiTheme="minorBidi" w:cstheme="minorBidi"/>
          <w:sz w:val="24"/>
          <w:szCs w:val="24"/>
        </w:rPr>
        <w:t xml:space="preserve">30:14), which have a </w:t>
      </w:r>
      <w:r w:rsidRPr="00882C14">
        <w:rPr>
          <w:rFonts w:asciiTheme="minorBidi" w:hAnsiTheme="minorBidi" w:cstheme="minorBidi"/>
          <w:sz w:val="24"/>
          <w:szCs w:val="24"/>
        </w:rPr>
        <w:t xml:space="preserve">human form. The flag of </w:t>
      </w:r>
      <w:r w:rsidR="0082334B" w:rsidRPr="00882C14">
        <w:rPr>
          <w:rFonts w:asciiTheme="minorBidi" w:hAnsiTheme="minorBidi" w:cstheme="minorBidi"/>
          <w:sz w:val="24"/>
          <w:szCs w:val="24"/>
        </w:rPr>
        <w:t>Efrayim had the face of an ox, as it is stated: "</w:t>
      </w:r>
      <w:r w:rsidR="0082334B" w:rsidRPr="00882C14">
        <w:rPr>
          <w:rFonts w:asciiTheme="minorBidi" w:hAnsiTheme="minorBidi" w:cstheme="minorBidi"/>
          <w:color w:val="000000"/>
          <w:sz w:val="24"/>
          <w:szCs w:val="24"/>
          <w:shd w:val="clear" w:color="auto" w:fill="FFFFFF"/>
        </w:rPr>
        <w:t>His firstling ox, majesty is his" (</w:t>
      </w:r>
      <w:r w:rsidR="0082334B" w:rsidRPr="00882C14">
        <w:rPr>
          <w:rFonts w:asciiTheme="minorBidi" w:hAnsiTheme="minorBidi" w:cstheme="minorBidi"/>
          <w:i/>
          <w:iCs/>
          <w:color w:val="000000"/>
          <w:sz w:val="24"/>
          <w:szCs w:val="24"/>
          <w:shd w:val="clear" w:color="auto" w:fill="FFFFFF"/>
        </w:rPr>
        <w:t xml:space="preserve">Devarim </w:t>
      </w:r>
      <w:r w:rsidR="0082334B" w:rsidRPr="00882C14">
        <w:rPr>
          <w:rFonts w:asciiTheme="minorBidi" w:hAnsiTheme="minorBidi" w:cstheme="minorBidi"/>
          <w:color w:val="000000"/>
          <w:sz w:val="24"/>
          <w:szCs w:val="24"/>
          <w:shd w:val="clear" w:color="auto" w:fill="FFFFFF"/>
        </w:rPr>
        <w:t>33:17). And the flag of Dan had the face of an eagle, as it is stated: "Dan shall be a serpent in the way" (</w:t>
      </w:r>
      <w:r w:rsidR="0082334B" w:rsidRPr="00882C14">
        <w:rPr>
          <w:rFonts w:asciiTheme="minorBidi" w:hAnsiTheme="minorBidi" w:cstheme="minorBidi"/>
          <w:i/>
          <w:iCs/>
          <w:color w:val="000000"/>
          <w:sz w:val="24"/>
          <w:szCs w:val="24"/>
          <w:shd w:val="clear" w:color="auto" w:fill="FFFFFF"/>
        </w:rPr>
        <w:t xml:space="preserve">Bereishit </w:t>
      </w:r>
      <w:r w:rsidR="0082334B" w:rsidRPr="00882C14">
        <w:rPr>
          <w:rFonts w:asciiTheme="minorBidi" w:hAnsiTheme="minorBidi" w:cstheme="minorBidi"/>
          <w:color w:val="000000"/>
          <w:sz w:val="24"/>
          <w:szCs w:val="24"/>
          <w:shd w:val="clear" w:color="auto" w:fill="FFFFFF"/>
        </w:rPr>
        <w:t xml:space="preserve"> 49:17) – "the viper and flying serpent" (</w:t>
      </w:r>
      <w:r w:rsidR="0082334B" w:rsidRPr="00882C14">
        <w:rPr>
          <w:rFonts w:asciiTheme="minorBidi" w:hAnsiTheme="minorBidi" w:cstheme="minorBidi"/>
          <w:i/>
          <w:iCs/>
          <w:color w:val="000000"/>
          <w:sz w:val="24"/>
          <w:szCs w:val="24"/>
          <w:shd w:val="clear" w:color="auto" w:fill="FFFFFF"/>
        </w:rPr>
        <w:t xml:space="preserve">Yeshayahu </w:t>
      </w:r>
      <w:r w:rsidR="0082334B" w:rsidRPr="00882C14">
        <w:rPr>
          <w:rFonts w:asciiTheme="minorBidi" w:hAnsiTheme="minorBidi" w:cstheme="minorBidi"/>
          <w:color w:val="000000"/>
          <w:sz w:val="24"/>
          <w:szCs w:val="24"/>
          <w:shd w:val="clear" w:color="auto" w:fill="FFFFFF"/>
        </w:rPr>
        <w:t xml:space="preserve">30:6). </w:t>
      </w:r>
    </w:p>
    <w:p w14:paraId="1C7C4744" w14:textId="77777777" w:rsidR="00443B3C" w:rsidRPr="00882C14" w:rsidRDefault="00443B3C" w:rsidP="009B0696">
      <w:pPr>
        <w:spacing w:line="240" w:lineRule="auto"/>
        <w:rPr>
          <w:rFonts w:asciiTheme="minorBidi" w:hAnsiTheme="minorBidi" w:cstheme="minorBidi"/>
          <w:sz w:val="24"/>
          <w:szCs w:val="24"/>
        </w:rPr>
      </w:pPr>
    </w:p>
    <w:p w14:paraId="767DAE36" w14:textId="611FEA73"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The </w:t>
      </w:r>
      <w:r w:rsidRPr="00882C14">
        <w:rPr>
          <w:rFonts w:asciiTheme="minorBidi" w:hAnsiTheme="minorBidi" w:cstheme="minorBidi"/>
          <w:i/>
          <w:iCs/>
          <w:sz w:val="24"/>
          <w:szCs w:val="24"/>
        </w:rPr>
        <w:t>Shekhina</w:t>
      </w:r>
      <w:r w:rsidR="00443B3C" w:rsidRPr="00882C14">
        <w:rPr>
          <w:rFonts w:asciiTheme="minorBidi" w:hAnsiTheme="minorBidi" w:cstheme="minorBidi"/>
          <w:i/>
          <w:iCs/>
          <w:sz w:val="24"/>
          <w:szCs w:val="24"/>
        </w:rPr>
        <w:t xml:space="preserve">'s </w:t>
      </w:r>
      <w:r w:rsidR="00443B3C" w:rsidRPr="00882C14">
        <w:rPr>
          <w:rFonts w:asciiTheme="minorBidi" w:hAnsiTheme="minorBidi" w:cstheme="minorBidi"/>
          <w:sz w:val="24"/>
          <w:szCs w:val="24"/>
        </w:rPr>
        <w:t xml:space="preserve">chariot leaves the Temple for an extended journey, symbolizing the impending destruction. The Abravanel adds:  </w:t>
      </w:r>
    </w:p>
    <w:p w14:paraId="1A76F84A" w14:textId="77777777" w:rsidR="00443B3C" w:rsidRPr="00882C14" w:rsidRDefault="00443B3C" w:rsidP="009B0696">
      <w:pPr>
        <w:spacing w:line="240" w:lineRule="auto"/>
        <w:ind w:firstLine="720"/>
        <w:rPr>
          <w:rFonts w:asciiTheme="minorBidi" w:hAnsiTheme="minorBidi" w:cstheme="minorBidi"/>
          <w:sz w:val="24"/>
          <w:szCs w:val="24"/>
        </w:rPr>
      </w:pPr>
    </w:p>
    <w:p w14:paraId="4E914CD8" w14:textId="31EFD22A" w:rsidR="00883433" w:rsidRPr="00882C14" w:rsidRDefault="00443B3C"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rPr>
        <w:t>Yechezkel</w:t>
      </w:r>
      <w:r w:rsidR="00EC68D5" w:rsidRPr="00882C14">
        <w:rPr>
          <w:rFonts w:asciiTheme="minorBidi" w:hAnsiTheme="minorBidi" w:cstheme="minorBidi"/>
          <w:sz w:val="24"/>
          <w:szCs w:val="24"/>
        </w:rPr>
        <w:t>,</w:t>
      </w:r>
      <w:r w:rsidRPr="00882C14">
        <w:rPr>
          <w:rFonts w:asciiTheme="minorBidi" w:hAnsiTheme="minorBidi" w:cstheme="minorBidi"/>
          <w:sz w:val="24"/>
          <w:szCs w:val="24"/>
        </w:rPr>
        <w:t xml:space="preserve"> who saw God during the journey and </w:t>
      </w:r>
      <w:r w:rsidR="00EC68D5" w:rsidRPr="00882C14">
        <w:rPr>
          <w:rFonts w:asciiTheme="minorBidi" w:hAnsiTheme="minorBidi" w:cstheme="minorBidi"/>
          <w:sz w:val="24"/>
          <w:szCs w:val="24"/>
        </w:rPr>
        <w:t xml:space="preserve">the </w:t>
      </w:r>
      <w:r w:rsidRPr="00882C14">
        <w:rPr>
          <w:rFonts w:asciiTheme="minorBidi" w:hAnsiTheme="minorBidi" w:cstheme="minorBidi"/>
          <w:sz w:val="24"/>
          <w:szCs w:val="24"/>
        </w:rPr>
        <w:t xml:space="preserve">departure of the </w:t>
      </w:r>
      <w:r w:rsidRPr="00882C14">
        <w:rPr>
          <w:rFonts w:asciiTheme="minorBidi" w:hAnsiTheme="minorBidi" w:cstheme="minorBidi"/>
          <w:i/>
          <w:iCs/>
          <w:sz w:val="24"/>
          <w:szCs w:val="24"/>
        </w:rPr>
        <w:t xml:space="preserve">Shekhina </w:t>
      </w:r>
      <w:r w:rsidRPr="00882C14">
        <w:rPr>
          <w:rFonts w:asciiTheme="minorBidi" w:hAnsiTheme="minorBidi" w:cstheme="minorBidi"/>
          <w:sz w:val="24"/>
          <w:szCs w:val="24"/>
        </w:rPr>
        <w:t>from His people and the destruction of His house, saw the chariot as if he had seen a king traveling</w:t>
      </w:r>
      <w:r w:rsidR="00EC68D5" w:rsidRPr="00882C14">
        <w:rPr>
          <w:rFonts w:asciiTheme="minorBidi" w:hAnsiTheme="minorBidi" w:cstheme="minorBidi"/>
          <w:sz w:val="24"/>
          <w:szCs w:val="24"/>
        </w:rPr>
        <w:t xml:space="preserve"> after they prepared </w:t>
      </w:r>
      <w:r w:rsidRPr="00882C14">
        <w:rPr>
          <w:rFonts w:asciiTheme="minorBidi" w:hAnsiTheme="minorBidi" w:cstheme="minorBidi"/>
          <w:sz w:val="24"/>
          <w:szCs w:val="24"/>
        </w:rPr>
        <w:t>for him his chariot and horsemen… He sees four creatures which allude to the four heavenly officers who will control and influence the four kingdoms that will be in the world. (</w:t>
      </w:r>
      <w:r w:rsidRPr="00882C14">
        <w:rPr>
          <w:rFonts w:asciiTheme="minorBidi" w:hAnsiTheme="minorBidi" w:cstheme="minorBidi"/>
          <w:i/>
          <w:iCs/>
          <w:sz w:val="24"/>
          <w:szCs w:val="24"/>
        </w:rPr>
        <w:t>Ma'ayanei ha-Yeshu'a</w:t>
      </w:r>
      <w:r w:rsidRPr="00882C14">
        <w:rPr>
          <w:rFonts w:asciiTheme="minorBidi" w:hAnsiTheme="minorBidi" w:cstheme="minorBidi"/>
          <w:sz w:val="24"/>
          <w:szCs w:val="24"/>
        </w:rPr>
        <w:t xml:space="preserve">, </w:t>
      </w:r>
      <w:r w:rsidRPr="00882C14">
        <w:rPr>
          <w:rFonts w:asciiTheme="minorBidi" w:hAnsiTheme="minorBidi" w:cstheme="minorBidi"/>
          <w:i/>
          <w:iCs/>
          <w:sz w:val="24"/>
          <w:szCs w:val="24"/>
        </w:rPr>
        <w:t xml:space="preserve">ma'ayan </w:t>
      </w:r>
      <w:r w:rsidRPr="00882C14">
        <w:rPr>
          <w:rFonts w:asciiTheme="minorBidi" w:hAnsiTheme="minorBidi" w:cstheme="minorBidi"/>
          <w:sz w:val="24"/>
          <w:szCs w:val="24"/>
        </w:rPr>
        <w:t xml:space="preserve">2, </w:t>
      </w:r>
      <w:r w:rsidRPr="00882C14">
        <w:rPr>
          <w:rFonts w:asciiTheme="minorBidi" w:hAnsiTheme="minorBidi" w:cstheme="minorBidi"/>
          <w:i/>
          <w:iCs/>
          <w:sz w:val="24"/>
          <w:szCs w:val="24"/>
        </w:rPr>
        <w:t xml:space="preserve">tamar </w:t>
      </w:r>
      <w:r w:rsidRPr="00882C14">
        <w:rPr>
          <w:rFonts w:asciiTheme="minorBidi" w:hAnsiTheme="minorBidi" w:cstheme="minorBidi"/>
          <w:sz w:val="24"/>
          <w:szCs w:val="24"/>
        </w:rPr>
        <w:t xml:space="preserve">2) </w:t>
      </w:r>
    </w:p>
    <w:p w14:paraId="2C51CB67" w14:textId="77777777" w:rsidR="00443B3C" w:rsidRPr="00882C14" w:rsidRDefault="00443B3C" w:rsidP="009B0696">
      <w:pPr>
        <w:spacing w:line="240" w:lineRule="auto"/>
        <w:rPr>
          <w:rFonts w:asciiTheme="minorBidi" w:hAnsiTheme="minorBidi" w:cstheme="minorBidi"/>
          <w:sz w:val="24"/>
          <w:szCs w:val="24"/>
        </w:rPr>
      </w:pPr>
    </w:p>
    <w:p w14:paraId="373DE4CB" w14:textId="61628D25"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According to this opinion, the four animals </w:t>
      </w:r>
      <w:r w:rsidR="00443B3C" w:rsidRPr="00882C14">
        <w:rPr>
          <w:rFonts w:asciiTheme="minorBidi" w:hAnsiTheme="minorBidi" w:cstheme="minorBidi"/>
          <w:sz w:val="24"/>
          <w:szCs w:val="24"/>
        </w:rPr>
        <w:t xml:space="preserve">allude to the four kingdoms. </w:t>
      </w:r>
    </w:p>
    <w:p w14:paraId="3EF205C1" w14:textId="41C59AF8" w:rsidR="00883433" w:rsidRDefault="00883433" w:rsidP="009B0696">
      <w:pPr>
        <w:pStyle w:val="BlockText"/>
        <w:spacing w:line="240" w:lineRule="auto"/>
        <w:ind w:left="0"/>
        <w:rPr>
          <w:rFonts w:asciiTheme="minorBidi" w:hAnsiTheme="minorBidi" w:cstheme="minorBidi"/>
          <w:sz w:val="24"/>
          <w:szCs w:val="24"/>
        </w:rPr>
      </w:pPr>
    </w:p>
    <w:p w14:paraId="54D6E333" w14:textId="16A83C3D" w:rsidR="009B0696" w:rsidRPr="009B0696" w:rsidRDefault="009B0696" w:rsidP="009B0696">
      <w:pPr>
        <w:pStyle w:val="BlockText"/>
        <w:spacing w:line="240" w:lineRule="auto"/>
        <w:ind w:left="0"/>
        <w:rPr>
          <w:rFonts w:asciiTheme="minorBidi" w:hAnsiTheme="minorBidi" w:cstheme="minorBidi"/>
          <w:b/>
          <w:bCs/>
          <w:sz w:val="24"/>
          <w:szCs w:val="24"/>
        </w:rPr>
      </w:pPr>
      <w:r w:rsidRPr="009B0696">
        <w:rPr>
          <w:rFonts w:asciiTheme="minorBidi" w:hAnsiTheme="minorBidi" w:cstheme="minorBidi"/>
          <w:b/>
          <w:bCs/>
          <w:sz w:val="24"/>
          <w:szCs w:val="24"/>
        </w:rPr>
        <w:t xml:space="preserve">The Ark, the </w:t>
      </w:r>
      <w:r w:rsidRPr="009B0696">
        <w:rPr>
          <w:rFonts w:asciiTheme="minorBidi" w:hAnsiTheme="minorBidi" w:cstheme="minorBidi"/>
          <w:b/>
          <w:bCs/>
          <w:i/>
          <w:iCs/>
          <w:sz w:val="24"/>
          <w:szCs w:val="24"/>
        </w:rPr>
        <w:t>Kaporet</w:t>
      </w:r>
      <w:r w:rsidRPr="009B0696">
        <w:rPr>
          <w:rFonts w:asciiTheme="minorBidi" w:hAnsiTheme="minorBidi" w:cstheme="minorBidi"/>
          <w:b/>
          <w:bCs/>
          <w:sz w:val="24"/>
          <w:szCs w:val="24"/>
        </w:rPr>
        <w:t xml:space="preserve"> and the </w:t>
      </w:r>
      <w:r w:rsidRPr="009B0696">
        <w:rPr>
          <w:rFonts w:asciiTheme="minorBidi" w:hAnsiTheme="minorBidi" w:cstheme="minorBidi"/>
          <w:b/>
          <w:bCs/>
          <w:i/>
          <w:iCs/>
          <w:sz w:val="24"/>
          <w:szCs w:val="24"/>
        </w:rPr>
        <w:t>Keruvim</w:t>
      </w:r>
      <w:r w:rsidRPr="009B0696">
        <w:rPr>
          <w:rFonts w:asciiTheme="minorBidi" w:hAnsiTheme="minorBidi" w:cstheme="minorBidi"/>
          <w:b/>
          <w:bCs/>
          <w:sz w:val="24"/>
          <w:szCs w:val="24"/>
        </w:rPr>
        <w:t xml:space="preserve"> in the </w:t>
      </w:r>
      <w:r w:rsidRPr="009B0696">
        <w:rPr>
          <w:rFonts w:asciiTheme="minorBidi" w:hAnsiTheme="minorBidi" w:cstheme="minorBidi"/>
          <w:b/>
          <w:bCs/>
          <w:i/>
          <w:iCs/>
          <w:sz w:val="24"/>
          <w:szCs w:val="24"/>
        </w:rPr>
        <w:t>Mishkan</w:t>
      </w:r>
      <w:r w:rsidRPr="009B0696">
        <w:rPr>
          <w:rFonts w:asciiTheme="minorBidi" w:hAnsiTheme="minorBidi" w:cstheme="minorBidi"/>
          <w:b/>
          <w:bCs/>
          <w:sz w:val="24"/>
          <w:szCs w:val="24"/>
        </w:rPr>
        <w:t>; God’s Throne</w:t>
      </w:r>
    </w:p>
    <w:p w14:paraId="6096D387" w14:textId="77777777" w:rsidR="003C271F" w:rsidRPr="00882C14" w:rsidRDefault="003C271F" w:rsidP="009B0696">
      <w:pPr>
        <w:spacing w:line="240" w:lineRule="auto"/>
        <w:rPr>
          <w:rFonts w:asciiTheme="minorBidi" w:hAnsiTheme="minorBidi" w:cstheme="minorBidi"/>
          <w:sz w:val="24"/>
          <w:szCs w:val="24"/>
        </w:rPr>
      </w:pPr>
    </w:p>
    <w:p w14:paraId="7E17058E" w14:textId="3C399EEB" w:rsidR="00883433" w:rsidRPr="00882C14" w:rsidRDefault="00883433" w:rsidP="009B0696">
      <w:pPr>
        <w:spacing w:line="240" w:lineRule="auto"/>
        <w:ind w:firstLine="720"/>
        <w:rPr>
          <w:rFonts w:asciiTheme="minorBidi" w:hAnsiTheme="minorBidi" w:cstheme="minorBidi"/>
          <w:sz w:val="24"/>
          <w:szCs w:val="24"/>
          <w:rtl/>
        </w:rPr>
      </w:pPr>
      <w:r w:rsidRPr="00882C14">
        <w:rPr>
          <w:rFonts w:asciiTheme="minorBidi" w:hAnsiTheme="minorBidi" w:cstheme="minorBidi"/>
          <w:sz w:val="24"/>
          <w:szCs w:val="24"/>
        </w:rPr>
        <w:t xml:space="preserve">This change </w:t>
      </w:r>
      <w:r w:rsidR="003C271F" w:rsidRPr="00882C14">
        <w:rPr>
          <w:rFonts w:asciiTheme="minorBidi" w:hAnsiTheme="minorBidi" w:cstheme="minorBidi"/>
          <w:sz w:val="24"/>
          <w:szCs w:val="24"/>
        </w:rPr>
        <w:t xml:space="preserve">connects the vision more directly to the </w:t>
      </w:r>
      <w:r w:rsidR="003C271F" w:rsidRPr="00882C14">
        <w:rPr>
          <w:rFonts w:asciiTheme="minorBidi" w:hAnsiTheme="minorBidi" w:cstheme="minorBidi"/>
          <w:i/>
          <w:iCs/>
          <w:sz w:val="24"/>
          <w:szCs w:val="24"/>
        </w:rPr>
        <w:t>Mishkan</w:t>
      </w:r>
      <w:r w:rsidR="003C271F" w:rsidRPr="00882C14">
        <w:rPr>
          <w:rFonts w:asciiTheme="minorBidi" w:hAnsiTheme="minorBidi" w:cstheme="minorBidi"/>
          <w:sz w:val="24"/>
          <w:szCs w:val="24"/>
        </w:rPr>
        <w:t xml:space="preserve"> </w:t>
      </w:r>
      <w:r w:rsidR="00F2284E" w:rsidRPr="00882C14">
        <w:rPr>
          <w:rFonts w:asciiTheme="minorBidi" w:hAnsiTheme="minorBidi" w:cstheme="minorBidi"/>
          <w:sz w:val="24"/>
          <w:szCs w:val="24"/>
        </w:rPr>
        <w:t>where</w:t>
      </w:r>
      <w:r w:rsidR="003C271F" w:rsidRPr="00882C14">
        <w:rPr>
          <w:rFonts w:asciiTheme="minorBidi" w:hAnsiTheme="minorBidi" w:cstheme="minorBidi"/>
          <w:sz w:val="24"/>
          <w:szCs w:val="24"/>
        </w:rPr>
        <w:t xml:space="preserve"> the </w:t>
      </w:r>
      <w:r w:rsidR="003C271F" w:rsidRPr="00882C14">
        <w:rPr>
          <w:rFonts w:asciiTheme="minorBidi" w:hAnsiTheme="minorBidi" w:cstheme="minorBidi"/>
          <w:i/>
          <w:iCs/>
          <w:sz w:val="24"/>
          <w:szCs w:val="24"/>
        </w:rPr>
        <w:t xml:space="preserve">keruvim </w:t>
      </w:r>
      <w:r w:rsidR="003C271F" w:rsidRPr="00882C14">
        <w:rPr>
          <w:rFonts w:asciiTheme="minorBidi" w:hAnsiTheme="minorBidi" w:cstheme="minorBidi"/>
          <w:sz w:val="24"/>
          <w:szCs w:val="24"/>
        </w:rPr>
        <w:t xml:space="preserve">are located in the Holy of Holies. The connection to the </w:t>
      </w:r>
      <w:r w:rsidR="003C271F" w:rsidRPr="00882C14">
        <w:rPr>
          <w:rFonts w:asciiTheme="minorBidi" w:hAnsiTheme="minorBidi" w:cstheme="minorBidi"/>
          <w:i/>
          <w:iCs/>
          <w:sz w:val="24"/>
          <w:szCs w:val="24"/>
        </w:rPr>
        <w:t>keruvim</w:t>
      </w:r>
      <w:r w:rsidR="003C271F" w:rsidRPr="00882C14">
        <w:rPr>
          <w:rFonts w:asciiTheme="minorBidi" w:hAnsiTheme="minorBidi" w:cstheme="minorBidi"/>
          <w:sz w:val="24"/>
          <w:szCs w:val="24"/>
        </w:rPr>
        <w:t xml:space="preserve"> is very understandable. The ark and the </w:t>
      </w:r>
      <w:r w:rsidR="003C271F" w:rsidRPr="00882C14">
        <w:rPr>
          <w:rFonts w:asciiTheme="minorBidi" w:hAnsiTheme="minorBidi" w:cstheme="minorBidi"/>
          <w:i/>
          <w:iCs/>
          <w:sz w:val="24"/>
          <w:szCs w:val="24"/>
        </w:rPr>
        <w:t xml:space="preserve">keruvim </w:t>
      </w:r>
      <w:r w:rsidR="003C271F" w:rsidRPr="00882C14">
        <w:rPr>
          <w:rFonts w:asciiTheme="minorBidi" w:hAnsiTheme="minorBidi" w:cstheme="minorBidi"/>
          <w:sz w:val="24"/>
          <w:szCs w:val="24"/>
        </w:rPr>
        <w:t>on top of it</w:t>
      </w:r>
      <w:r w:rsidR="001A57F1" w:rsidRPr="00882C14">
        <w:rPr>
          <w:rFonts w:asciiTheme="minorBidi" w:hAnsiTheme="minorBidi" w:cstheme="minorBidi"/>
          <w:sz w:val="24"/>
          <w:szCs w:val="24"/>
        </w:rPr>
        <w:t xml:space="preserve"> appear to be God's throne in this world, sort of a chariot. This is the way the Ramba</w:t>
      </w:r>
      <w:r w:rsidR="00F2284E" w:rsidRPr="00882C14">
        <w:rPr>
          <w:rFonts w:asciiTheme="minorBidi" w:hAnsiTheme="minorBidi" w:cstheme="minorBidi"/>
          <w:sz w:val="24"/>
          <w:szCs w:val="24"/>
        </w:rPr>
        <w:t>n</w:t>
      </w:r>
      <w:r w:rsidR="001A57F1" w:rsidRPr="00882C14">
        <w:rPr>
          <w:rFonts w:asciiTheme="minorBidi" w:hAnsiTheme="minorBidi" w:cstheme="minorBidi"/>
          <w:sz w:val="24"/>
          <w:szCs w:val="24"/>
        </w:rPr>
        <w:t xml:space="preserve"> in his commentary to the Torah sees the role of the ark and the </w:t>
      </w:r>
      <w:r w:rsidR="001A57F1" w:rsidRPr="00882C14">
        <w:rPr>
          <w:rFonts w:asciiTheme="minorBidi" w:hAnsiTheme="minorBidi" w:cstheme="minorBidi"/>
          <w:i/>
          <w:iCs/>
          <w:sz w:val="24"/>
          <w:szCs w:val="24"/>
        </w:rPr>
        <w:t>keruvim</w:t>
      </w:r>
      <w:r w:rsidR="001A57F1" w:rsidRPr="00882C14">
        <w:rPr>
          <w:rFonts w:asciiTheme="minorBidi" w:hAnsiTheme="minorBidi" w:cstheme="minorBidi"/>
          <w:sz w:val="24"/>
          <w:szCs w:val="24"/>
        </w:rPr>
        <w:t xml:space="preserve">:  </w:t>
      </w:r>
    </w:p>
    <w:p w14:paraId="23074114" w14:textId="77777777" w:rsidR="001A57F1" w:rsidRPr="00882C14" w:rsidRDefault="001A57F1" w:rsidP="009B0696">
      <w:pPr>
        <w:spacing w:line="240" w:lineRule="auto"/>
        <w:ind w:firstLine="720"/>
        <w:rPr>
          <w:rFonts w:asciiTheme="minorBidi" w:hAnsiTheme="minorBidi" w:cstheme="minorBidi"/>
          <w:sz w:val="24"/>
          <w:szCs w:val="24"/>
        </w:rPr>
      </w:pPr>
    </w:p>
    <w:p w14:paraId="1E49C4F6" w14:textId="634041A6" w:rsidR="00D975ED" w:rsidRPr="00882C14" w:rsidRDefault="001A57F1"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rPr>
        <w:t xml:space="preserve">What this means is that because He commanded regarding the </w:t>
      </w:r>
      <w:r w:rsidRPr="00882C14">
        <w:rPr>
          <w:rFonts w:asciiTheme="minorBidi" w:hAnsiTheme="minorBidi" w:cstheme="minorBidi"/>
          <w:i/>
          <w:iCs/>
          <w:sz w:val="24"/>
          <w:szCs w:val="24"/>
        </w:rPr>
        <w:t xml:space="preserve">keruvim </w:t>
      </w:r>
      <w:r w:rsidRPr="00882C14">
        <w:rPr>
          <w:rFonts w:asciiTheme="minorBidi" w:hAnsiTheme="minorBidi" w:cstheme="minorBidi"/>
          <w:sz w:val="24"/>
          <w:szCs w:val="24"/>
        </w:rPr>
        <w:t xml:space="preserve">that they spread their wings upward, and He did not say why at all they should be made, or what purpose they will serve in the </w:t>
      </w:r>
      <w:r w:rsidRPr="00882C14">
        <w:rPr>
          <w:rFonts w:asciiTheme="minorBidi" w:hAnsiTheme="minorBidi" w:cstheme="minorBidi"/>
          <w:i/>
          <w:iCs/>
          <w:sz w:val="24"/>
          <w:szCs w:val="24"/>
        </w:rPr>
        <w:t xml:space="preserve">Mishkan – </w:t>
      </w:r>
      <w:r w:rsidRPr="00882C14">
        <w:rPr>
          <w:rFonts w:asciiTheme="minorBidi" w:hAnsiTheme="minorBidi" w:cstheme="minorBidi"/>
          <w:sz w:val="24"/>
          <w:szCs w:val="24"/>
        </w:rPr>
        <w:t xml:space="preserve">He therefore says now: "And you shall put the </w:t>
      </w:r>
      <w:r w:rsidRPr="00882C14">
        <w:rPr>
          <w:rFonts w:asciiTheme="minorBidi" w:hAnsiTheme="minorBidi" w:cstheme="minorBidi"/>
          <w:i/>
          <w:iCs/>
          <w:sz w:val="24"/>
          <w:szCs w:val="24"/>
        </w:rPr>
        <w:t>kaporet</w:t>
      </w:r>
      <w:r w:rsidRPr="00882C14">
        <w:rPr>
          <w:rFonts w:asciiTheme="minorBidi" w:hAnsiTheme="minorBidi" w:cstheme="minorBidi"/>
          <w:sz w:val="24"/>
          <w:szCs w:val="24"/>
        </w:rPr>
        <w:t>" (</w:t>
      </w:r>
      <w:r w:rsidRPr="00882C14">
        <w:rPr>
          <w:rFonts w:asciiTheme="minorBidi" w:hAnsiTheme="minorBidi" w:cstheme="minorBidi"/>
          <w:i/>
          <w:iCs/>
          <w:sz w:val="24"/>
          <w:szCs w:val="24"/>
        </w:rPr>
        <w:t xml:space="preserve">Shemot </w:t>
      </w:r>
      <w:r w:rsidRPr="00882C14">
        <w:rPr>
          <w:rFonts w:asciiTheme="minorBidi" w:hAnsiTheme="minorBidi" w:cstheme="minorBidi"/>
          <w:sz w:val="24"/>
          <w:szCs w:val="24"/>
        </w:rPr>
        <w:t xml:space="preserve">25:21) together with its </w:t>
      </w:r>
      <w:r w:rsidRPr="00882C14">
        <w:rPr>
          <w:rFonts w:asciiTheme="minorBidi" w:hAnsiTheme="minorBidi" w:cstheme="minorBidi"/>
          <w:i/>
          <w:iCs/>
          <w:sz w:val="24"/>
          <w:szCs w:val="24"/>
        </w:rPr>
        <w:t>keruvim</w:t>
      </w:r>
      <w:r w:rsidRPr="00882C14">
        <w:rPr>
          <w:rFonts w:asciiTheme="minorBidi" w:hAnsiTheme="minorBidi" w:cstheme="minorBidi"/>
          <w:sz w:val="24"/>
          <w:szCs w:val="24"/>
        </w:rPr>
        <w:t>, as it is all one thing, "above upon the ark," for "</w:t>
      </w:r>
      <w:r w:rsidRPr="00882C14">
        <w:rPr>
          <w:rFonts w:asciiTheme="minorBidi" w:hAnsiTheme="minorBidi" w:cstheme="minorBidi"/>
          <w:color w:val="000000"/>
          <w:sz w:val="24"/>
          <w:szCs w:val="24"/>
          <w:shd w:val="clear" w:color="auto" w:fill="FFFFFF"/>
        </w:rPr>
        <w:t>in the ark you shall put the testimony that I shall give you," so that it have a throne of glory,</w:t>
      </w:r>
      <w:r w:rsidR="00547023" w:rsidRPr="00882C14">
        <w:rPr>
          <w:rFonts w:asciiTheme="minorBidi" w:hAnsiTheme="minorBidi" w:cstheme="minorBidi"/>
          <w:color w:val="000000"/>
          <w:sz w:val="24"/>
          <w:szCs w:val="24"/>
          <w:shd w:val="clear" w:color="auto" w:fill="FFFFFF"/>
        </w:rPr>
        <w:t xml:space="preserve"> for "there I will meet with you,"</w:t>
      </w:r>
      <w:r w:rsidRPr="00882C14">
        <w:rPr>
          <w:rFonts w:asciiTheme="minorBidi" w:hAnsiTheme="minorBidi" w:cstheme="minorBidi"/>
          <w:color w:val="000000"/>
          <w:sz w:val="24"/>
          <w:szCs w:val="24"/>
          <w:shd w:val="clear" w:color="auto" w:fill="FFFFFF"/>
        </w:rPr>
        <w:t xml:space="preserve"> </w:t>
      </w:r>
      <w:r w:rsidR="00547023" w:rsidRPr="00882C14">
        <w:rPr>
          <w:rFonts w:asciiTheme="minorBidi" w:hAnsiTheme="minorBidi" w:cstheme="minorBidi"/>
          <w:color w:val="000000"/>
          <w:sz w:val="24"/>
          <w:szCs w:val="24"/>
          <w:shd w:val="clear" w:color="auto" w:fill="FFFFFF"/>
        </w:rPr>
        <w:t xml:space="preserve">and rest my </w:t>
      </w:r>
      <w:r w:rsidR="00547023" w:rsidRPr="00882C14">
        <w:rPr>
          <w:rFonts w:asciiTheme="minorBidi" w:hAnsiTheme="minorBidi" w:cstheme="minorBidi"/>
          <w:i/>
          <w:iCs/>
          <w:color w:val="000000"/>
          <w:sz w:val="24"/>
          <w:szCs w:val="24"/>
          <w:shd w:val="clear" w:color="auto" w:fill="FFFFFF"/>
        </w:rPr>
        <w:t xml:space="preserve">Shekhina </w:t>
      </w:r>
      <w:r w:rsidR="00547023" w:rsidRPr="00882C14">
        <w:rPr>
          <w:rFonts w:asciiTheme="minorBidi" w:hAnsiTheme="minorBidi" w:cstheme="minorBidi"/>
          <w:color w:val="000000"/>
          <w:sz w:val="24"/>
          <w:szCs w:val="24"/>
          <w:shd w:val="clear" w:color="auto" w:fill="FFFFFF"/>
        </w:rPr>
        <w:t>on them, "</w:t>
      </w:r>
      <w:r w:rsidRPr="00882C14">
        <w:rPr>
          <w:rFonts w:asciiTheme="minorBidi" w:hAnsiTheme="minorBidi" w:cstheme="minorBidi"/>
          <w:color w:val="000000"/>
          <w:sz w:val="24"/>
          <w:szCs w:val="24"/>
          <w:shd w:val="clear" w:color="auto" w:fill="FFFFFF"/>
        </w:rPr>
        <w:t xml:space="preserve">and I will speak with </w:t>
      </w:r>
      <w:r w:rsidR="00547023" w:rsidRPr="00882C14">
        <w:rPr>
          <w:rFonts w:asciiTheme="minorBidi" w:hAnsiTheme="minorBidi" w:cstheme="minorBidi"/>
          <w:color w:val="000000"/>
          <w:sz w:val="24"/>
          <w:szCs w:val="24"/>
          <w:shd w:val="clear" w:color="auto" w:fill="FFFFFF"/>
        </w:rPr>
        <w:t>you</w:t>
      </w:r>
      <w:r w:rsidRPr="00882C14">
        <w:rPr>
          <w:rFonts w:asciiTheme="minorBidi" w:hAnsiTheme="minorBidi" w:cstheme="minorBidi"/>
          <w:color w:val="000000"/>
          <w:sz w:val="24"/>
          <w:szCs w:val="24"/>
          <w:shd w:val="clear" w:color="auto" w:fill="FFFFFF"/>
        </w:rPr>
        <w:t xml:space="preserve"> from above the </w:t>
      </w:r>
      <w:r w:rsidR="00547023" w:rsidRPr="00882C14">
        <w:rPr>
          <w:rFonts w:asciiTheme="minorBidi" w:hAnsiTheme="minorBidi" w:cstheme="minorBidi"/>
          <w:i/>
          <w:iCs/>
          <w:color w:val="000000"/>
          <w:sz w:val="24"/>
          <w:szCs w:val="24"/>
          <w:shd w:val="clear" w:color="auto" w:fill="FFFFFF"/>
        </w:rPr>
        <w:t>kaporet</w:t>
      </w:r>
      <w:r w:rsidRPr="00882C14">
        <w:rPr>
          <w:rFonts w:asciiTheme="minorBidi" w:hAnsiTheme="minorBidi" w:cstheme="minorBidi"/>
          <w:color w:val="000000"/>
          <w:sz w:val="24"/>
          <w:szCs w:val="24"/>
          <w:shd w:val="clear" w:color="auto" w:fill="FFFFFF"/>
        </w:rPr>
        <w:t xml:space="preserve">, from between the two </w:t>
      </w:r>
      <w:r w:rsidR="00547023" w:rsidRPr="00882C14">
        <w:rPr>
          <w:rFonts w:asciiTheme="minorBidi" w:hAnsiTheme="minorBidi" w:cstheme="minorBidi"/>
          <w:i/>
          <w:iCs/>
          <w:color w:val="000000"/>
          <w:sz w:val="24"/>
          <w:szCs w:val="24"/>
          <w:shd w:val="clear" w:color="auto" w:fill="FFFFFF"/>
        </w:rPr>
        <w:t>keruvim</w:t>
      </w:r>
      <w:r w:rsidR="00547023" w:rsidRPr="00882C14">
        <w:rPr>
          <w:rFonts w:asciiTheme="minorBidi" w:hAnsiTheme="minorBidi" w:cstheme="minorBidi"/>
          <w:color w:val="000000"/>
          <w:sz w:val="24"/>
          <w:szCs w:val="24"/>
          <w:shd w:val="clear" w:color="auto" w:fill="FFFFFF"/>
        </w:rPr>
        <w:t>," because it is "</w:t>
      </w:r>
      <w:r w:rsidRPr="00882C14">
        <w:rPr>
          <w:rFonts w:asciiTheme="minorBidi" w:hAnsiTheme="minorBidi" w:cstheme="minorBidi"/>
          <w:color w:val="000000"/>
          <w:sz w:val="24"/>
          <w:szCs w:val="24"/>
          <w:shd w:val="clear" w:color="auto" w:fill="FFFFFF"/>
        </w:rPr>
        <w:t>upon the ark of the testimony</w:t>
      </w:r>
      <w:r w:rsidR="00547023" w:rsidRPr="00882C14">
        <w:rPr>
          <w:rFonts w:asciiTheme="minorBidi" w:hAnsiTheme="minorBidi" w:cstheme="minorBidi"/>
          <w:color w:val="000000"/>
          <w:sz w:val="24"/>
          <w:szCs w:val="24"/>
          <w:shd w:val="clear" w:color="auto" w:fill="FFFFFF"/>
        </w:rPr>
        <w:t xml:space="preserve">." Now this is like the chariot seen by Yechezkel, who said: "This is the living creature that I saw under the God of Israel by the river Kevar; and I knew that they were </w:t>
      </w:r>
      <w:r w:rsidR="00547023" w:rsidRPr="00882C14">
        <w:rPr>
          <w:rFonts w:asciiTheme="minorBidi" w:hAnsiTheme="minorBidi" w:cstheme="minorBidi"/>
          <w:i/>
          <w:iCs/>
          <w:color w:val="000000"/>
          <w:sz w:val="24"/>
          <w:szCs w:val="24"/>
          <w:shd w:val="clear" w:color="auto" w:fill="FFFFFF"/>
        </w:rPr>
        <w:t>keruvim</w:t>
      </w:r>
      <w:r w:rsidR="00547023" w:rsidRPr="00882C14">
        <w:rPr>
          <w:rFonts w:asciiTheme="minorBidi" w:hAnsiTheme="minorBidi" w:cstheme="minorBidi"/>
          <w:color w:val="000000"/>
          <w:sz w:val="24"/>
          <w:szCs w:val="24"/>
          <w:shd w:val="clear" w:color="auto" w:fill="FFFFFF"/>
        </w:rPr>
        <w:t>" (</w:t>
      </w:r>
      <w:r w:rsidR="00547023" w:rsidRPr="00882C14">
        <w:rPr>
          <w:rFonts w:asciiTheme="minorBidi" w:hAnsiTheme="minorBidi" w:cstheme="minorBidi"/>
          <w:i/>
          <w:iCs/>
          <w:color w:val="000000"/>
          <w:sz w:val="24"/>
          <w:szCs w:val="24"/>
          <w:shd w:val="clear" w:color="auto" w:fill="FFFFFF"/>
        </w:rPr>
        <w:t xml:space="preserve">Yechezkel </w:t>
      </w:r>
      <w:r w:rsidR="00547023" w:rsidRPr="00882C14">
        <w:rPr>
          <w:rFonts w:asciiTheme="minorBidi" w:hAnsiTheme="minorBidi" w:cstheme="minorBidi"/>
          <w:color w:val="000000"/>
          <w:sz w:val="24"/>
          <w:szCs w:val="24"/>
          <w:shd w:val="clear" w:color="auto" w:fill="FFFFFF"/>
        </w:rPr>
        <w:t xml:space="preserve">10:20). Therefore He is called "who sits on the </w:t>
      </w:r>
      <w:r w:rsidR="00547023" w:rsidRPr="00882C14">
        <w:rPr>
          <w:rFonts w:asciiTheme="minorBidi" w:hAnsiTheme="minorBidi" w:cstheme="minorBidi"/>
          <w:i/>
          <w:iCs/>
          <w:color w:val="000000"/>
          <w:sz w:val="24"/>
          <w:szCs w:val="24"/>
          <w:shd w:val="clear" w:color="auto" w:fill="FFFFFF"/>
        </w:rPr>
        <w:t>keruvim</w:t>
      </w:r>
      <w:r w:rsidR="00547023" w:rsidRPr="00882C14">
        <w:rPr>
          <w:rFonts w:asciiTheme="minorBidi" w:hAnsiTheme="minorBidi" w:cstheme="minorBidi"/>
          <w:color w:val="000000"/>
          <w:sz w:val="24"/>
          <w:szCs w:val="24"/>
          <w:shd w:val="clear" w:color="auto" w:fill="FFFFFF"/>
        </w:rPr>
        <w:t xml:space="preserve">" (I </w:t>
      </w:r>
      <w:r w:rsidR="00547023" w:rsidRPr="00882C14">
        <w:rPr>
          <w:rFonts w:asciiTheme="minorBidi" w:hAnsiTheme="minorBidi" w:cstheme="minorBidi"/>
          <w:i/>
          <w:iCs/>
          <w:color w:val="000000"/>
          <w:sz w:val="24"/>
          <w:szCs w:val="24"/>
          <w:shd w:val="clear" w:color="auto" w:fill="FFFFFF"/>
        </w:rPr>
        <w:t xml:space="preserve">Shemuel </w:t>
      </w:r>
      <w:r w:rsidR="00547023" w:rsidRPr="00882C14">
        <w:rPr>
          <w:rFonts w:asciiTheme="minorBidi" w:hAnsiTheme="minorBidi" w:cstheme="minorBidi"/>
          <w:color w:val="000000"/>
          <w:sz w:val="24"/>
          <w:szCs w:val="24"/>
          <w:shd w:val="clear" w:color="auto" w:fill="FFFFFF"/>
        </w:rPr>
        <w:t xml:space="preserve">4:4), for they spread their wings to show that they are the chariot who bear the </w:t>
      </w:r>
      <w:r w:rsidR="00547023" w:rsidRPr="00882C14">
        <w:rPr>
          <w:rFonts w:asciiTheme="minorBidi" w:hAnsiTheme="minorBidi" w:cstheme="minorBidi"/>
          <w:color w:val="000000"/>
          <w:sz w:val="24"/>
          <w:szCs w:val="24"/>
          <w:shd w:val="clear" w:color="auto" w:fill="FFFFFF"/>
        </w:rPr>
        <w:lastRenderedPageBreak/>
        <w:t xml:space="preserve">glory… and the </w:t>
      </w:r>
      <w:r w:rsidR="00547023" w:rsidRPr="00882C14">
        <w:rPr>
          <w:rFonts w:asciiTheme="minorBidi" w:hAnsiTheme="minorBidi" w:cstheme="minorBidi"/>
          <w:i/>
          <w:iCs/>
          <w:color w:val="000000"/>
          <w:sz w:val="24"/>
          <w:szCs w:val="24"/>
          <w:shd w:val="clear" w:color="auto" w:fill="FFFFFF"/>
        </w:rPr>
        <w:t>keruvim</w:t>
      </w:r>
      <w:r w:rsidR="00547023" w:rsidRPr="00882C14">
        <w:rPr>
          <w:rFonts w:asciiTheme="minorBidi" w:hAnsiTheme="minorBidi" w:cstheme="minorBidi"/>
          <w:color w:val="000000"/>
          <w:sz w:val="24"/>
          <w:szCs w:val="24"/>
          <w:shd w:val="clear" w:color="auto" w:fill="FFFFFF"/>
        </w:rPr>
        <w:t xml:space="preserve"> that were in the </w:t>
      </w:r>
      <w:r w:rsidR="00547023" w:rsidRPr="00882C14">
        <w:rPr>
          <w:rFonts w:asciiTheme="minorBidi" w:hAnsiTheme="minorBidi" w:cstheme="minorBidi"/>
          <w:i/>
          <w:iCs/>
          <w:color w:val="000000"/>
          <w:sz w:val="24"/>
          <w:szCs w:val="24"/>
          <w:shd w:val="clear" w:color="auto" w:fill="FFFFFF"/>
        </w:rPr>
        <w:t xml:space="preserve">Mishkan </w:t>
      </w:r>
      <w:r w:rsidR="00547023" w:rsidRPr="00882C14">
        <w:rPr>
          <w:rFonts w:asciiTheme="minorBidi" w:hAnsiTheme="minorBidi" w:cstheme="minorBidi"/>
          <w:color w:val="000000"/>
          <w:sz w:val="24"/>
          <w:szCs w:val="24"/>
          <w:shd w:val="clear" w:color="auto" w:fill="FFFFFF"/>
        </w:rPr>
        <w:t xml:space="preserve">and in the </w:t>
      </w:r>
      <w:r w:rsidR="00547023" w:rsidRPr="00882C14">
        <w:rPr>
          <w:rFonts w:asciiTheme="minorBidi" w:hAnsiTheme="minorBidi" w:cstheme="minorBidi"/>
          <w:i/>
          <w:iCs/>
          <w:color w:val="000000"/>
          <w:sz w:val="24"/>
          <w:szCs w:val="24"/>
          <w:shd w:val="clear" w:color="auto" w:fill="FFFFFF"/>
        </w:rPr>
        <w:t xml:space="preserve">Mikdash </w:t>
      </w:r>
      <w:r w:rsidR="00547023" w:rsidRPr="00882C14">
        <w:rPr>
          <w:rFonts w:asciiTheme="minorBidi" w:hAnsiTheme="minorBidi" w:cstheme="minorBidi"/>
          <w:color w:val="000000"/>
          <w:sz w:val="24"/>
          <w:szCs w:val="24"/>
          <w:shd w:val="clear" w:color="auto" w:fill="FFFFFF"/>
        </w:rPr>
        <w:t>are a pattern for them, "for one higher than the high watches, and there are higher than they" (</w:t>
      </w:r>
      <w:r w:rsidR="00547023" w:rsidRPr="00882C14">
        <w:rPr>
          <w:rFonts w:asciiTheme="minorBidi" w:hAnsiTheme="minorBidi" w:cstheme="minorBidi"/>
          <w:i/>
          <w:iCs/>
          <w:color w:val="000000"/>
          <w:sz w:val="24"/>
          <w:szCs w:val="24"/>
          <w:shd w:val="clear" w:color="auto" w:fill="FFFFFF"/>
        </w:rPr>
        <w:t xml:space="preserve">Kohelet </w:t>
      </w:r>
      <w:r w:rsidR="00547023" w:rsidRPr="00882C14">
        <w:rPr>
          <w:rFonts w:asciiTheme="minorBidi" w:hAnsiTheme="minorBidi" w:cstheme="minorBidi"/>
          <w:color w:val="000000"/>
          <w:sz w:val="24"/>
          <w:szCs w:val="24"/>
          <w:shd w:val="clear" w:color="auto" w:fill="FFFFFF"/>
        </w:rPr>
        <w:t xml:space="preserve">5:7)…. (Ramban, </w:t>
      </w:r>
      <w:r w:rsidR="00547023" w:rsidRPr="00882C14">
        <w:rPr>
          <w:rFonts w:asciiTheme="minorBidi" w:hAnsiTheme="minorBidi" w:cstheme="minorBidi"/>
          <w:i/>
          <w:iCs/>
          <w:color w:val="000000"/>
          <w:sz w:val="24"/>
          <w:szCs w:val="24"/>
          <w:shd w:val="clear" w:color="auto" w:fill="FFFFFF"/>
        </w:rPr>
        <w:t xml:space="preserve">Shemot </w:t>
      </w:r>
      <w:r w:rsidR="00547023" w:rsidRPr="00882C14">
        <w:rPr>
          <w:rFonts w:asciiTheme="minorBidi" w:hAnsiTheme="minorBidi" w:cstheme="minorBidi"/>
          <w:color w:val="000000"/>
          <w:sz w:val="24"/>
          <w:szCs w:val="24"/>
          <w:shd w:val="clear" w:color="auto" w:fill="FFFFFF"/>
        </w:rPr>
        <w:t>25:21)</w:t>
      </w:r>
    </w:p>
    <w:p w14:paraId="33235F76" w14:textId="77777777" w:rsidR="00547023" w:rsidRPr="00882C14" w:rsidRDefault="00547023" w:rsidP="009B0696">
      <w:pPr>
        <w:spacing w:line="240" w:lineRule="auto"/>
        <w:rPr>
          <w:rFonts w:asciiTheme="minorBidi" w:hAnsiTheme="minorBidi" w:cstheme="minorBidi"/>
          <w:sz w:val="24"/>
          <w:szCs w:val="24"/>
        </w:rPr>
      </w:pPr>
    </w:p>
    <w:p w14:paraId="7BC00A2F" w14:textId="6E82904F" w:rsidR="00883433"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The Ramban sees the </w:t>
      </w:r>
      <w:r w:rsidR="00547023" w:rsidRPr="00882C14">
        <w:rPr>
          <w:rFonts w:asciiTheme="minorBidi" w:hAnsiTheme="minorBidi" w:cstheme="minorBidi"/>
          <w:sz w:val="24"/>
          <w:szCs w:val="24"/>
        </w:rPr>
        <w:t xml:space="preserve">ark with the </w:t>
      </w:r>
      <w:r w:rsidR="00547023" w:rsidRPr="00882C14">
        <w:rPr>
          <w:rFonts w:asciiTheme="minorBidi" w:hAnsiTheme="minorBidi" w:cstheme="minorBidi"/>
          <w:i/>
          <w:iCs/>
          <w:sz w:val="24"/>
          <w:szCs w:val="24"/>
        </w:rPr>
        <w:t xml:space="preserve">keruvim </w:t>
      </w:r>
      <w:r w:rsidR="00547023" w:rsidRPr="00882C14">
        <w:rPr>
          <w:rFonts w:asciiTheme="minorBidi" w:hAnsiTheme="minorBidi" w:cstheme="minorBidi"/>
          <w:sz w:val="24"/>
          <w:szCs w:val="24"/>
        </w:rPr>
        <w:t>as a throne of glory, and identifi</w:t>
      </w:r>
      <w:r w:rsidR="00F2284E" w:rsidRPr="00882C14">
        <w:rPr>
          <w:rFonts w:asciiTheme="minorBidi" w:hAnsiTheme="minorBidi" w:cstheme="minorBidi"/>
          <w:sz w:val="24"/>
          <w:szCs w:val="24"/>
        </w:rPr>
        <w:t>es</w:t>
      </w:r>
      <w:r w:rsidR="00547023" w:rsidRPr="00882C14">
        <w:rPr>
          <w:rFonts w:asciiTheme="minorBidi" w:hAnsiTheme="minorBidi" w:cstheme="minorBidi"/>
          <w:sz w:val="24"/>
          <w:szCs w:val="24"/>
        </w:rPr>
        <w:t xml:space="preserve"> it with the chariot seen by Yechezkel. </w:t>
      </w:r>
    </w:p>
    <w:p w14:paraId="42B32594" w14:textId="77777777" w:rsidR="00547023" w:rsidRPr="00882C14" w:rsidRDefault="00547023" w:rsidP="009B0696">
      <w:pPr>
        <w:spacing w:line="240" w:lineRule="auto"/>
        <w:ind w:firstLine="720"/>
        <w:rPr>
          <w:rFonts w:asciiTheme="minorBidi" w:hAnsiTheme="minorBidi" w:cstheme="minorBidi"/>
          <w:sz w:val="24"/>
          <w:szCs w:val="24"/>
        </w:rPr>
      </w:pPr>
    </w:p>
    <w:p w14:paraId="11539BBF" w14:textId="06122A3B" w:rsidR="00883433" w:rsidRPr="00882C14" w:rsidRDefault="005D2600"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Rabbeinu Bachye also goes in this direction:  </w:t>
      </w:r>
    </w:p>
    <w:p w14:paraId="50812917" w14:textId="77777777" w:rsidR="005D2600" w:rsidRPr="00882C14" w:rsidRDefault="005D2600" w:rsidP="009B0696">
      <w:pPr>
        <w:spacing w:line="240" w:lineRule="auto"/>
        <w:ind w:firstLine="720"/>
        <w:rPr>
          <w:rFonts w:asciiTheme="minorBidi" w:hAnsiTheme="minorBidi" w:cstheme="minorBidi"/>
          <w:sz w:val="24"/>
          <w:szCs w:val="24"/>
        </w:rPr>
      </w:pPr>
    </w:p>
    <w:p w14:paraId="73D5EDD4" w14:textId="6CB7F1D8" w:rsidR="005D2600" w:rsidRPr="00882C14" w:rsidRDefault="00883433"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rPr>
        <w:t xml:space="preserve">And </w:t>
      </w:r>
      <w:r w:rsidR="005D2600" w:rsidRPr="00882C14">
        <w:rPr>
          <w:rFonts w:asciiTheme="minorBidi" w:hAnsiTheme="minorBidi" w:cstheme="minorBidi"/>
          <w:sz w:val="24"/>
          <w:szCs w:val="24"/>
        </w:rPr>
        <w:t xml:space="preserve">according to </w:t>
      </w:r>
      <w:r w:rsidRPr="00882C14">
        <w:rPr>
          <w:rFonts w:asciiTheme="minorBidi" w:hAnsiTheme="minorBidi" w:cstheme="minorBidi"/>
          <w:sz w:val="24"/>
          <w:szCs w:val="24"/>
        </w:rPr>
        <w:t>the Midrash</w:t>
      </w:r>
      <w:r w:rsidR="005D2600" w:rsidRPr="00882C14">
        <w:rPr>
          <w:rFonts w:asciiTheme="minorBidi" w:hAnsiTheme="minorBidi" w:cstheme="minorBidi"/>
          <w:sz w:val="24"/>
          <w:szCs w:val="24"/>
        </w:rPr>
        <w:t xml:space="preserve"> (</w:t>
      </w:r>
      <w:r w:rsidR="005D2600" w:rsidRPr="00882C14">
        <w:rPr>
          <w:rFonts w:asciiTheme="minorBidi" w:hAnsiTheme="minorBidi" w:cstheme="minorBidi"/>
          <w:i/>
          <w:iCs/>
          <w:sz w:val="24"/>
          <w:szCs w:val="24"/>
        </w:rPr>
        <w:t xml:space="preserve">Bemidbar Rabba </w:t>
      </w:r>
      <w:r w:rsidR="005D2600" w:rsidRPr="00882C14">
        <w:rPr>
          <w:rFonts w:asciiTheme="minorBidi" w:hAnsiTheme="minorBidi" w:cstheme="minorBidi"/>
          <w:sz w:val="24"/>
          <w:szCs w:val="24"/>
        </w:rPr>
        <w:t>4, 13)… "And they shall make an ark"- the making of the ark is as dear as the heavenly throne of glory. As it is stated: "T</w:t>
      </w:r>
      <w:r w:rsidR="005D2600" w:rsidRPr="00882C14">
        <w:rPr>
          <w:rFonts w:asciiTheme="minorBidi" w:hAnsiTheme="minorBidi" w:cstheme="minorBidi"/>
          <w:color w:val="000000"/>
          <w:sz w:val="24"/>
          <w:szCs w:val="24"/>
          <w:shd w:val="clear" w:color="auto" w:fill="FFFFFF"/>
        </w:rPr>
        <w:t>he place, O Lord, which You have made for Yourself to dwell in" (</w:t>
      </w:r>
      <w:r w:rsidR="005D2600" w:rsidRPr="00882C14">
        <w:rPr>
          <w:rFonts w:asciiTheme="minorBidi" w:hAnsiTheme="minorBidi" w:cstheme="minorBidi"/>
          <w:i/>
          <w:iCs/>
          <w:color w:val="000000"/>
          <w:sz w:val="24"/>
          <w:szCs w:val="24"/>
          <w:shd w:val="clear" w:color="auto" w:fill="FFFFFF"/>
        </w:rPr>
        <w:t xml:space="preserve">Shemot </w:t>
      </w:r>
      <w:r w:rsidR="005D2600" w:rsidRPr="00882C14">
        <w:rPr>
          <w:rFonts w:asciiTheme="minorBidi" w:hAnsiTheme="minorBidi" w:cstheme="minorBidi"/>
          <w:color w:val="000000"/>
          <w:sz w:val="24"/>
          <w:szCs w:val="24"/>
          <w:shd w:val="clear" w:color="auto" w:fill="FFFFFF"/>
        </w:rPr>
        <w:t xml:space="preserve">15:17). This teaches you that the Temple corresponds to the throne of glory, and the two </w:t>
      </w:r>
      <w:r w:rsidR="005D2600" w:rsidRPr="00882C14">
        <w:rPr>
          <w:rFonts w:asciiTheme="minorBidi" w:hAnsiTheme="minorBidi" w:cstheme="minorBidi"/>
          <w:i/>
          <w:iCs/>
          <w:color w:val="000000"/>
          <w:sz w:val="24"/>
          <w:szCs w:val="24"/>
          <w:shd w:val="clear" w:color="auto" w:fill="FFFFFF"/>
        </w:rPr>
        <w:t>keruvim</w:t>
      </w:r>
      <w:r w:rsidR="005D2600" w:rsidRPr="00882C14">
        <w:rPr>
          <w:rFonts w:asciiTheme="minorBidi" w:hAnsiTheme="minorBidi" w:cstheme="minorBidi"/>
          <w:color w:val="000000"/>
          <w:sz w:val="24"/>
          <w:szCs w:val="24"/>
          <w:shd w:val="clear" w:color="auto" w:fill="FFFFFF"/>
        </w:rPr>
        <w:t xml:space="preserve"> are dear like the heaven and the earth, in which was the seat of God. (Rabbeinu Bachye, </w:t>
      </w:r>
      <w:r w:rsidR="005D2600" w:rsidRPr="00882C14">
        <w:rPr>
          <w:rFonts w:asciiTheme="minorBidi" w:hAnsiTheme="minorBidi" w:cstheme="minorBidi"/>
          <w:i/>
          <w:iCs/>
          <w:color w:val="000000"/>
          <w:sz w:val="24"/>
          <w:szCs w:val="24"/>
          <w:shd w:val="clear" w:color="auto" w:fill="FFFFFF"/>
        </w:rPr>
        <w:t xml:space="preserve">Shemot </w:t>
      </w:r>
      <w:r w:rsidR="005D2600" w:rsidRPr="00882C14">
        <w:rPr>
          <w:rFonts w:asciiTheme="minorBidi" w:hAnsiTheme="minorBidi" w:cstheme="minorBidi"/>
          <w:color w:val="000000"/>
          <w:sz w:val="24"/>
          <w:szCs w:val="24"/>
          <w:shd w:val="clear" w:color="auto" w:fill="FFFFFF"/>
        </w:rPr>
        <w:t xml:space="preserve">25:10) </w:t>
      </w:r>
    </w:p>
    <w:p w14:paraId="2AD8A64F" w14:textId="77777777" w:rsidR="005D2600" w:rsidRPr="00882C14" w:rsidRDefault="005D2600" w:rsidP="009B0696">
      <w:pPr>
        <w:spacing w:line="240" w:lineRule="auto"/>
        <w:rPr>
          <w:rFonts w:asciiTheme="minorBidi" w:hAnsiTheme="minorBidi" w:cstheme="minorBidi"/>
          <w:sz w:val="24"/>
          <w:szCs w:val="24"/>
        </w:rPr>
      </w:pPr>
    </w:p>
    <w:p w14:paraId="16141A14" w14:textId="13B45689" w:rsidR="00883433" w:rsidRPr="00882C14" w:rsidRDefault="005D2600"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Later he relates to the issue at length and explains how the parts of the ark correspond to the chariot:  </w:t>
      </w:r>
    </w:p>
    <w:p w14:paraId="25B0C748" w14:textId="77777777" w:rsidR="00385C24" w:rsidRPr="00882C14" w:rsidRDefault="00385C24" w:rsidP="009B0696">
      <w:pPr>
        <w:pStyle w:val="BlockText"/>
        <w:spacing w:line="240" w:lineRule="auto"/>
        <w:rPr>
          <w:rFonts w:asciiTheme="minorBidi" w:hAnsiTheme="minorBidi" w:cstheme="minorBidi"/>
          <w:sz w:val="24"/>
          <w:szCs w:val="24"/>
        </w:rPr>
      </w:pPr>
    </w:p>
    <w:p w14:paraId="1C39306F" w14:textId="6D16F022" w:rsidR="00883433" w:rsidRPr="00882C14" w:rsidRDefault="00883433"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rPr>
        <w:t xml:space="preserve">And if you </w:t>
      </w:r>
      <w:r w:rsidR="00385C24" w:rsidRPr="00882C14">
        <w:rPr>
          <w:rFonts w:asciiTheme="minorBidi" w:hAnsiTheme="minorBidi" w:cstheme="minorBidi"/>
          <w:sz w:val="24"/>
          <w:szCs w:val="24"/>
        </w:rPr>
        <w:t xml:space="preserve">understand the view of the Rambam regarding the matter of the </w:t>
      </w:r>
      <w:r w:rsidR="00385C24" w:rsidRPr="00882C14">
        <w:rPr>
          <w:rFonts w:asciiTheme="minorBidi" w:hAnsiTheme="minorBidi" w:cstheme="minorBidi"/>
          <w:i/>
          <w:iCs/>
          <w:sz w:val="24"/>
          <w:szCs w:val="24"/>
        </w:rPr>
        <w:t>keruvim</w:t>
      </w:r>
      <w:r w:rsidR="00385C24" w:rsidRPr="00882C14">
        <w:rPr>
          <w:rFonts w:asciiTheme="minorBidi" w:hAnsiTheme="minorBidi" w:cstheme="minorBidi"/>
          <w:sz w:val="24"/>
          <w:szCs w:val="24"/>
        </w:rPr>
        <w:t xml:space="preserve">, you will find that they correspond to the </w:t>
      </w:r>
      <w:r w:rsidR="00385C24" w:rsidRPr="00882C14">
        <w:rPr>
          <w:rFonts w:asciiTheme="minorBidi" w:hAnsiTheme="minorBidi" w:cstheme="minorBidi"/>
          <w:i/>
          <w:iCs/>
          <w:sz w:val="24"/>
          <w:szCs w:val="24"/>
        </w:rPr>
        <w:t xml:space="preserve">keruvim </w:t>
      </w:r>
      <w:r w:rsidR="00385C24" w:rsidRPr="00882C14">
        <w:rPr>
          <w:rFonts w:asciiTheme="minorBidi" w:hAnsiTheme="minorBidi" w:cstheme="minorBidi"/>
          <w:sz w:val="24"/>
          <w:szCs w:val="24"/>
        </w:rPr>
        <w:t xml:space="preserve">seen by seen by Yechezkel the prophet, they being the holy creatures. Even though he saw four creatures, they are all one creature, about which Yechezkel said: "This is the living creature that I saw under the God of Israel by the river Kevar; and I knew that they were </w:t>
      </w:r>
      <w:r w:rsidR="00385C24" w:rsidRPr="00882C14">
        <w:rPr>
          <w:rFonts w:asciiTheme="minorBidi" w:hAnsiTheme="minorBidi" w:cstheme="minorBidi"/>
          <w:i/>
          <w:iCs/>
          <w:sz w:val="24"/>
          <w:szCs w:val="24"/>
        </w:rPr>
        <w:t>keruvim</w:t>
      </w:r>
      <w:r w:rsidR="00385C24" w:rsidRPr="00882C14">
        <w:rPr>
          <w:rFonts w:asciiTheme="minorBidi" w:hAnsiTheme="minorBidi" w:cstheme="minorBidi"/>
          <w:sz w:val="24"/>
          <w:szCs w:val="24"/>
        </w:rPr>
        <w:t>" (</w:t>
      </w:r>
      <w:r w:rsidR="00385C24" w:rsidRPr="00882C14">
        <w:rPr>
          <w:rFonts w:asciiTheme="minorBidi" w:hAnsiTheme="minorBidi" w:cstheme="minorBidi"/>
          <w:i/>
          <w:iCs/>
          <w:sz w:val="24"/>
          <w:szCs w:val="24"/>
        </w:rPr>
        <w:t xml:space="preserve">Yechezkel </w:t>
      </w:r>
      <w:r w:rsidR="00385C24" w:rsidRPr="00882C14">
        <w:rPr>
          <w:rFonts w:asciiTheme="minorBidi" w:hAnsiTheme="minorBidi" w:cstheme="minorBidi"/>
          <w:sz w:val="24"/>
          <w:szCs w:val="24"/>
        </w:rPr>
        <w:t>10:20). After having earlier mentioned "four living creatures" (</w:t>
      </w:r>
      <w:r w:rsidR="00385C24" w:rsidRPr="00882C14">
        <w:rPr>
          <w:rFonts w:asciiTheme="minorBidi" w:hAnsiTheme="minorBidi" w:cstheme="minorBidi"/>
          <w:i/>
          <w:iCs/>
          <w:sz w:val="24"/>
          <w:szCs w:val="24"/>
        </w:rPr>
        <w:t xml:space="preserve">Yechezkel </w:t>
      </w:r>
      <w:r w:rsidR="00385C24" w:rsidRPr="00882C14">
        <w:rPr>
          <w:rFonts w:asciiTheme="minorBidi" w:hAnsiTheme="minorBidi" w:cstheme="minorBidi"/>
          <w:sz w:val="24"/>
          <w:szCs w:val="24"/>
        </w:rPr>
        <w:t>1:5), he restored them later to a single creature and said that they are the "</w:t>
      </w:r>
      <w:r w:rsidR="00385C24" w:rsidRPr="00882C14">
        <w:rPr>
          <w:rFonts w:asciiTheme="minorBidi" w:hAnsiTheme="minorBidi" w:cstheme="minorBidi"/>
          <w:i/>
          <w:iCs/>
          <w:sz w:val="24"/>
          <w:szCs w:val="24"/>
        </w:rPr>
        <w:t>keruvim</w:t>
      </w:r>
      <w:r w:rsidR="00385C24" w:rsidRPr="00882C14">
        <w:rPr>
          <w:rFonts w:asciiTheme="minorBidi" w:hAnsiTheme="minorBidi" w:cstheme="minorBidi"/>
          <w:sz w:val="24"/>
          <w:szCs w:val="24"/>
        </w:rPr>
        <w:t>." After mentioning his first apprehension, namely the holy creatures, he mentioned a second apprehension, namely, the wheels that are next to the creatures and below them, as it is written: "Now as I beheld the living creatures, behold one wheel at the bottom hard by the living creatures, at the four faces thereof" (</w:t>
      </w:r>
      <w:r w:rsidR="00385C24" w:rsidRPr="00882C14">
        <w:rPr>
          <w:rFonts w:asciiTheme="minorBidi" w:hAnsiTheme="minorBidi" w:cstheme="minorBidi"/>
          <w:i/>
          <w:iCs/>
          <w:sz w:val="24"/>
          <w:szCs w:val="24"/>
        </w:rPr>
        <w:t xml:space="preserve">Yechezkel </w:t>
      </w:r>
      <w:r w:rsidR="00385C24" w:rsidRPr="00882C14">
        <w:rPr>
          <w:rFonts w:asciiTheme="minorBidi" w:hAnsiTheme="minorBidi" w:cstheme="minorBidi"/>
          <w:sz w:val="24"/>
          <w:szCs w:val="24"/>
        </w:rPr>
        <w:t>1:15). He already mentioned by his first apprehension of the creatures: "And I looked, and, behold, a stormy wind" (</w:t>
      </w:r>
      <w:r w:rsidR="00385C24" w:rsidRPr="00882C14">
        <w:rPr>
          <w:rFonts w:asciiTheme="minorBidi" w:hAnsiTheme="minorBidi" w:cstheme="minorBidi"/>
          <w:i/>
          <w:iCs/>
          <w:sz w:val="24"/>
          <w:szCs w:val="24"/>
        </w:rPr>
        <w:t xml:space="preserve">Yechezkel </w:t>
      </w:r>
      <w:r w:rsidR="00385C24" w:rsidRPr="00882C14">
        <w:rPr>
          <w:rFonts w:asciiTheme="minorBidi" w:hAnsiTheme="minorBidi" w:cstheme="minorBidi"/>
          <w:sz w:val="24"/>
          <w:szCs w:val="24"/>
        </w:rPr>
        <w:t>1:4)</w:t>
      </w:r>
      <w:r w:rsidR="00775035" w:rsidRPr="00882C14">
        <w:rPr>
          <w:rFonts w:asciiTheme="minorBidi" w:hAnsiTheme="minorBidi" w:cstheme="minorBidi"/>
          <w:sz w:val="24"/>
          <w:szCs w:val="24"/>
        </w:rPr>
        <w:t>. And then he mentioned a third apprehension, the highest of all, namely, the apprehension of the electrum, as it is stated: "And I saw as the color of electrum" (</w:t>
      </w:r>
      <w:r w:rsidR="00775035" w:rsidRPr="00882C14">
        <w:rPr>
          <w:rFonts w:asciiTheme="minorBidi" w:hAnsiTheme="minorBidi" w:cstheme="minorBidi"/>
          <w:i/>
          <w:iCs/>
          <w:sz w:val="24"/>
          <w:szCs w:val="24"/>
        </w:rPr>
        <w:t>Yeche</w:t>
      </w:r>
      <w:r w:rsidR="00D518E7">
        <w:rPr>
          <w:rFonts w:asciiTheme="minorBidi" w:hAnsiTheme="minorBidi" w:cstheme="minorBidi"/>
          <w:i/>
          <w:iCs/>
          <w:sz w:val="24"/>
          <w:szCs w:val="24"/>
        </w:rPr>
        <w:t>z</w:t>
      </w:r>
      <w:bookmarkStart w:id="18" w:name="_GoBack"/>
      <w:bookmarkEnd w:id="18"/>
      <w:r w:rsidR="00775035" w:rsidRPr="00882C14">
        <w:rPr>
          <w:rFonts w:asciiTheme="minorBidi" w:hAnsiTheme="minorBidi" w:cstheme="minorBidi"/>
          <w:i/>
          <w:iCs/>
          <w:sz w:val="24"/>
          <w:szCs w:val="24"/>
        </w:rPr>
        <w:t xml:space="preserve">kel </w:t>
      </w:r>
      <w:r w:rsidR="00775035" w:rsidRPr="00882C14">
        <w:rPr>
          <w:rFonts w:asciiTheme="minorBidi" w:hAnsiTheme="minorBidi" w:cstheme="minorBidi"/>
          <w:sz w:val="24"/>
          <w:szCs w:val="24"/>
        </w:rPr>
        <w:t>1:27). With respect to these three apprehensions that</w:t>
      </w:r>
      <w:r w:rsidR="003F7E7C" w:rsidRPr="00882C14">
        <w:rPr>
          <w:rFonts w:asciiTheme="minorBidi" w:hAnsiTheme="minorBidi" w:cstheme="minorBidi"/>
          <w:sz w:val="24"/>
          <w:szCs w:val="24"/>
        </w:rPr>
        <w:t xml:space="preserve"> he attained</w:t>
      </w:r>
      <w:r w:rsidR="00775035" w:rsidRPr="00882C14">
        <w:rPr>
          <w:rFonts w:asciiTheme="minorBidi" w:hAnsiTheme="minorBidi" w:cstheme="minorBidi"/>
          <w:sz w:val="24"/>
          <w:szCs w:val="24"/>
        </w:rPr>
        <w:t>, he mentioned three times "And I saw," this demonstrating that they were three separate apprehensions, from down up: wheels, living creatures, and electrum. These three apprehensions are what is called the Divine chariot… This is the order of Yechezkel's apprehension of the chariot: He first saw the "holy creatures" (</w:t>
      </w:r>
      <w:r w:rsidR="00775035" w:rsidRPr="00882C14">
        <w:rPr>
          <w:rFonts w:asciiTheme="minorBidi" w:hAnsiTheme="minorBidi" w:cstheme="minorBidi"/>
          <w:i/>
          <w:iCs/>
          <w:sz w:val="24"/>
          <w:szCs w:val="24"/>
        </w:rPr>
        <w:t xml:space="preserve">Yechezkel </w:t>
      </w:r>
      <w:r w:rsidR="00775035" w:rsidRPr="00882C14">
        <w:rPr>
          <w:rFonts w:asciiTheme="minorBidi" w:hAnsiTheme="minorBidi" w:cstheme="minorBidi"/>
          <w:sz w:val="24"/>
          <w:szCs w:val="24"/>
        </w:rPr>
        <w:t xml:space="preserve">1:8), corresponding to the </w:t>
      </w:r>
      <w:r w:rsidR="00775035" w:rsidRPr="00882C14">
        <w:rPr>
          <w:rFonts w:asciiTheme="minorBidi" w:hAnsiTheme="minorBidi" w:cstheme="minorBidi"/>
          <w:i/>
          <w:iCs/>
          <w:sz w:val="24"/>
          <w:szCs w:val="24"/>
        </w:rPr>
        <w:t>keruvim</w:t>
      </w:r>
      <w:r w:rsidR="00775035" w:rsidRPr="00882C14">
        <w:rPr>
          <w:rFonts w:asciiTheme="minorBidi" w:hAnsiTheme="minorBidi" w:cstheme="minorBidi"/>
          <w:sz w:val="24"/>
          <w:szCs w:val="24"/>
        </w:rPr>
        <w:t xml:space="preserve"> in the </w:t>
      </w:r>
      <w:r w:rsidR="00775035" w:rsidRPr="00882C14">
        <w:rPr>
          <w:rFonts w:asciiTheme="minorBidi" w:hAnsiTheme="minorBidi" w:cstheme="minorBidi"/>
          <w:i/>
          <w:iCs/>
          <w:sz w:val="24"/>
          <w:szCs w:val="24"/>
        </w:rPr>
        <w:t xml:space="preserve">Mishkan </w:t>
      </w:r>
      <w:r w:rsidR="00775035" w:rsidRPr="00882C14">
        <w:rPr>
          <w:rFonts w:asciiTheme="minorBidi" w:hAnsiTheme="minorBidi" w:cstheme="minorBidi"/>
          <w:sz w:val="24"/>
          <w:szCs w:val="24"/>
        </w:rPr>
        <w:t>and in the Temple. Then he saw the firmament that was stretched over the creatures (</w:t>
      </w:r>
      <w:r w:rsidR="00775035" w:rsidRPr="00882C14">
        <w:rPr>
          <w:rFonts w:asciiTheme="minorBidi" w:hAnsiTheme="minorBidi" w:cstheme="minorBidi"/>
          <w:i/>
          <w:iCs/>
          <w:sz w:val="24"/>
          <w:szCs w:val="24"/>
        </w:rPr>
        <w:t xml:space="preserve">Yechezkel </w:t>
      </w:r>
      <w:r w:rsidR="00775035" w:rsidRPr="00882C14">
        <w:rPr>
          <w:rFonts w:asciiTheme="minorBidi" w:hAnsiTheme="minorBidi" w:cstheme="minorBidi"/>
          <w:sz w:val="24"/>
          <w:szCs w:val="24"/>
        </w:rPr>
        <w:t>1:22), and then he saw the throne on the firmament (</w:t>
      </w:r>
      <w:r w:rsidR="00775035" w:rsidRPr="00882C14">
        <w:rPr>
          <w:rFonts w:asciiTheme="minorBidi" w:hAnsiTheme="minorBidi" w:cstheme="minorBidi"/>
          <w:i/>
          <w:iCs/>
          <w:sz w:val="24"/>
          <w:szCs w:val="24"/>
        </w:rPr>
        <w:t xml:space="preserve">Yechezkel </w:t>
      </w:r>
      <w:r w:rsidR="00775035" w:rsidRPr="00882C14">
        <w:rPr>
          <w:rFonts w:asciiTheme="minorBidi" w:hAnsiTheme="minorBidi" w:cstheme="minorBidi"/>
          <w:sz w:val="24"/>
          <w:szCs w:val="24"/>
        </w:rPr>
        <w:t>1:26)… The tablets in the ark hint at what is written: "For the Lord is God" (</w:t>
      </w:r>
      <w:r w:rsidR="00775035" w:rsidRPr="00882C14">
        <w:rPr>
          <w:rFonts w:asciiTheme="minorBidi" w:hAnsiTheme="minorBidi" w:cstheme="minorBidi"/>
          <w:i/>
          <w:iCs/>
          <w:sz w:val="24"/>
          <w:szCs w:val="24"/>
        </w:rPr>
        <w:t xml:space="preserve">Yeshayahu </w:t>
      </w:r>
      <w:r w:rsidR="00775035" w:rsidRPr="00882C14">
        <w:rPr>
          <w:rFonts w:asciiTheme="minorBidi" w:hAnsiTheme="minorBidi" w:cstheme="minorBidi"/>
          <w:sz w:val="24"/>
          <w:szCs w:val="24"/>
        </w:rPr>
        <w:t>26:4). And similarly: "For My name is within him" (</w:t>
      </w:r>
      <w:r w:rsidR="00775035" w:rsidRPr="00882C14">
        <w:rPr>
          <w:rFonts w:asciiTheme="minorBidi" w:hAnsiTheme="minorBidi" w:cstheme="minorBidi"/>
          <w:i/>
          <w:iCs/>
          <w:sz w:val="24"/>
          <w:szCs w:val="24"/>
        </w:rPr>
        <w:t xml:space="preserve">Shemot </w:t>
      </w:r>
      <w:r w:rsidR="00775035" w:rsidRPr="00882C14">
        <w:rPr>
          <w:rFonts w:asciiTheme="minorBidi" w:hAnsiTheme="minorBidi" w:cstheme="minorBidi"/>
          <w:sz w:val="24"/>
          <w:szCs w:val="24"/>
        </w:rPr>
        <w:t xml:space="preserve">23:21). This is clear. And the </w:t>
      </w:r>
      <w:r w:rsidR="00775035" w:rsidRPr="00882C14">
        <w:rPr>
          <w:rFonts w:asciiTheme="minorBidi" w:hAnsiTheme="minorBidi" w:cstheme="minorBidi"/>
          <w:i/>
          <w:iCs/>
          <w:sz w:val="24"/>
          <w:szCs w:val="24"/>
        </w:rPr>
        <w:t xml:space="preserve">keruvim </w:t>
      </w:r>
      <w:r w:rsidR="00FC7FDE" w:rsidRPr="00882C14">
        <w:rPr>
          <w:rFonts w:asciiTheme="minorBidi" w:hAnsiTheme="minorBidi" w:cstheme="minorBidi"/>
          <w:sz w:val="24"/>
          <w:szCs w:val="24"/>
        </w:rPr>
        <w:t xml:space="preserve">seen by Yechezkel which are the holy creatures </w:t>
      </w:r>
      <w:r w:rsidR="00FC7FDE" w:rsidRPr="00882C14">
        <w:rPr>
          <w:rFonts w:asciiTheme="minorBidi" w:hAnsiTheme="minorBidi" w:cstheme="minorBidi"/>
          <w:sz w:val="24"/>
          <w:szCs w:val="24"/>
        </w:rPr>
        <w:lastRenderedPageBreak/>
        <w:t xml:space="preserve">correspond to them. This is what is stated: "And I knew that they were </w:t>
      </w:r>
      <w:r w:rsidR="00FC7FDE" w:rsidRPr="00882C14">
        <w:rPr>
          <w:rFonts w:asciiTheme="minorBidi" w:hAnsiTheme="minorBidi" w:cstheme="minorBidi"/>
          <w:i/>
          <w:iCs/>
          <w:sz w:val="24"/>
          <w:szCs w:val="24"/>
        </w:rPr>
        <w:t>keruvim</w:t>
      </w:r>
      <w:r w:rsidR="00FC7FDE" w:rsidRPr="00882C14">
        <w:rPr>
          <w:rFonts w:asciiTheme="minorBidi" w:hAnsiTheme="minorBidi" w:cstheme="minorBidi"/>
          <w:sz w:val="24"/>
          <w:szCs w:val="24"/>
        </w:rPr>
        <w:t>" (</w:t>
      </w:r>
      <w:r w:rsidR="00FC7FDE" w:rsidRPr="00882C14">
        <w:rPr>
          <w:rFonts w:asciiTheme="minorBidi" w:hAnsiTheme="minorBidi" w:cstheme="minorBidi"/>
          <w:i/>
          <w:iCs/>
          <w:sz w:val="24"/>
          <w:szCs w:val="24"/>
        </w:rPr>
        <w:t xml:space="preserve">Yechezkel </w:t>
      </w:r>
      <w:r w:rsidR="00FC7FDE" w:rsidRPr="00882C14">
        <w:rPr>
          <w:rFonts w:asciiTheme="minorBidi" w:hAnsiTheme="minorBidi" w:cstheme="minorBidi"/>
          <w:sz w:val="24"/>
          <w:szCs w:val="24"/>
        </w:rPr>
        <w:t xml:space="preserve">10:20). Since he saw the </w:t>
      </w:r>
      <w:r w:rsidR="00FC7FDE" w:rsidRPr="00882C14">
        <w:rPr>
          <w:rFonts w:asciiTheme="minorBidi" w:hAnsiTheme="minorBidi" w:cstheme="minorBidi"/>
          <w:i/>
          <w:iCs/>
          <w:sz w:val="24"/>
          <w:szCs w:val="24"/>
        </w:rPr>
        <w:t>keruvim</w:t>
      </w:r>
      <w:r w:rsidR="00FC7FDE" w:rsidRPr="00882C14">
        <w:rPr>
          <w:rFonts w:asciiTheme="minorBidi" w:hAnsiTheme="minorBidi" w:cstheme="minorBidi"/>
          <w:sz w:val="24"/>
          <w:szCs w:val="24"/>
        </w:rPr>
        <w:t xml:space="preserve"> which are the holy creatures, he knew that above them were other </w:t>
      </w:r>
      <w:r w:rsidR="00FC7FDE" w:rsidRPr="00882C14">
        <w:rPr>
          <w:rFonts w:asciiTheme="minorBidi" w:hAnsiTheme="minorBidi" w:cstheme="minorBidi"/>
          <w:i/>
          <w:iCs/>
          <w:sz w:val="24"/>
          <w:szCs w:val="24"/>
        </w:rPr>
        <w:t xml:space="preserve">keruvim </w:t>
      </w:r>
      <w:r w:rsidR="00FC7FDE" w:rsidRPr="00882C14">
        <w:rPr>
          <w:rFonts w:asciiTheme="minorBidi" w:hAnsiTheme="minorBidi" w:cstheme="minorBidi"/>
          <w:sz w:val="24"/>
          <w:szCs w:val="24"/>
        </w:rPr>
        <w:t>which he did not see, for he saw their pattern.</w:t>
      </w:r>
    </w:p>
    <w:p w14:paraId="37E4FA6C" w14:textId="7DDFFF9F" w:rsidR="00FC7FDE" w:rsidRPr="00882C14" w:rsidRDefault="00FC7FDE" w:rsidP="009B0696">
      <w:pPr>
        <w:pStyle w:val="BlockText"/>
        <w:spacing w:line="240" w:lineRule="auto"/>
        <w:ind w:left="720"/>
        <w:rPr>
          <w:rFonts w:asciiTheme="minorBidi" w:hAnsiTheme="minorBidi" w:cstheme="minorBidi"/>
          <w:sz w:val="24"/>
          <w:szCs w:val="24"/>
        </w:rPr>
      </w:pPr>
      <w:r w:rsidRPr="00882C14">
        <w:rPr>
          <w:rFonts w:asciiTheme="minorBidi" w:hAnsiTheme="minorBidi" w:cstheme="minorBidi"/>
          <w:sz w:val="24"/>
          <w:szCs w:val="24"/>
        </w:rPr>
        <w:t xml:space="preserve">Now the </w:t>
      </w:r>
      <w:r w:rsidRPr="00882C14">
        <w:rPr>
          <w:rFonts w:asciiTheme="minorBidi" w:hAnsiTheme="minorBidi" w:cstheme="minorBidi"/>
          <w:i/>
          <w:iCs/>
          <w:sz w:val="24"/>
          <w:szCs w:val="24"/>
        </w:rPr>
        <w:t>keruvim</w:t>
      </w:r>
      <w:r w:rsidRPr="00882C14">
        <w:rPr>
          <w:rFonts w:asciiTheme="minorBidi" w:hAnsiTheme="minorBidi" w:cstheme="minorBidi"/>
          <w:sz w:val="24"/>
          <w:szCs w:val="24"/>
        </w:rPr>
        <w:t xml:space="preserve"> that he saw, and those in the </w:t>
      </w:r>
      <w:r w:rsidRPr="00882C14">
        <w:rPr>
          <w:rFonts w:asciiTheme="minorBidi" w:hAnsiTheme="minorBidi" w:cstheme="minorBidi"/>
          <w:i/>
          <w:iCs/>
          <w:sz w:val="24"/>
          <w:szCs w:val="24"/>
        </w:rPr>
        <w:t>Mishkan</w:t>
      </w:r>
      <w:r w:rsidRPr="00882C14">
        <w:rPr>
          <w:rFonts w:asciiTheme="minorBidi" w:hAnsiTheme="minorBidi" w:cstheme="minorBidi"/>
          <w:sz w:val="24"/>
          <w:szCs w:val="24"/>
        </w:rPr>
        <w:t xml:space="preserve">, and in the </w:t>
      </w:r>
      <w:r w:rsidRPr="00882C14">
        <w:rPr>
          <w:rFonts w:asciiTheme="minorBidi" w:hAnsiTheme="minorBidi" w:cstheme="minorBidi"/>
          <w:i/>
          <w:iCs/>
          <w:sz w:val="24"/>
          <w:szCs w:val="24"/>
        </w:rPr>
        <w:t>Mikdash</w:t>
      </w:r>
      <w:r w:rsidRPr="00882C14">
        <w:rPr>
          <w:rFonts w:asciiTheme="minorBidi" w:hAnsiTheme="minorBidi" w:cstheme="minorBidi"/>
          <w:sz w:val="24"/>
          <w:szCs w:val="24"/>
        </w:rPr>
        <w:t xml:space="preserve">, all follow the pattern of the heavenly </w:t>
      </w:r>
      <w:r w:rsidRPr="00882C14">
        <w:rPr>
          <w:rFonts w:asciiTheme="minorBidi" w:hAnsiTheme="minorBidi" w:cstheme="minorBidi"/>
          <w:i/>
          <w:iCs/>
          <w:sz w:val="24"/>
          <w:szCs w:val="24"/>
        </w:rPr>
        <w:t xml:space="preserve">keruvim </w:t>
      </w:r>
      <w:r w:rsidRPr="00882C14">
        <w:rPr>
          <w:rFonts w:asciiTheme="minorBidi" w:hAnsiTheme="minorBidi" w:cstheme="minorBidi"/>
          <w:sz w:val="24"/>
          <w:szCs w:val="24"/>
        </w:rPr>
        <w:t>which he knew, they being also the throne of glory to receive the Supreme one. (</w:t>
      </w:r>
      <w:r w:rsidRPr="00882C14">
        <w:rPr>
          <w:rFonts w:asciiTheme="minorBidi" w:hAnsiTheme="minorBidi" w:cstheme="minorBidi"/>
          <w:i/>
          <w:iCs/>
          <w:sz w:val="24"/>
          <w:szCs w:val="24"/>
        </w:rPr>
        <w:t>Shemot</w:t>
      </w:r>
      <w:r w:rsidRPr="00882C14">
        <w:rPr>
          <w:rFonts w:asciiTheme="minorBidi" w:hAnsiTheme="minorBidi" w:cstheme="minorBidi"/>
          <w:sz w:val="24"/>
          <w:szCs w:val="24"/>
        </w:rPr>
        <w:t xml:space="preserve"> 25:18)</w:t>
      </w:r>
    </w:p>
    <w:p w14:paraId="155E73BF" w14:textId="77777777" w:rsidR="00FC7FDE" w:rsidRPr="00882C14" w:rsidRDefault="00FC7FDE" w:rsidP="009B0696">
      <w:pPr>
        <w:spacing w:line="240" w:lineRule="auto"/>
        <w:rPr>
          <w:rFonts w:asciiTheme="minorBidi" w:hAnsiTheme="minorBidi" w:cstheme="minorBidi"/>
          <w:sz w:val="24"/>
          <w:szCs w:val="24"/>
        </w:rPr>
      </w:pPr>
    </w:p>
    <w:p w14:paraId="017D3300" w14:textId="1F8F6D07" w:rsidR="00883433" w:rsidRPr="00882C14" w:rsidRDefault="00FC7FDE"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Since the ark, the </w:t>
      </w:r>
      <w:r w:rsidRPr="00882C14">
        <w:rPr>
          <w:rFonts w:asciiTheme="minorBidi" w:hAnsiTheme="minorBidi" w:cstheme="minorBidi"/>
          <w:i/>
          <w:iCs/>
          <w:sz w:val="24"/>
          <w:szCs w:val="24"/>
        </w:rPr>
        <w:t xml:space="preserve">kaporet </w:t>
      </w:r>
      <w:r w:rsidRPr="00882C14">
        <w:rPr>
          <w:rFonts w:asciiTheme="minorBidi" w:hAnsiTheme="minorBidi" w:cstheme="minorBidi"/>
          <w:sz w:val="24"/>
          <w:szCs w:val="24"/>
        </w:rPr>
        <w:t xml:space="preserve">and the </w:t>
      </w:r>
      <w:r w:rsidRPr="00882C14">
        <w:rPr>
          <w:rFonts w:asciiTheme="minorBidi" w:hAnsiTheme="minorBidi" w:cstheme="minorBidi"/>
          <w:i/>
          <w:iCs/>
          <w:sz w:val="24"/>
          <w:szCs w:val="24"/>
        </w:rPr>
        <w:t xml:space="preserve">keruvim </w:t>
      </w:r>
      <w:r w:rsidRPr="00882C14">
        <w:rPr>
          <w:rFonts w:asciiTheme="minorBidi" w:hAnsiTheme="minorBidi" w:cstheme="minorBidi"/>
          <w:sz w:val="24"/>
          <w:szCs w:val="24"/>
        </w:rPr>
        <w:t xml:space="preserve">serve as God's throne in the world, </w:t>
      </w:r>
      <w:r w:rsidR="00882C14" w:rsidRPr="00882C14">
        <w:rPr>
          <w:rFonts w:asciiTheme="minorBidi" w:hAnsiTheme="minorBidi" w:cstheme="minorBidi"/>
          <w:sz w:val="24"/>
          <w:szCs w:val="24"/>
        </w:rPr>
        <w:t xml:space="preserve">the Temple as a whole can be seen </w:t>
      </w:r>
      <w:r w:rsidR="00883433" w:rsidRPr="00882C14">
        <w:rPr>
          <w:rFonts w:asciiTheme="minorBidi" w:hAnsiTheme="minorBidi" w:cstheme="minorBidi"/>
          <w:sz w:val="24"/>
          <w:szCs w:val="24"/>
        </w:rPr>
        <w:t xml:space="preserve">as </w:t>
      </w:r>
      <w:r w:rsidRPr="00882C14">
        <w:rPr>
          <w:rFonts w:asciiTheme="minorBidi" w:hAnsiTheme="minorBidi" w:cstheme="minorBidi"/>
          <w:sz w:val="24"/>
          <w:szCs w:val="24"/>
        </w:rPr>
        <w:t xml:space="preserve">God's royal palace. </w:t>
      </w:r>
      <w:r w:rsidR="00B9619C" w:rsidRPr="00882C14">
        <w:rPr>
          <w:rFonts w:asciiTheme="minorBidi" w:hAnsiTheme="minorBidi" w:cstheme="minorBidi"/>
          <w:sz w:val="24"/>
          <w:szCs w:val="24"/>
        </w:rPr>
        <w:t xml:space="preserve">The royal throne is symbolic in comparison to pagan temples, where we might find an actual throne, upon which sits a statue of the king. Here, altogether different, there is no actual throne, but rather the </w:t>
      </w:r>
      <w:r w:rsidR="00B9619C" w:rsidRPr="00882C14">
        <w:rPr>
          <w:rFonts w:asciiTheme="minorBidi" w:hAnsiTheme="minorBidi" w:cstheme="minorBidi"/>
          <w:i/>
          <w:iCs/>
          <w:sz w:val="24"/>
          <w:szCs w:val="24"/>
        </w:rPr>
        <w:t xml:space="preserve">keruvim </w:t>
      </w:r>
      <w:r w:rsidR="00B9619C" w:rsidRPr="00882C14">
        <w:rPr>
          <w:rFonts w:asciiTheme="minorBidi" w:hAnsiTheme="minorBidi" w:cstheme="minorBidi"/>
          <w:sz w:val="24"/>
          <w:szCs w:val="24"/>
        </w:rPr>
        <w:t xml:space="preserve">serve as a seat upon which God sits, as it were. </w:t>
      </w:r>
      <w:r w:rsidR="00882C14" w:rsidRPr="00882C14">
        <w:rPr>
          <w:rFonts w:asciiTheme="minorBidi" w:hAnsiTheme="minorBidi" w:cstheme="minorBidi"/>
          <w:sz w:val="24"/>
          <w:szCs w:val="24"/>
        </w:rPr>
        <w:t>"</w:t>
      </w:r>
      <w:r w:rsidR="00B9619C" w:rsidRPr="00882C14">
        <w:rPr>
          <w:rFonts w:asciiTheme="minorBidi" w:hAnsiTheme="minorBidi" w:cstheme="minorBidi"/>
          <w:sz w:val="24"/>
          <w:szCs w:val="24"/>
        </w:rPr>
        <w:t xml:space="preserve">The Lord of hosts who sits on the </w:t>
      </w:r>
      <w:r w:rsidR="00B9619C" w:rsidRPr="00882C14">
        <w:rPr>
          <w:rFonts w:asciiTheme="minorBidi" w:hAnsiTheme="minorBidi" w:cstheme="minorBidi"/>
          <w:i/>
          <w:iCs/>
          <w:sz w:val="24"/>
          <w:szCs w:val="24"/>
        </w:rPr>
        <w:t>keruvim</w:t>
      </w:r>
      <w:r w:rsidR="00B9619C" w:rsidRPr="00882C14">
        <w:rPr>
          <w:rFonts w:asciiTheme="minorBidi" w:hAnsiTheme="minorBidi" w:cstheme="minorBidi"/>
          <w:sz w:val="24"/>
          <w:szCs w:val="24"/>
        </w:rPr>
        <w:t xml:space="preserve">." On the throne itself there is nothing; it is merely a place that can be used for sitting.  </w:t>
      </w:r>
    </w:p>
    <w:p w14:paraId="3A8E3735" w14:textId="77777777" w:rsidR="00B9619C" w:rsidRPr="00882C14" w:rsidRDefault="00B9619C" w:rsidP="009B0696">
      <w:pPr>
        <w:spacing w:line="240" w:lineRule="auto"/>
        <w:ind w:firstLine="720"/>
        <w:rPr>
          <w:rFonts w:asciiTheme="minorBidi" w:hAnsiTheme="minorBidi" w:cstheme="minorBidi"/>
          <w:sz w:val="24"/>
          <w:szCs w:val="24"/>
        </w:rPr>
      </w:pPr>
    </w:p>
    <w:p w14:paraId="042377CD" w14:textId="4C1BC6D9" w:rsidR="00E432F3" w:rsidRPr="00882C14" w:rsidRDefault="00E432F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If the </w:t>
      </w:r>
      <w:r w:rsidRPr="00882C14">
        <w:rPr>
          <w:rFonts w:asciiTheme="minorBidi" w:hAnsiTheme="minorBidi" w:cstheme="minorBidi"/>
          <w:i/>
          <w:iCs/>
          <w:sz w:val="24"/>
          <w:szCs w:val="24"/>
        </w:rPr>
        <w:t>keruvim</w:t>
      </w:r>
      <w:r w:rsidRPr="00882C14">
        <w:rPr>
          <w:rFonts w:asciiTheme="minorBidi" w:hAnsiTheme="minorBidi" w:cstheme="minorBidi"/>
          <w:sz w:val="24"/>
          <w:szCs w:val="24"/>
        </w:rPr>
        <w:t xml:space="preserve"> are the throne, then </w:t>
      </w:r>
      <w:r w:rsidR="00882C14" w:rsidRPr="00882C14">
        <w:rPr>
          <w:rFonts w:asciiTheme="minorBidi" w:hAnsiTheme="minorBidi" w:cstheme="minorBidi"/>
          <w:sz w:val="24"/>
          <w:szCs w:val="24"/>
        </w:rPr>
        <w:t xml:space="preserve">the </w:t>
      </w:r>
      <w:r w:rsidRPr="00882C14">
        <w:rPr>
          <w:rFonts w:asciiTheme="minorBidi" w:hAnsiTheme="minorBidi" w:cstheme="minorBidi"/>
          <w:sz w:val="24"/>
          <w:szCs w:val="24"/>
        </w:rPr>
        <w:t xml:space="preserve">ark is its footstool. Thus, for example, in the words of David in I </w:t>
      </w:r>
      <w:r w:rsidRPr="00882C14">
        <w:rPr>
          <w:rFonts w:asciiTheme="minorBidi" w:hAnsiTheme="minorBidi" w:cstheme="minorBidi"/>
          <w:i/>
          <w:iCs/>
          <w:sz w:val="24"/>
          <w:szCs w:val="24"/>
        </w:rPr>
        <w:t>Divrei ha-Yamim</w:t>
      </w:r>
      <w:r w:rsidRPr="00882C14">
        <w:rPr>
          <w:rFonts w:asciiTheme="minorBidi" w:hAnsiTheme="minorBidi" w:cstheme="minorBidi"/>
          <w:sz w:val="24"/>
          <w:szCs w:val="24"/>
        </w:rPr>
        <w:t xml:space="preserve">: "Then David the king stood up upon his feet, and said: Hear me, my brothers, and my people; as for me, it was in my heart to build a house of rest for the ark of the covenant of the Lord, and for the footstool of our God; and I had made ready for the building" (I </w:t>
      </w:r>
      <w:r w:rsidRPr="00882C14">
        <w:rPr>
          <w:rFonts w:asciiTheme="minorBidi" w:hAnsiTheme="minorBidi" w:cstheme="minorBidi"/>
          <w:i/>
          <w:iCs/>
          <w:sz w:val="24"/>
          <w:szCs w:val="24"/>
        </w:rPr>
        <w:t>Divrei ha-Yamim</w:t>
      </w:r>
      <w:r w:rsidRPr="00882C14">
        <w:rPr>
          <w:rFonts w:asciiTheme="minorBidi" w:hAnsiTheme="minorBidi" w:cstheme="minorBidi"/>
          <w:sz w:val="24"/>
          <w:szCs w:val="24"/>
        </w:rPr>
        <w:t xml:space="preserve"> 28:2). And similarly in </w:t>
      </w:r>
      <w:r w:rsidRPr="00882C14">
        <w:rPr>
          <w:rFonts w:asciiTheme="minorBidi" w:hAnsiTheme="minorBidi" w:cstheme="minorBidi"/>
          <w:i/>
          <w:iCs/>
          <w:sz w:val="24"/>
          <w:szCs w:val="24"/>
        </w:rPr>
        <w:t xml:space="preserve">Tehilim </w:t>
      </w:r>
      <w:r w:rsidRPr="00882C14">
        <w:rPr>
          <w:rFonts w:asciiTheme="minorBidi" w:hAnsiTheme="minorBidi" w:cstheme="minorBidi"/>
          <w:sz w:val="24"/>
          <w:szCs w:val="24"/>
        </w:rPr>
        <w:t>132: "Let us go into His dwelling place; let us worship at His footstool" (</w:t>
      </w:r>
      <w:r w:rsidRPr="00882C14">
        <w:rPr>
          <w:rFonts w:asciiTheme="minorBidi" w:hAnsiTheme="minorBidi" w:cstheme="minorBidi"/>
          <w:i/>
          <w:iCs/>
          <w:sz w:val="24"/>
          <w:szCs w:val="24"/>
        </w:rPr>
        <w:t xml:space="preserve">Tehilim </w:t>
      </w:r>
      <w:r w:rsidRPr="00882C14">
        <w:rPr>
          <w:rFonts w:asciiTheme="minorBidi" w:hAnsiTheme="minorBidi" w:cstheme="minorBidi"/>
          <w:sz w:val="24"/>
          <w:szCs w:val="24"/>
        </w:rPr>
        <w:t xml:space="preserve">132:7). So too in </w:t>
      </w:r>
      <w:r w:rsidRPr="00882C14">
        <w:rPr>
          <w:rFonts w:asciiTheme="minorBidi" w:hAnsiTheme="minorBidi" w:cstheme="minorBidi"/>
          <w:i/>
          <w:iCs/>
          <w:sz w:val="24"/>
          <w:szCs w:val="24"/>
        </w:rPr>
        <w:t xml:space="preserve">Tehilim </w:t>
      </w:r>
      <w:r w:rsidRPr="00882C14">
        <w:rPr>
          <w:rFonts w:asciiTheme="minorBidi" w:hAnsiTheme="minorBidi" w:cstheme="minorBidi"/>
          <w:sz w:val="24"/>
          <w:szCs w:val="24"/>
        </w:rPr>
        <w:t xml:space="preserve">99, which begins with the verse: "The Lord reigns; let the peoples tremble; He is enthroned upon the </w:t>
      </w:r>
      <w:r w:rsidRPr="00882C14">
        <w:rPr>
          <w:rFonts w:asciiTheme="minorBidi" w:hAnsiTheme="minorBidi" w:cstheme="minorBidi"/>
          <w:i/>
          <w:iCs/>
          <w:sz w:val="24"/>
          <w:szCs w:val="24"/>
        </w:rPr>
        <w:t>keruvim</w:t>
      </w:r>
      <w:r w:rsidRPr="00882C14">
        <w:rPr>
          <w:rFonts w:asciiTheme="minorBidi" w:hAnsiTheme="minorBidi" w:cstheme="minorBidi"/>
          <w:sz w:val="24"/>
          <w:szCs w:val="24"/>
        </w:rPr>
        <w:t>; let the earth quake" (</w:t>
      </w:r>
      <w:r w:rsidRPr="00882C14">
        <w:rPr>
          <w:rFonts w:asciiTheme="minorBidi" w:hAnsiTheme="minorBidi" w:cstheme="minorBidi"/>
          <w:i/>
          <w:iCs/>
          <w:sz w:val="24"/>
          <w:szCs w:val="24"/>
        </w:rPr>
        <w:t>Tehilim</w:t>
      </w:r>
      <w:r w:rsidRPr="00882C14">
        <w:rPr>
          <w:rFonts w:asciiTheme="minorBidi" w:hAnsiTheme="minorBidi" w:cstheme="minorBidi"/>
          <w:sz w:val="24"/>
          <w:szCs w:val="24"/>
        </w:rPr>
        <w:t xml:space="preserve"> 99:1), whereas in verse 5, it is stated: "Exalt you the Lord our God, and prostrate yourselves at His footstool, holy is He" (</w:t>
      </w:r>
      <w:r w:rsidRPr="00882C14">
        <w:rPr>
          <w:rFonts w:asciiTheme="minorBidi" w:hAnsiTheme="minorBidi" w:cstheme="minorBidi"/>
          <w:i/>
          <w:iCs/>
          <w:sz w:val="24"/>
          <w:szCs w:val="24"/>
        </w:rPr>
        <w:t>Tehilim</w:t>
      </w:r>
      <w:r w:rsidRPr="00882C14">
        <w:rPr>
          <w:rFonts w:asciiTheme="minorBidi" w:hAnsiTheme="minorBidi" w:cstheme="minorBidi"/>
          <w:sz w:val="24"/>
          <w:szCs w:val="24"/>
        </w:rPr>
        <w:t xml:space="preserve"> 99:5).</w:t>
      </w:r>
    </w:p>
    <w:p w14:paraId="4F1BAE46" w14:textId="77777777" w:rsidR="009B0696" w:rsidRDefault="009B0696" w:rsidP="009B0696">
      <w:pPr>
        <w:spacing w:line="240" w:lineRule="auto"/>
        <w:ind w:firstLine="720"/>
        <w:rPr>
          <w:rFonts w:asciiTheme="minorBidi" w:hAnsiTheme="minorBidi" w:cstheme="minorBidi"/>
          <w:color w:val="000000"/>
          <w:sz w:val="24"/>
          <w:szCs w:val="24"/>
          <w:shd w:val="clear" w:color="auto" w:fill="FFFFFF"/>
        </w:rPr>
      </w:pPr>
    </w:p>
    <w:p w14:paraId="3A5285BB" w14:textId="1237A82D" w:rsidR="00E432F3" w:rsidRPr="00882C14" w:rsidRDefault="00E432F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Several laws that apply in the Temple come to express the fact that it </w:t>
      </w:r>
      <w:r w:rsidR="00882C14" w:rsidRPr="00882C14">
        <w:rPr>
          <w:rFonts w:asciiTheme="minorBidi" w:hAnsiTheme="minorBidi" w:cstheme="minorBidi"/>
          <w:sz w:val="24"/>
          <w:szCs w:val="24"/>
        </w:rPr>
        <w:t>is the royal palace of God the K</w:t>
      </w:r>
      <w:r w:rsidRPr="00882C14">
        <w:rPr>
          <w:rFonts w:asciiTheme="minorBidi" w:hAnsiTheme="minorBidi" w:cstheme="minorBidi"/>
          <w:sz w:val="24"/>
          <w:szCs w:val="24"/>
        </w:rPr>
        <w:t xml:space="preserve">ing, the king of kings: </w:t>
      </w:r>
    </w:p>
    <w:p w14:paraId="26FE7DF4" w14:textId="77777777" w:rsidR="00E432F3" w:rsidRPr="00882C14" w:rsidRDefault="00E432F3" w:rsidP="009B0696">
      <w:pPr>
        <w:spacing w:line="240" w:lineRule="auto"/>
        <w:ind w:firstLine="720"/>
        <w:rPr>
          <w:rFonts w:asciiTheme="minorBidi" w:hAnsiTheme="minorBidi" w:cstheme="minorBidi"/>
          <w:sz w:val="24"/>
          <w:szCs w:val="24"/>
        </w:rPr>
      </w:pPr>
    </w:p>
    <w:p w14:paraId="5639A875" w14:textId="77777777" w:rsidR="002C1C1D" w:rsidRPr="00882C14" w:rsidRDefault="00E432F3" w:rsidP="009B0696">
      <w:pPr>
        <w:spacing w:line="240" w:lineRule="auto"/>
        <w:rPr>
          <w:rFonts w:asciiTheme="minorBidi" w:hAnsiTheme="minorBidi" w:cstheme="minorBidi"/>
          <w:sz w:val="24"/>
          <w:szCs w:val="24"/>
        </w:rPr>
      </w:pPr>
      <w:r w:rsidRPr="00882C14">
        <w:rPr>
          <w:rFonts w:asciiTheme="minorBidi" w:hAnsiTheme="minorBidi" w:cstheme="minorBidi"/>
          <w:sz w:val="24"/>
          <w:szCs w:val="24"/>
        </w:rPr>
        <w:t xml:space="preserve">1. Prostration, through which a person completely effaces himself before the source of all, expressing this idea </w:t>
      </w:r>
      <w:r w:rsidR="002C1C1D" w:rsidRPr="00882C14">
        <w:rPr>
          <w:rFonts w:asciiTheme="minorBidi" w:hAnsiTheme="minorBidi" w:cstheme="minorBidi"/>
          <w:sz w:val="24"/>
          <w:szCs w:val="24"/>
        </w:rPr>
        <w:t xml:space="preserve">through the extension of his hands and feet, and similarly the </w:t>
      </w:r>
      <w:r w:rsidR="002C1C1D" w:rsidRPr="00882C14">
        <w:rPr>
          <w:rFonts w:asciiTheme="minorBidi" w:hAnsiTheme="minorBidi" w:cstheme="minorBidi"/>
          <w:i/>
          <w:iCs/>
          <w:sz w:val="24"/>
          <w:szCs w:val="24"/>
        </w:rPr>
        <w:t>mitzva</w:t>
      </w:r>
      <w:r w:rsidR="002C1C1D" w:rsidRPr="00882C14">
        <w:rPr>
          <w:rFonts w:asciiTheme="minorBidi" w:hAnsiTheme="minorBidi" w:cstheme="minorBidi"/>
          <w:sz w:val="24"/>
          <w:szCs w:val="24"/>
        </w:rPr>
        <w:t xml:space="preserve"> of fearing the Temple, express the feelings of a person who comes to see the house of the King of the universe and to meet Him.</w:t>
      </w:r>
    </w:p>
    <w:p w14:paraId="16B9E417" w14:textId="77777777" w:rsidR="002C1C1D" w:rsidRPr="00882C14" w:rsidRDefault="002C1C1D" w:rsidP="009B0696">
      <w:pPr>
        <w:spacing w:line="240" w:lineRule="auto"/>
        <w:rPr>
          <w:rFonts w:asciiTheme="minorBidi" w:hAnsiTheme="minorBidi" w:cstheme="minorBidi"/>
          <w:sz w:val="24"/>
          <w:szCs w:val="24"/>
        </w:rPr>
      </w:pPr>
    </w:p>
    <w:p w14:paraId="4A00E1C0" w14:textId="1BF23778" w:rsidR="002C1C1D" w:rsidRPr="00882C14" w:rsidRDefault="002C1C1D" w:rsidP="009B0696">
      <w:pPr>
        <w:spacing w:line="240" w:lineRule="auto"/>
        <w:rPr>
          <w:rFonts w:asciiTheme="minorBidi" w:hAnsiTheme="minorBidi" w:cstheme="minorBidi"/>
          <w:sz w:val="24"/>
          <w:szCs w:val="24"/>
        </w:rPr>
      </w:pPr>
      <w:r w:rsidRPr="00882C14">
        <w:rPr>
          <w:rFonts w:asciiTheme="minorBidi" w:hAnsiTheme="minorBidi" w:cstheme="minorBidi"/>
          <w:sz w:val="24"/>
          <w:szCs w:val="24"/>
        </w:rPr>
        <w:t xml:space="preserve">2. One of the reasons offered for the </w:t>
      </w:r>
      <w:r w:rsidRPr="00882C14">
        <w:rPr>
          <w:rFonts w:asciiTheme="minorBidi" w:hAnsiTheme="minorBidi" w:cstheme="minorBidi"/>
          <w:i/>
          <w:iCs/>
          <w:sz w:val="24"/>
          <w:szCs w:val="24"/>
        </w:rPr>
        <w:t xml:space="preserve">mitzva </w:t>
      </w:r>
      <w:r w:rsidRPr="00882C14">
        <w:rPr>
          <w:rFonts w:asciiTheme="minorBidi" w:hAnsiTheme="minorBidi" w:cstheme="minorBidi"/>
          <w:sz w:val="24"/>
          <w:szCs w:val="24"/>
        </w:rPr>
        <w:t xml:space="preserve">of guarding the Temple is </w:t>
      </w:r>
      <w:r w:rsidR="00882C14" w:rsidRPr="00882C14">
        <w:rPr>
          <w:rFonts w:asciiTheme="minorBidi" w:hAnsiTheme="minorBidi" w:cstheme="minorBidi"/>
          <w:sz w:val="24"/>
          <w:szCs w:val="24"/>
        </w:rPr>
        <w:t xml:space="preserve">showing honor to the kingdom. </w:t>
      </w:r>
      <w:r w:rsidRPr="00882C14">
        <w:rPr>
          <w:rFonts w:asciiTheme="minorBidi" w:hAnsiTheme="minorBidi" w:cstheme="minorBidi"/>
          <w:sz w:val="24"/>
          <w:szCs w:val="24"/>
        </w:rPr>
        <w:t>"A palace that lacks guards cannot be compared to a place that has guards" (</w:t>
      </w:r>
      <w:r w:rsidRPr="00882C14">
        <w:rPr>
          <w:rFonts w:asciiTheme="minorBidi" w:hAnsiTheme="minorBidi" w:cstheme="minorBidi"/>
          <w:i/>
          <w:iCs/>
          <w:sz w:val="24"/>
          <w:szCs w:val="24"/>
        </w:rPr>
        <w:t xml:space="preserve">Sifrei Zuta Korach </w:t>
      </w:r>
      <w:r w:rsidRPr="00882C14">
        <w:rPr>
          <w:rFonts w:asciiTheme="minorBidi" w:hAnsiTheme="minorBidi" w:cstheme="minorBidi"/>
          <w:sz w:val="24"/>
          <w:szCs w:val="24"/>
        </w:rPr>
        <w:t xml:space="preserve">on the verse: "And a stranger shall not come near"). The text that would be recited in the Temple in response to </w:t>
      </w:r>
      <w:r w:rsidR="00882C14" w:rsidRPr="00882C14">
        <w:rPr>
          <w:rFonts w:asciiTheme="minorBidi" w:hAnsiTheme="minorBidi" w:cstheme="minorBidi"/>
          <w:sz w:val="24"/>
          <w:szCs w:val="24"/>
        </w:rPr>
        <w:t xml:space="preserve">a </w:t>
      </w:r>
      <w:r w:rsidRPr="00882C14">
        <w:rPr>
          <w:rFonts w:asciiTheme="minorBidi" w:hAnsiTheme="minorBidi" w:cstheme="minorBidi"/>
          <w:sz w:val="24"/>
          <w:szCs w:val="24"/>
        </w:rPr>
        <w:t>blessing was not "Amen," but rather "Blessed be the name of the glory of His kingship forever" (</w:t>
      </w:r>
      <w:r w:rsidRPr="00882C14">
        <w:rPr>
          <w:rFonts w:asciiTheme="minorBidi" w:hAnsiTheme="minorBidi" w:cstheme="minorBidi"/>
          <w:i/>
          <w:iCs/>
          <w:sz w:val="24"/>
          <w:szCs w:val="24"/>
        </w:rPr>
        <w:t xml:space="preserve">Yoma </w:t>
      </w:r>
      <w:r w:rsidRPr="00882C14">
        <w:rPr>
          <w:rFonts w:asciiTheme="minorBidi" w:hAnsiTheme="minorBidi" w:cstheme="minorBidi"/>
          <w:sz w:val="24"/>
          <w:szCs w:val="24"/>
        </w:rPr>
        <w:t>3:8). This formulation emphasizes the fact that the site is the royal palace of the King, the king of kings.</w:t>
      </w:r>
    </w:p>
    <w:p w14:paraId="46032607" w14:textId="77777777" w:rsidR="002C1C1D" w:rsidRPr="00882C14" w:rsidRDefault="002C1C1D" w:rsidP="009B0696">
      <w:pPr>
        <w:spacing w:line="240" w:lineRule="auto"/>
        <w:rPr>
          <w:rFonts w:asciiTheme="minorBidi" w:hAnsiTheme="minorBidi" w:cstheme="minorBidi"/>
          <w:sz w:val="24"/>
          <w:szCs w:val="24"/>
        </w:rPr>
      </w:pPr>
    </w:p>
    <w:p w14:paraId="0C32B151" w14:textId="75AB979B" w:rsidR="00E432F3" w:rsidRPr="00882C14" w:rsidRDefault="002C1C1D" w:rsidP="009B0696">
      <w:pPr>
        <w:spacing w:line="240" w:lineRule="auto"/>
        <w:rPr>
          <w:rFonts w:asciiTheme="minorBidi" w:hAnsiTheme="minorBidi" w:cstheme="minorBidi"/>
          <w:sz w:val="24"/>
          <w:szCs w:val="24"/>
        </w:rPr>
      </w:pPr>
      <w:r w:rsidRPr="00882C14">
        <w:rPr>
          <w:rFonts w:asciiTheme="minorBidi" w:hAnsiTheme="minorBidi" w:cstheme="minorBidi"/>
          <w:sz w:val="24"/>
          <w:szCs w:val="24"/>
        </w:rPr>
        <w:t>3. The Halakha asserts that that there is no sitting in the Temple courtyard, other than for the kings of the house of David (</w:t>
      </w:r>
      <w:r w:rsidRPr="00882C14">
        <w:rPr>
          <w:rFonts w:asciiTheme="minorBidi" w:hAnsiTheme="minorBidi" w:cstheme="minorBidi"/>
          <w:i/>
          <w:iCs/>
          <w:sz w:val="24"/>
          <w:szCs w:val="24"/>
        </w:rPr>
        <w:t xml:space="preserve">Yoma </w:t>
      </w:r>
      <w:r w:rsidRPr="00882C14">
        <w:rPr>
          <w:rFonts w:asciiTheme="minorBidi" w:hAnsiTheme="minorBidi" w:cstheme="minorBidi"/>
          <w:sz w:val="24"/>
          <w:szCs w:val="24"/>
        </w:rPr>
        <w:t xml:space="preserve">25a). The reason for this seems to be that the kings of the house of David represent God's kingship. A </w:t>
      </w:r>
      <w:r w:rsidRPr="00882C14">
        <w:rPr>
          <w:rFonts w:asciiTheme="minorBidi" w:hAnsiTheme="minorBidi" w:cstheme="minorBidi"/>
          <w:sz w:val="24"/>
          <w:szCs w:val="24"/>
        </w:rPr>
        <w:lastRenderedPageBreak/>
        <w:t>clear example of this is found in what is stated about King Shelomo: "</w:t>
      </w:r>
      <w:r w:rsidRPr="00882C14">
        <w:rPr>
          <w:rFonts w:asciiTheme="minorBidi" w:hAnsiTheme="minorBidi" w:cstheme="minorBidi"/>
          <w:color w:val="000000"/>
          <w:sz w:val="24"/>
          <w:szCs w:val="24"/>
          <w:shd w:val="clear" w:color="auto" w:fill="FFFFFF"/>
        </w:rPr>
        <w:t>Then Shelomo sat on the throne of the Lord as king</w:t>
      </w:r>
      <w:r w:rsidR="00040AB0" w:rsidRPr="00882C14">
        <w:rPr>
          <w:rFonts w:asciiTheme="minorBidi" w:hAnsiTheme="minorBidi" w:cstheme="minorBidi"/>
          <w:color w:val="000000"/>
          <w:sz w:val="24"/>
          <w:szCs w:val="24"/>
          <w:shd w:val="clear" w:color="auto" w:fill="FFFFFF"/>
        </w:rPr>
        <w:t xml:space="preserve">" (I </w:t>
      </w:r>
      <w:r w:rsidR="00040AB0" w:rsidRPr="00882C14">
        <w:rPr>
          <w:rFonts w:asciiTheme="minorBidi" w:hAnsiTheme="minorBidi" w:cstheme="minorBidi"/>
          <w:i/>
          <w:iCs/>
          <w:color w:val="000000"/>
          <w:sz w:val="24"/>
          <w:szCs w:val="24"/>
          <w:shd w:val="clear" w:color="auto" w:fill="FFFFFF"/>
        </w:rPr>
        <w:t>Divrei ha-Yamim</w:t>
      </w:r>
      <w:r w:rsidR="00040AB0" w:rsidRPr="00882C14">
        <w:rPr>
          <w:rFonts w:asciiTheme="minorBidi" w:hAnsiTheme="minorBidi" w:cstheme="minorBidi"/>
          <w:color w:val="000000"/>
          <w:sz w:val="24"/>
          <w:szCs w:val="24"/>
          <w:shd w:val="clear" w:color="auto" w:fill="FFFFFF"/>
        </w:rPr>
        <w:t xml:space="preserve"> 29:23).</w:t>
      </w:r>
      <w:r w:rsidRPr="00882C14">
        <w:rPr>
          <w:rFonts w:asciiTheme="minorBidi" w:hAnsiTheme="minorBidi" w:cstheme="minorBidi"/>
          <w:sz w:val="24"/>
          <w:szCs w:val="24"/>
        </w:rPr>
        <w:t xml:space="preserve"> </w:t>
      </w:r>
    </w:p>
    <w:p w14:paraId="4AB351C6" w14:textId="77777777" w:rsidR="00883433" w:rsidRPr="00882C14" w:rsidRDefault="00883433" w:rsidP="009B0696">
      <w:pPr>
        <w:spacing w:line="240" w:lineRule="auto"/>
        <w:rPr>
          <w:rFonts w:asciiTheme="minorBidi" w:hAnsiTheme="minorBidi" w:cstheme="minorBidi"/>
          <w:sz w:val="24"/>
          <w:szCs w:val="24"/>
        </w:rPr>
      </w:pPr>
    </w:p>
    <w:p w14:paraId="7FCCC7C6" w14:textId="3646B070" w:rsidR="00883433" w:rsidRPr="00882C14" w:rsidRDefault="00040AB0" w:rsidP="009B0696">
      <w:pPr>
        <w:spacing w:line="240" w:lineRule="auto"/>
        <w:rPr>
          <w:rFonts w:asciiTheme="minorBidi" w:hAnsiTheme="minorBidi" w:cstheme="minorBidi"/>
          <w:sz w:val="24"/>
          <w:szCs w:val="24"/>
        </w:rPr>
      </w:pPr>
      <w:r w:rsidRPr="00882C14">
        <w:rPr>
          <w:rFonts w:asciiTheme="minorBidi" w:hAnsiTheme="minorBidi" w:cstheme="minorBidi"/>
          <w:sz w:val="24"/>
          <w:szCs w:val="24"/>
        </w:rPr>
        <w:t>4</w:t>
      </w:r>
      <w:r w:rsidR="00883433" w:rsidRPr="00882C14">
        <w:rPr>
          <w:rFonts w:asciiTheme="minorBidi" w:hAnsiTheme="minorBidi" w:cstheme="minorBidi"/>
          <w:sz w:val="24"/>
          <w:szCs w:val="24"/>
        </w:rPr>
        <w:t>. On Rosh Hashana,</w:t>
      </w:r>
      <w:r w:rsidRPr="00882C14">
        <w:rPr>
          <w:rFonts w:asciiTheme="minorBidi" w:hAnsiTheme="minorBidi" w:cstheme="minorBidi"/>
          <w:sz w:val="24"/>
          <w:szCs w:val="24"/>
        </w:rPr>
        <w:t xml:space="preserve"> they would blow trumpets and a shofar in the Temple. "The shofar would blow long, and the trumpets would blow short, as the </w:t>
      </w:r>
      <w:r w:rsidRPr="00882C14">
        <w:rPr>
          <w:rFonts w:asciiTheme="minorBidi" w:hAnsiTheme="minorBidi" w:cstheme="minorBidi"/>
          <w:i/>
          <w:iCs/>
          <w:sz w:val="24"/>
          <w:szCs w:val="24"/>
        </w:rPr>
        <w:t xml:space="preserve">mitzva </w:t>
      </w:r>
      <w:r w:rsidRPr="00882C14">
        <w:rPr>
          <w:rFonts w:asciiTheme="minorBidi" w:hAnsiTheme="minorBidi" w:cstheme="minorBidi"/>
          <w:sz w:val="24"/>
          <w:szCs w:val="24"/>
        </w:rPr>
        <w:t>of the day involves the shofar</w:t>
      </w:r>
      <w:r w:rsidR="00882C14" w:rsidRPr="00882C14">
        <w:rPr>
          <w:rFonts w:asciiTheme="minorBidi" w:hAnsiTheme="minorBidi" w:cstheme="minorBidi"/>
          <w:sz w:val="24"/>
          <w:szCs w:val="24"/>
        </w:rPr>
        <w:t>"</w:t>
      </w:r>
      <w:r w:rsidRPr="00882C14">
        <w:rPr>
          <w:rFonts w:asciiTheme="minorBidi" w:hAnsiTheme="minorBidi" w:cstheme="minorBidi"/>
          <w:sz w:val="24"/>
          <w:szCs w:val="24"/>
        </w:rPr>
        <w:t xml:space="preserve"> (</w:t>
      </w:r>
      <w:r w:rsidRPr="00882C14">
        <w:rPr>
          <w:rFonts w:asciiTheme="minorBidi" w:hAnsiTheme="minorBidi" w:cstheme="minorBidi"/>
          <w:i/>
          <w:iCs/>
          <w:sz w:val="24"/>
          <w:szCs w:val="24"/>
        </w:rPr>
        <w:t xml:space="preserve">Rosh ha-Shana </w:t>
      </w:r>
      <w:r w:rsidRPr="00882C14">
        <w:rPr>
          <w:rFonts w:asciiTheme="minorBidi" w:hAnsiTheme="minorBidi" w:cstheme="minorBidi"/>
          <w:sz w:val="24"/>
          <w:szCs w:val="24"/>
        </w:rPr>
        <w:t>3:4). Blowing the shofar is a clear sign of kingship: "With trumpets and sound of the horn shout you before the king, the Lord" (</w:t>
      </w:r>
      <w:r w:rsidRPr="00882C14">
        <w:rPr>
          <w:rFonts w:asciiTheme="minorBidi" w:hAnsiTheme="minorBidi" w:cstheme="minorBidi"/>
          <w:i/>
          <w:iCs/>
          <w:sz w:val="24"/>
          <w:szCs w:val="24"/>
        </w:rPr>
        <w:t xml:space="preserve">Tehilim </w:t>
      </w:r>
      <w:r w:rsidRPr="00882C14">
        <w:rPr>
          <w:rFonts w:asciiTheme="minorBidi" w:hAnsiTheme="minorBidi" w:cstheme="minorBidi"/>
          <w:sz w:val="24"/>
          <w:szCs w:val="24"/>
        </w:rPr>
        <w:t xml:space="preserve">98:6).  </w:t>
      </w:r>
    </w:p>
    <w:p w14:paraId="688A4D11" w14:textId="77777777" w:rsidR="00040AB0" w:rsidRPr="00882C14" w:rsidRDefault="00040AB0" w:rsidP="009B0696">
      <w:pPr>
        <w:spacing w:line="240" w:lineRule="auto"/>
        <w:rPr>
          <w:rFonts w:asciiTheme="minorBidi" w:hAnsiTheme="minorBidi" w:cstheme="minorBidi"/>
          <w:sz w:val="24"/>
          <w:szCs w:val="24"/>
        </w:rPr>
      </w:pPr>
    </w:p>
    <w:p w14:paraId="44932539" w14:textId="502BA4AA" w:rsidR="006845F6" w:rsidRPr="00882C14" w:rsidRDefault="00883433"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We have presented here a few examples of laws </w:t>
      </w:r>
      <w:r w:rsidR="00040AB0" w:rsidRPr="00882C14">
        <w:rPr>
          <w:rFonts w:asciiTheme="minorBidi" w:hAnsiTheme="minorBidi" w:cstheme="minorBidi"/>
          <w:sz w:val="24"/>
          <w:szCs w:val="24"/>
        </w:rPr>
        <w:t>applying in</w:t>
      </w:r>
      <w:r w:rsidRPr="00882C14">
        <w:rPr>
          <w:rFonts w:asciiTheme="minorBidi" w:hAnsiTheme="minorBidi" w:cstheme="minorBidi"/>
          <w:sz w:val="24"/>
          <w:szCs w:val="24"/>
        </w:rPr>
        <w:t xml:space="preserve"> the </w:t>
      </w:r>
      <w:r w:rsidR="00040AB0" w:rsidRPr="00882C14">
        <w:rPr>
          <w:rFonts w:asciiTheme="minorBidi" w:hAnsiTheme="minorBidi" w:cstheme="minorBidi"/>
          <w:sz w:val="24"/>
          <w:szCs w:val="24"/>
        </w:rPr>
        <w:t>T</w:t>
      </w:r>
      <w:r w:rsidRPr="00882C14">
        <w:rPr>
          <w:rFonts w:asciiTheme="minorBidi" w:hAnsiTheme="minorBidi" w:cstheme="minorBidi"/>
          <w:sz w:val="24"/>
          <w:szCs w:val="24"/>
        </w:rPr>
        <w:t>emple</w:t>
      </w:r>
      <w:r w:rsidR="00040AB0" w:rsidRPr="00882C14">
        <w:rPr>
          <w:rFonts w:asciiTheme="minorBidi" w:hAnsiTheme="minorBidi" w:cstheme="minorBidi"/>
          <w:sz w:val="24"/>
          <w:szCs w:val="24"/>
        </w:rPr>
        <w:t xml:space="preserve"> that derive from the notion according to which the entire Temple is the site of God's kingship. As stated, the vessel that expresses this principle in clearest manner is the ark, with the </w:t>
      </w:r>
      <w:r w:rsidR="00040AB0" w:rsidRPr="00882C14">
        <w:rPr>
          <w:rFonts w:asciiTheme="minorBidi" w:hAnsiTheme="minorBidi" w:cstheme="minorBidi"/>
          <w:i/>
          <w:iCs/>
          <w:sz w:val="24"/>
          <w:szCs w:val="24"/>
        </w:rPr>
        <w:t xml:space="preserve">kaporet </w:t>
      </w:r>
      <w:r w:rsidR="00040AB0" w:rsidRPr="00882C14">
        <w:rPr>
          <w:rFonts w:asciiTheme="minorBidi" w:hAnsiTheme="minorBidi" w:cstheme="minorBidi"/>
          <w:sz w:val="24"/>
          <w:szCs w:val="24"/>
        </w:rPr>
        <w:t xml:space="preserve">and the </w:t>
      </w:r>
      <w:r w:rsidR="00040AB0" w:rsidRPr="00882C14">
        <w:rPr>
          <w:rFonts w:asciiTheme="minorBidi" w:hAnsiTheme="minorBidi" w:cstheme="minorBidi"/>
          <w:i/>
          <w:iCs/>
          <w:sz w:val="24"/>
          <w:szCs w:val="24"/>
        </w:rPr>
        <w:t xml:space="preserve">keruvim. </w:t>
      </w:r>
      <w:r w:rsidR="00040AB0" w:rsidRPr="00882C14">
        <w:rPr>
          <w:rFonts w:asciiTheme="minorBidi" w:hAnsiTheme="minorBidi" w:cstheme="minorBidi"/>
          <w:sz w:val="24"/>
          <w:szCs w:val="24"/>
        </w:rPr>
        <w:t>This is the throne and the footstool</w:t>
      </w:r>
      <w:r w:rsidR="00882C14" w:rsidRPr="00882C14">
        <w:rPr>
          <w:rFonts w:asciiTheme="minorBidi" w:hAnsiTheme="minorBidi" w:cstheme="minorBidi"/>
          <w:sz w:val="24"/>
          <w:szCs w:val="24"/>
        </w:rPr>
        <w:t>. A</w:t>
      </w:r>
      <w:r w:rsidR="00040AB0" w:rsidRPr="00882C14">
        <w:rPr>
          <w:rFonts w:asciiTheme="minorBidi" w:hAnsiTheme="minorBidi" w:cstheme="minorBidi"/>
          <w:sz w:val="24"/>
          <w:szCs w:val="24"/>
        </w:rPr>
        <w:t xml:space="preserve">ccording to our approach, the prophet Yechezkel in chapter 10, when he describes the chariot in relation to the </w:t>
      </w:r>
      <w:r w:rsidR="00040AB0" w:rsidRPr="00882C14">
        <w:rPr>
          <w:rFonts w:asciiTheme="minorBidi" w:hAnsiTheme="minorBidi" w:cstheme="minorBidi"/>
          <w:i/>
          <w:iCs/>
          <w:sz w:val="24"/>
          <w:szCs w:val="24"/>
        </w:rPr>
        <w:t xml:space="preserve">keruvim </w:t>
      </w:r>
      <w:r w:rsidR="006845F6" w:rsidRPr="00882C14">
        <w:rPr>
          <w:rFonts w:asciiTheme="minorBidi" w:hAnsiTheme="minorBidi" w:cstheme="minorBidi"/>
          <w:sz w:val="24"/>
          <w:szCs w:val="24"/>
        </w:rPr>
        <w:t>(and not to living creatures, as in chapter 1), allude</w:t>
      </w:r>
      <w:r w:rsidR="00882C14" w:rsidRPr="00882C14">
        <w:rPr>
          <w:rFonts w:asciiTheme="minorBidi" w:hAnsiTheme="minorBidi" w:cstheme="minorBidi"/>
          <w:sz w:val="24"/>
          <w:szCs w:val="24"/>
        </w:rPr>
        <w:t>s</w:t>
      </w:r>
      <w:r w:rsidR="006845F6" w:rsidRPr="00882C14">
        <w:rPr>
          <w:rFonts w:asciiTheme="minorBidi" w:hAnsiTheme="minorBidi" w:cstheme="minorBidi"/>
          <w:sz w:val="24"/>
          <w:szCs w:val="24"/>
        </w:rPr>
        <w:t xml:space="preserve"> to this connection and its significance. </w:t>
      </w:r>
    </w:p>
    <w:p w14:paraId="361EF06F" w14:textId="77777777" w:rsidR="006845F6" w:rsidRPr="00882C14" w:rsidRDefault="006845F6" w:rsidP="009B0696">
      <w:pPr>
        <w:spacing w:line="240" w:lineRule="auto"/>
        <w:ind w:firstLine="720"/>
        <w:rPr>
          <w:rFonts w:asciiTheme="minorBidi" w:hAnsiTheme="minorBidi" w:cstheme="minorBidi"/>
          <w:sz w:val="24"/>
          <w:szCs w:val="24"/>
        </w:rPr>
      </w:pPr>
    </w:p>
    <w:p w14:paraId="6E1904D7" w14:textId="71641933" w:rsidR="006845F6" w:rsidRPr="00882C14" w:rsidRDefault="006845F6" w:rsidP="009B0696">
      <w:pPr>
        <w:spacing w:line="240" w:lineRule="auto"/>
        <w:ind w:firstLine="720"/>
        <w:rPr>
          <w:rFonts w:asciiTheme="minorBidi" w:hAnsiTheme="minorBidi" w:cstheme="minorBidi"/>
          <w:sz w:val="24"/>
          <w:szCs w:val="24"/>
        </w:rPr>
      </w:pPr>
      <w:r w:rsidRPr="00882C14">
        <w:rPr>
          <w:rFonts w:asciiTheme="minorBidi" w:hAnsiTheme="minorBidi" w:cstheme="minorBidi"/>
          <w:sz w:val="24"/>
          <w:szCs w:val="24"/>
        </w:rPr>
        <w:t xml:space="preserve">In the next </w:t>
      </w:r>
      <w:r w:rsidRPr="00882C14">
        <w:rPr>
          <w:rFonts w:asciiTheme="minorBidi" w:hAnsiTheme="minorBidi" w:cstheme="minorBidi"/>
          <w:i/>
          <w:iCs/>
          <w:sz w:val="24"/>
          <w:szCs w:val="24"/>
        </w:rPr>
        <w:t xml:space="preserve">shiur </w:t>
      </w:r>
      <w:r w:rsidRPr="00882C14">
        <w:rPr>
          <w:rFonts w:asciiTheme="minorBidi" w:hAnsiTheme="minorBidi" w:cstheme="minorBidi"/>
          <w:sz w:val="24"/>
          <w:szCs w:val="24"/>
        </w:rPr>
        <w:t xml:space="preserve">we will continue our examination of chapters 10 and 11 in </w:t>
      </w:r>
      <w:r w:rsidRPr="00882C14">
        <w:rPr>
          <w:rFonts w:asciiTheme="minorBidi" w:hAnsiTheme="minorBidi" w:cstheme="minorBidi"/>
          <w:i/>
          <w:iCs/>
          <w:sz w:val="24"/>
          <w:szCs w:val="24"/>
        </w:rPr>
        <w:t>Yechezkel</w:t>
      </w:r>
      <w:r w:rsidRPr="00882C14">
        <w:rPr>
          <w:rFonts w:asciiTheme="minorBidi" w:hAnsiTheme="minorBidi" w:cstheme="minorBidi"/>
          <w:sz w:val="24"/>
          <w:szCs w:val="24"/>
        </w:rPr>
        <w:t xml:space="preserve">, and deal with the </w:t>
      </w:r>
      <w:r w:rsidRPr="00882C14">
        <w:rPr>
          <w:rFonts w:asciiTheme="minorBidi" w:hAnsiTheme="minorBidi" w:cstheme="minorBidi"/>
          <w:i/>
          <w:iCs/>
          <w:sz w:val="24"/>
          <w:szCs w:val="24"/>
        </w:rPr>
        <w:t xml:space="preserve">Shekhina's </w:t>
      </w:r>
      <w:r w:rsidRPr="00882C14">
        <w:rPr>
          <w:rFonts w:asciiTheme="minorBidi" w:hAnsiTheme="minorBidi" w:cstheme="minorBidi"/>
          <w:sz w:val="24"/>
          <w:szCs w:val="24"/>
        </w:rPr>
        <w:t>departure from the Temple.</w:t>
      </w:r>
    </w:p>
    <w:p w14:paraId="2827A3A1" w14:textId="77777777" w:rsidR="006845F6" w:rsidRDefault="006845F6" w:rsidP="009B0696">
      <w:pPr>
        <w:spacing w:line="240" w:lineRule="auto"/>
        <w:ind w:firstLine="720"/>
        <w:rPr>
          <w:rFonts w:asciiTheme="minorBidi" w:hAnsiTheme="minorBidi" w:cstheme="minorBidi"/>
          <w:sz w:val="24"/>
          <w:szCs w:val="24"/>
        </w:rPr>
      </w:pPr>
    </w:p>
    <w:p w14:paraId="73F9A385" w14:textId="77777777" w:rsidR="009B0696" w:rsidRPr="00882C14" w:rsidRDefault="009B0696" w:rsidP="009B0696">
      <w:pPr>
        <w:spacing w:line="240" w:lineRule="auto"/>
        <w:ind w:firstLine="720"/>
        <w:rPr>
          <w:rFonts w:asciiTheme="minorBidi" w:hAnsiTheme="minorBidi" w:cstheme="minorBidi"/>
          <w:sz w:val="24"/>
          <w:szCs w:val="24"/>
        </w:rPr>
      </w:pPr>
    </w:p>
    <w:p w14:paraId="13BD12C2" w14:textId="7984A8D9" w:rsidR="006845F6" w:rsidRPr="00882C14" w:rsidRDefault="006845F6" w:rsidP="009B0696">
      <w:pPr>
        <w:spacing w:line="240" w:lineRule="auto"/>
        <w:rPr>
          <w:rFonts w:asciiTheme="minorBidi" w:hAnsiTheme="minorBidi" w:cstheme="minorBidi"/>
          <w:sz w:val="24"/>
          <w:szCs w:val="24"/>
        </w:rPr>
      </w:pPr>
      <w:r w:rsidRPr="00882C14">
        <w:rPr>
          <w:rFonts w:asciiTheme="minorBidi" w:hAnsiTheme="minorBidi" w:cstheme="minorBidi"/>
          <w:sz w:val="24"/>
          <w:szCs w:val="24"/>
        </w:rPr>
        <w:t>(Translated by David Strauss)</w:t>
      </w:r>
    </w:p>
    <w:p w14:paraId="50DBAD82" w14:textId="6F23761B" w:rsidR="00883433" w:rsidRPr="00882C14" w:rsidRDefault="00883433" w:rsidP="009B0696">
      <w:pPr>
        <w:spacing w:line="240" w:lineRule="auto"/>
        <w:rPr>
          <w:rFonts w:asciiTheme="minorBidi" w:hAnsiTheme="minorBidi" w:cstheme="minorBidi"/>
          <w:sz w:val="24"/>
          <w:szCs w:val="24"/>
        </w:rPr>
      </w:pPr>
    </w:p>
    <w:sectPr w:rsidR="00883433" w:rsidRPr="00882C1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615E1" w14:textId="77777777" w:rsidR="00997345" w:rsidRDefault="00997345">
      <w:r>
        <w:separator/>
      </w:r>
    </w:p>
  </w:endnote>
  <w:endnote w:type="continuationSeparator" w:id="0">
    <w:p w14:paraId="2277659E" w14:textId="77777777" w:rsidR="00997345" w:rsidRDefault="0099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6BB21" w14:textId="77777777" w:rsidR="00997345" w:rsidRDefault="00997345">
      <w:r>
        <w:separator/>
      </w:r>
    </w:p>
  </w:footnote>
  <w:footnote w:type="continuationSeparator" w:id="0">
    <w:p w14:paraId="0A4F6500" w14:textId="77777777" w:rsidR="00997345" w:rsidRDefault="00997345">
      <w:r>
        <w:continuationSeparator/>
      </w:r>
    </w:p>
  </w:footnote>
  <w:footnote w:id="1">
    <w:p w14:paraId="0C7D3209" w14:textId="78616B15" w:rsidR="006845F6" w:rsidRPr="009B0696" w:rsidRDefault="00CE234D" w:rsidP="009B0696">
      <w:pPr>
        <w:pStyle w:val="FootnoteText"/>
        <w:spacing w:line="240" w:lineRule="auto"/>
        <w:rPr>
          <w:rFonts w:asciiTheme="minorBidi" w:hAnsiTheme="minorBidi" w:cstheme="minorBidi"/>
        </w:rPr>
      </w:pPr>
      <w:r w:rsidRPr="009B0696">
        <w:rPr>
          <w:rStyle w:val="FootnoteReference"/>
          <w:rFonts w:asciiTheme="minorBidi" w:hAnsiTheme="minorBidi" w:cstheme="minorBidi"/>
        </w:rPr>
        <w:footnoteRef/>
      </w:r>
      <w:r w:rsidRPr="009B0696">
        <w:rPr>
          <w:rFonts w:asciiTheme="minorBidi" w:hAnsiTheme="minorBidi" w:cstheme="minorBidi"/>
        </w:rPr>
        <w:t xml:space="preserve"> </w:t>
      </w:r>
      <w:r w:rsidR="006845F6" w:rsidRPr="009B0696">
        <w:rPr>
          <w:rFonts w:asciiTheme="minorBidi" w:hAnsiTheme="minorBidi" w:cstheme="minorBidi"/>
        </w:rPr>
        <w:t xml:space="preserve">See Achaz's cutting off of the borders of the bases, and his removal of the laver from them, and his taking down the sea from off the brazen oxen that were under it, which have been interpreted as the departure of the chariot from the Temple (II </w:t>
      </w:r>
      <w:r w:rsidR="006845F6" w:rsidRPr="009B0696">
        <w:rPr>
          <w:rFonts w:asciiTheme="minorBidi" w:hAnsiTheme="minorBidi" w:cstheme="minorBidi"/>
          <w:i/>
          <w:iCs/>
        </w:rPr>
        <w:t xml:space="preserve">Melakhim </w:t>
      </w:r>
      <w:r w:rsidR="006845F6" w:rsidRPr="009B0696">
        <w:rPr>
          <w:rFonts w:asciiTheme="minorBidi" w:hAnsiTheme="minorBidi" w:cstheme="minorBidi"/>
        </w:rPr>
        <w:t>16:17-18).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C35"/>
    <w:rsid w:val="00001173"/>
    <w:rsid w:val="00001683"/>
    <w:rsid w:val="000016BF"/>
    <w:rsid w:val="000018B7"/>
    <w:rsid w:val="00001B94"/>
    <w:rsid w:val="0000201F"/>
    <w:rsid w:val="0000222E"/>
    <w:rsid w:val="000025F8"/>
    <w:rsid w:val="00003429"/>
    <w:rsid w:val="000036AB"/>
    <w:rsid w:val="0000370E"/>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34D"/>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BB2"/>
    <w:rsid w:val="004C0CC2"/>
    <w:rsid w:val="004C0F76"/>
    <w:rsid w:val="004C1026"/>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719"/>
    <w:rsid w:val="006C6C2C"/>
    <w:rsid w:val="006C6F7C"/>
    <w:rsid w:val="006C706F"/>
    <w:rsid w:val="006C7E24"/>
    <w:rsid w:val="006D05C4"/>
    <w:rsid w:val="006D0C5C"/>
    <w:rsid w:val="006D1075"/>
    <w:rsid w:val="006D144D"/>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696"/>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7E6"/>
    <w:rsid w:val="00A70A4F"/>
    <w:rsid w:val="00A70FE4"/>
    <w:rsid w:val="00A715B5"/>
    <w:rsid w:val="00A718A4"/>
    <w:rsid w:val="00A72633"/>
    <w:rsid w:val="00A732CF"/>
    <w:rsid w:val="00A73C56"/>
    <w:rsid w:val="00A73D7D"/>
    <w:rsid w:val="00A73E6C"/>
    <w:rsid w:val="00A73F04"/>
    <w:rsid w:val="00A7473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8E7"/>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84E"/>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AA0"/>
    <w:rsid w:val="00FB5C6D"/>
    <w:rsid w:val="00FB610D"/>
    <w:rsid w:val="00FB62B1"/>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B6E9-160F-4750-8161-8AFE4C90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3821</Words>
  <Characters>17303</Characters>
  <Application>Microsoft Office Word</Application>
  <DocSecurity>0</DocSecurity>
  <Lines>144</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2020-01-22T09:08:00Z</dcterms:created>
  <dcterms:modified xsi:type="dcterms:W3CDTF">2020-01-22T09:13:00Z</dcterms:modified>
</cp:coreProperties>
</file>